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8F19" w14:textId="77777777" w:rsidR="00460C1C" w:rsidRPr="00460C1C" w:rsidRDefault="00460C1C" w:rsidP="009535D7">
      <w:pPr>
        <w:pStyle w:val="Sinespaciado"/>
        <w:jc w:val="center"/>
        <w:rPr>
          <w:rFonts w:ascii="High Tower Text" w:hAnsi="High Tower Text"/>
          <w:b/>
          <w:sz w:val="32"/>
          <w:szCs w:val="32"/>
        </w:rPr>
      </w:pPr>
      <w:r w:rsidRPr="00460C1C">
        <w:rPr>
          <w:rFonts w:ascii="High Tower Text" w:hAnsi="High Tower Text"/>
          <w:b/>
          <w:sz w:val="32"/>
          <w:szCs w:val="32"/>
        </w:rPr>
        <w:t>Dos libertades se encuentran</w:t>
      </w:r>
    </w:p>
    <w:p w14:paraId="583692D0" w14:textId="77777777" w:rsidR="00460C1C" w:rsidRDefault="00460C1C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</w:p>
    <w:p w14:paraId="40AB2282" w14:textId="77777777" w:rsidR="000F7690" w:rsidRPr="009535D7" w:rsidRDefault="0027468D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 xml:space="preserve">Dos libertades se encuentran, se abrazan en la Noche del Amor; como aquella semilla que ha caído en tierra fértil y humeda… La tierra ya no está más sola, ya no es tierra y nada mas; ahora es quien acompañará el estallido de </w:t>
      </w:r>
      <w:r w:rsidR="00784B5F">
        <w:rPr>
          <w:rFonts w:ascii="High Tower Text" w:hAnsi="High Tower Text"/>
          <w:sz w:val="32"/>
          <w:szCs w:val="32"/>
        </w:rPr>
        <w:t xml:space="preserve">la </w:t>
      </w:r>
      <w:r w:rsidRPr="009535D7">
        <w:rPr>
          <w:rFonts w:ascii="High Tower Text" w:hAnsi="High Tower Text"/>
          <w:sz w:val="32"/>
          <w:szCs w:val="32"/>
        </w:rPr>
        <w:t xml:space="preserve">vida y el crecimiento, sera fuente de vida para esa semilla y testigo </w:t>
      </w:r>
      <w:r w:rsidR="00784B5F">
        <w:rPr>
          <w:rFonts w:ascii="High Tower Text" w:hAnsi="High Tower Text"/>
          <w:sz w:val="32"/>
          <w:szCs w:val="32"/>
        </w:rPr>
        <w:t xml:space="preserve">de </w:t>
      </w:r>
      <w:r w:rsidRPr="009535D7">
        <w:rPr>
          <w:rFonts w:ascii="High Tower Text" w:hAnsi="High Tower Text"/>
          <w:sz w:val="32"/>
          <w:szCs w:val="32"/>
        </w:rPr>
        <w:t>su buscar ahondar raíces, intuir el agua, perseguir la luz… testigo de una búsqueda obstinada por mas y mas vida. La semilla no sera ya un pro</w:t>
      </w:r>
      <w:r w:rsidR="00784B5F">
        <w:rPr>
          <w:rFonts w:ascii="High Tower Text" w:hAnsi="High Tower Text"/>
          <w:sz w:val="32"/>
          <w:szCs w:val="32"/>
        </w:rPr>
        <w:t>y</w:t>
      </w:r>
      <w:r w:rsidRPr="009535D7">
        <w:rPr>
          <w:rFonts w:ascii="High Tower Text" w:hAnsi="High Tower Text"/>
          <w:sz w:val="32"/>
          <w:szCs w:val="32"/>
        </w:rPr>
        <w:t xml:space="preserve">ecto, un sueño, un intento de querer ser árbol, fruto o flor… </w:t>
      </w:r>
      <w:r w:rsidRPr="00784B5F">
        <w:rPr>
          <w:rFonts w:ascii="High Tower Text" w:hAnsi="High Tower Text"/>
          <w:i/>
          <w:sz w:val="32"/>
          <w:szCs w:val="32"/>
        </w:rPr>
        <w:t>Es</w:t>
      </w:r>
      <w:r w:rsidRPr="009535D7">
        <w:rPr>
          <w:rFonts w:ascii="High Tower Text" w:hAnsi="High Tower Text"/>
          <w:sz w:val="32"/>
          <w:szCs w:val="32"/>
        </w:rPr>
        <w:t xml:space="preserve"> ahora, </w:t>
      </w:r>
      <w:r w:rsidRPr="00784B5F">
        <w:rPr>
          <w:rFonts w:ascii="High Tower Text" w:hAnsi="High Tower Text"/>
          <w:i/>
          <w:sz w:val="32"/>
          <w:szCs w:val="32"/>
        </w:rPr>
        <w:t xml:space="preserve">esta </w:t>
      </w:r>
      <w:r w:rsidRPr="009535D7">
        <w:rPr>
          <w:rFonts w:ascii="High Tower Text" w:hAnsi="High Tower Text"/>
          <w:sz w:val="32"/>
          <w:szCs w:val="32"/>
        </w:rPr>
        <w:t>siendo en el instante en que la tierra la ha abrazado de una vez y para siempre en su seno fecundo.</w:t>
      </w:r>
    </w:p>
    <w:p w14:paraId="0057B31E" w14:textId="77777777" w:rsidR="0027468D" w:rsidRPr="009535D7" w:rsidRDefault="0027468D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 xml:space="preserve">En ese abrazo eterno de la tierra fecunda, llena de vida y la semilla que se empeña en </w:t>
      </w:r>
      <w:r w:rsidRPr="00784B5F">
        <w:rPr>
          <w:rFonts w:ascii="High Tower Text" w:hAnsi="High Tower Text"/>
          <w:i/>
          <w:sz w:val="32"/>
          <w:szCs w:val="32"/>
        </w:rPr>
        <w:t>ser</w:t>
      </w:r>
      <w:r w:rsidR="00784B5F">
        <w:rPr>
          <w:rFonts w:ascii="High Tower Text" w:hAnsi="High Tower Text"/>
          <w:sz w:val="32"/>
          <w:szCs w:val="32"/>
        </w:rPr>
        <w:t xml:space="preserve">… entra Dios junto a </w:t>
      </w:r>
      <w:r w:rsidRPr="009535D7">
        <w:rPr>
          <w:rFonts w:ascii="High Tower Text" w:hAnsi="High Tower Text"/>
          <w:sz w:val="32"/>
          <w:szCs w:val="32"/>
        </w:rPr>
        <w:t xml:space="preserve"> cada hombre y cada mujer, cabe Dios y la humanidad toda.</w:t>
      </w:r>
    </w:p>
    <w:p w14:paraId="3F7F29DD" w14:textId="77777777" w:rsidR="0027468D" w:rsidRPr="009535D7" w:rsidRDefault="0027468D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 xml:space="preserve">No necesitaba Dios, ser como nosotros y lo quiso, lo quiso en su deseo mas profundo… Quiso tanto </w:t>
      </w:r>
      <w:r w:rsidRPr="00784B5F">
        <w:rPr>
          <w:rFonts w:ascii="High Tower Text" w:hAnsi="High Tower Text"/>
          <w:i/>
          <w:sz w:val="32"/>
          <w:szCs w:val="32"/>
        </w:rPr>
        <w:t>estar,</w:t>
      </w:r>
      <w:r w:rsidRPr="009535D7">
        <w:rPr>
          <w:rFonts w:ascii="High Tower Text" w:hAnsi="High Tower Text"/>
          <w:sz w:val="32"/>
          <w:szCs w:val="32"/>
        </w:rPr>
        <w:t xml:space="preserve"> caminar, sentir como </w:t>
      </w:r>
      <w:r w:rsidR="00784B5F">
        <w:rPr>
          <w:rFonts w:ascii="High Tower Text" w:hAnsi="High Tower Text"/>
          <w:sz w:val="32"/>
          <w:szCs w:val="32"/>
        </w:rPr>
        <w:t>nosotros, que siendo fiel a</w:t>
      </w:r>
      <w:r w:rsidRPr="009535D7">
        <w:rPr>
          <w:rFonts w:ascii="High Tower Text" w:hAnsi="High Tower Text"/>
          <w:sz w:val="32"/>
          <w:szCs w:val="32"/>
        </w:rPr>
        <w:t xml:space="preserve"> su sutileza, pidió permiso a una aldeana de Nazaret para hacerse hombre, para hacerse pequeño, para nacer de la entrañas de una mujer.</w:t>
      </w:r>
    </w:p>
    <w:p w14:paraId="0C75E452" w14:textId="77777777" w:rsidR="0027468D" w:rsidRPr="009535D7" w:rsidRDefault="0027468D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 xml:space="preserve">Y Dios era como esa tierra que guarda tanta vida en su interior, tantos sueños, tantos anhelos; que solo aguardaba el momento mas preciado para comunicar esa vida. </w:t>
      </w:r>
      <w:r w:rsidR="003930B7" w:rsidRPr="009535D7">
        <w:rPr>
          <w:rFonts w:ascii="High Tower Text" w:hAnsi="High Tower Text"/>
          <w:sz w:val="32"/>
          <w:szCs w:val="32"/>
        </w:rPr>
        <w:t xml:space="preserve">Aguardaba con amorosa espera el </w:t>
      </w:r>
      <w:r w:rsidR="003930B7" w:rsidRPr="00784B5F">
        <w:rPr>
          <w:rFonts w:ascii="High Tower Text" w:hAnsi="High Tower Text"/>
          <w:i/>
          <w:sz w:val="32"/>
          <w:szCs w:val="32"/>
        </w:rPr>
        <w:t xml:space="preserve">kairós </w:t>
      </w:r>
      <w:r w:rsidR="003930B7" w:rsidRPr="009535D7">
        <w:rPr>
          <w:rFonts w:ascii="High Tower Text" w:hAnsi="High Tower Text"/>
          <w:sz w:val="32"/>
          <w:szCs w:val="32"/>
        </w:rPr>
        <w:t>para abrazarse a su semilla… Dios aguardo toda una eternidad para darnos el abrazo pleno y total a cada uno de nosotros, tanto que soñó Dios mismo ser como nosotros…</w:t>
      </w:r>
    </w:p>
    <w:p w14:paraId="21C4E845" w14:textId="77777777" w:rsidR="003930B7" w:rsidRPr="009535D7" w:rsidRDefault="00784B5F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</w:rPr>
        <w:lastRenderedPageBreak/>
        <w:t>Y como Dios es el infinitamente</w:t>
      </w:r>
      <w:r w:rsidR="003930B7" w:rsidRPr="009535D7">
        <w:rPr>
          <w:rFonts w:ascii="High Tower Text" w:hAnsi="High Tower Text"/>
          <w:sz w:val="32"/>
          <w:szCs w:val="32"/>
        </w:rPr>
        <w:t xml:space="preserve"> libre, no puede mas que querer para cada hombre y mujer la misma libertad que Él respira…</w:t>
      </w:r>
    </w:p>
    <w:p w14:paraId="1A0F67AD" w14:textId="77777777" w:rsidR="003930B7" w:rsidRPr="009535D7" w:rsidRDefault="003930B7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>Dios busca abrazarnos, nos sigue porque quiere encontrarse con nosotros… y nosotros ta</w:t>
      </w:r>
      <w:r w:rsidR="00784B5F">
        <w:rPr>
          <w:rFonts w:ascii="High Tower Text" w:hAnsi="High Tower Text"/>
          <w:sz w:val="32"/>
          <w:szCs w:val="32"/>
        </w:rPr>
        <w:t>n</w:t>
      </w:r>
      <w:r w:rsidRPr="009535D7">
        <w:rPr>
          <w:rFonts w:ascii="High Tower Text" w:hAnsi="High Tower Text"/>
          <w:sz w:val="32"/>
          <w:szCs w:val="32"/>
        </w:rPr>
        <w:t>tas veces distraídos escapando al abrazo libre, desinteresado, gratuito, fresco… al abrazo dado en confianza, al abrazo que no ahoga, sino que armoniosamente junta las respiraciones y se dan ya de una vez, en un solo respirar, en un solo latir…</w:t>
      </w:r>
    </w:p>
    <w:p w14:paraId="5C090BB2" w14:textId="77777777" w:rsidR="003930B7" w:rsidRPr="009535D7" w:rsidRDefault="003930B7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>Nos hizo libres, hasta para encontrarnos con Él, somos libres de buscarlo, de esperarlo y de recibirlo. Esta en nosotros dejarlo que se arrime a nuestro fogón y eche mas leña, para alumbrar y dar calor a nuestra vida y contagiar a otros con el mismo fuego, o dejarlo que pase de largo y consumirnos en nuestra propia l</w:t>
      </w:r>
      <w:r w:rsidR="00784B5F">
        <w:rPr>
          <w:rFonts w:ascii="High Tower Text" w:hAnsi="High Tower Text"/>
          <w:sz w:val="32"/>
          <w:szCs w:val="32"/>
        </w:rPr>
        <w:t>eñita, sin haber encendido ningún corazó</w:t>
      </w:r>
      <w:r w:rsidRPr="009535D7">
        <w:rPr>
          <w:rFonts w:ascii="High Tower Text" w:hAnsi="High Tower Text"/>
          <w:sz w:val="32"/>
          <w:szCs w:val="32"/>
        </w:rPr>
        <w:t>n .</w:t>
      </w:r>
    </w:p>
    <w:p w14:paraId="6212A02D" w14:textId="77777777" w:rsidR="003930B7" w:rsidRPr="009535D7" w:rsidRDefault="003930B7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 xml:space="preserve">Dios mismo, se tomo el atrevimiento y se arriesgo a </w:t>
      </w:r>
      <w:r w:rsidRPr="00784B5F">
        <w:rPr>
          <w:rFonts w:ascii="High Tower Text" w:hAnsi="High Tower Text"/>
          <w:i/>
          <w:sz w:val="32"/>
          <w:szCs w:val="32"/>
        </w:rPr>
        <w:t>ser-con-nosotros</w:t>
      </w:r>
      <w:r w:rsidRPr="009535D7">
        <w:rPr>
          <w:rFonts w:ascii="High Tower Text" w:hAnsi="High Tower Text"/>
          <w:sz w:val="32"/>
          <w:szCs w:val="32"/>
        </w:rPr>
        <w:t>, a ser uno mas de Nazaret…</w:t>
      </w:r>
    </w:p>
    <w:p w14:paraId="7F97C97E" w14:textId="77777777" w:rsidR="003930B7" w:rsidRPr="00784B5F" w:rsidRDefault="003930B7" w:rsidP="009535D7">
      <w:pPr>
        <w:pStyle w:val="Sinespaciado"/>
        <w:jc w:val="center"/>
        <w:rPr>
          <w:rFonts w:ascii="High Tower Text" w:hAnsi="High Tower Text"/>
          <w:i/>
          <w:sz w:val="32"/>
          <w:szCs w:val="32"/>
        </w:rPr>
      </w:pPr>
      <w:r w:rsidRPr="009535D7">
        <w:rPr>
          <w:rFonts w:ascii="High Tower Text" w:hAnsi="High Tower Text"/>
          <w:sz w:val="32"/>
          <w:szCs w:val="32"/>
        </w:rPr>
        <w:t>Él aposto  asumirnos en su propia carne</w:t>
      </w:r>
      <w:r w:rsidR="009535D7" w:rsidRPr="009535D7">
        <w:rPr>
          <w:rFonts w:ascii="High Tower Text" w:hAnsi="High Tower Text"/>
          <w:sz w:val="32"/>
          <w:szCs w:val="32"/>
        </w:rPr>
        <w:t>, para regalarnos la certeza de que ya no estamos solos… ahora la alegria tiene un porque, los abrazos cargan una ternura</w:t>
      </w:r>
      <w:r w:rsidR="00784B5F">
        <w:rPr>
          <w:rFonts w:ascii="High Tower Text" w:hAnsi="High Tower Text"/>
          <w:sz w:val="32"/>
          <w:szCs w:val="32"/>
        </w:rPr>
        <w:t xml:space="preserve"> inmensamente </w:t>
      </w:r>
      <w:r w:rsidR="009535D7" w:rsidRPr="009535D7">
        <w:rPr>
          <w:rFonts w:ascii="High Tower Text" w:hAnsi="High Tower Text"/>
          <w:sz w:val="32"/>
          <w:szCs w:val="32"/>
        </w:rPr>
        <w:t xml:space="preserve"> eterna, las lagrimas esperan las sonrisas y nos hacen frágiles para que él nos encuentre más vulnerables y quizá sí nos dejemos abrazar de una vez! Las muertes entrañan vida, los nacimientos, son un nuevo acto de amor en los que Dios vuelve a ser humilde. La libertad tiene un camino, un nombre, un rostro, un abrazo y es el de </w:t>
      </w:r>
      <w:r w:rsidR="009535D7" w:rsidRPr="00784B5F">
        <w:rPr>
          <w:rFonts w:ascii="High Tower Text" w:hAnsi="High Tower Text"/>
          <w:i/>
          <w:sz w:val="32"/>
          <w:szCs w:val="32"/>
        </w:rPr>
        <w:t>un tal Jesús de Nazaret.</w:t>
      </w:r>
    </w:p>
    <w:p w14:paraId="7D19DD3B" w14:textId="77777777" w:rsidR="009535D7" w:rsidRPr="00784B5F" w:rsidRDefault="009535D7" w:rsidP="009535D7">
      <w:pPr>
        <w:pStyle w:val="Sinespaciado"/>
        <w:jc w:val="center"/>
        <w:rPr>
          <w:rFonts w:ascii="High Tower Text" w:hAnsi="High Tower Text"/>
          <w:sz w:val="36"/>
          <w:szCs w:val="36"/>
        </w:rPr>
      </w:pPr>
    </w:p>
    <w:p w14:paraId="64492761" w14:textId="77777777" w:rsidR="009535D7" w:rsidRPr="00784B5F" w:rsidRDefault="009535D7" w:rsidP="009535D7">
      <w:pPr>
        <w:pStyle w:val="Sinespaciado"/>
        <w:jc w:val="center"/>
        <w:rPr>
          <w:rFonts w:ascii="High Tower Text" w:hAnsi="High Tower Text"/>
          <w:i/>
          <w:sz w:val="36"/>
          <w:szCs w:val="36"/>
        </w:rPr>
      </w:pPr>
      <w:r w:rsidRPr="00784B5F">
        <w:rPr>
          <w:rFonts w:ascii="High Tower Text" w:hAnsi="High Tower Text"/>
          <w:i/>
          <w:sz w:val="36"/>
          <w:szCs w:val="36"/>
        </w:rPr>
        <w:lastRenderedPageBreak/>
        <w:t xml:space="preserve">Que Dios nos abrace en la terquedad de su ternura, allí donde la vida busca siempre la libertad, porque aquello que buscamos ya nos ha encontrado, y </w:t>
      </w:r>
      <w:r w:rsidR="00784B5F">
        <w:rPr>
          <w:rFonts w:ascii="High Tower Text" w:hAnsi="High Tower Text"/>
          <w:i/>
          <w:sz w:val="36"/>
          <w:szCs w:val="36"/>
        </w:rPr>
        <w:t xml:space="preserve">no </w:t>
      </w:r>
      <w:r w:rsidRPr="00784B5F">
        <w:rPr>
          <w:rFonts w:ascii="High Tower Text" w:hAnsi="High Tower Text"/>
          <w:i/>
          <w:sz w:val="36"/>
          <w:szCs w:val="36"/>
        </w:rPr>
        <w:t>nos va a dejar pasar por su fogón, sin que arda nuestro corazón ante su rostro.</w:t>
      </w:r>
    </w:p>
    <w:p w14:paraId="65789352" w14:textId="77777777" w:rsidR="009535D7" w:rsidRPr="00784B5F" w:rsidRDefault="009535D7" w:rsidP="009535D7">
      <w:pPr>
        <w:pStyle w:val="Sinespaciado"/>
        <w:jc w:val="center"/>
        <w:rPr>
          <w:rFonts w:ascii="High Tower Text" w:hAnsi="High Tower Text"/>
          <w:i/>
          <w:sz w:val="32"/>
          <w:szCs w:val="32"/>
        </w:rPr>
      </w:pPr>
    </w:p>
    <w:p w14:paraId="5DB89DE2" w14:textId="77777777" w:rsidR="009535D7" w:rsidRPr="009535D7" w:rsidRDefault="009535D7" w:rsidP="009535D7">
      <w:pPr>
        <w:pStyle w:val="Sinespaciado"/>
        <w:jc w:val="center"/>
        <w:rPr>
          <w:rFonts w:ascii="High Tower Text" w:hAnsi="High Tower Text"/>
          <w:sz w:val="32"/>
          <w:szCs w:val="32"/>
        </w:rPr>
      </w:pPr>
      <w:bookmarkStart w:id="0" w:name="_GoBack"/>
      <w:bookmarkEnd w:id="0"/>
    </w:p>
    <w:sectPr w:rsidR="009535D7" w:rsidRPr="009535D7" w:rsidSect="000F76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igh Tower Text">
    <w:altName w:val="Dido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68D"/>
    <w:rsid w:val="000F7690"/>
    <w:rsid w:val="0027468D"/>
    <w:rsid w:val="00353335"/>
    <w:rsid w:val="003930B7"/>
    <w:rsid w:val="00460C1C"/>
    <w:rsid w:val="00552028"/>
    <w:rsid w:val="00784B5F"/>
    <w:rsid w:val="009060EC"/>
    <w:rsid w:val="009535D7"/>
    <w:rsid w:val="00A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C0F3C"/>
  <w15:docId w15:val="{887386D4-D3FF-4A84-81F0-8AC74DC0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ind w:left="851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468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2583</Characters>
  <Application>Microsoft Macintosh Word</Application>
  <DocSecurity>0</DocSecurity>
  <Lines>78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Usuario de Microsoft Office</cp:lastModifiedBy>
  <cp:revision>3</cp:revision>
  <dcterms:created xsi:type="dcterms:W3CDTF">2018-04-09T12:23:00Z</dcterms:created>
  <dcterms:modified xsi:type="dcterms:W3CDTF">2018-04-13T07:04:00Z</dcterms:modified>
</cp:coreProperties>
</file>