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77D4" w14:textId="77777777" w:rsidR="00301B16" w:rsidRPr="00DC63AB" w:rsidRDefault="00301B16" w:rsidP="00301B16">
      <w:pPr>
        <w:jc w:val="both"/>
        <w:rPr>
          <w:sz w:val="24"/>
          <w:szCs w:val="24"/>
          <w:lang w:val="es-ES"/>
        </w:rPr>
      </w:pPr>
      <w:bookmarkStart w:id="0" w:name="_Hlk35866287"/>
      <w:r w:rsidRPr="00DC63AB">
        <w:rPr>
          <w:sz w:val="24"/>
          <w:szCs w:val="24"/>
          <w:lang w:val="es-ES"/>
        </w:rPr>
        <w:t xml:space="preserve">A las y los hermanos de las cuatro comunidades eclesiales de base integradas en el movimiento ecuménico de </w:t>
      </w:r>
      <w:proofErr w:type="spellStart"/>
      <w:r w:rsidRPr="00DC63AB">
        <w:rPr>
          <w:sz w:val="24"/>
          <w:szCs w:val="24"/>
          <w:lang w:val="es-ES"/>
        </w:rPr>
        <w:t>CEBs</w:t>
      </w:r>
      <w:proofErr w:type="spellEnd"/>
      <w:r w:rsidRPr="00DC63AB">
        <w:rPr>
          <w:sz w:val="24"/>
          <w:szCs w:val="24"/>
          <w:lang w:val="es-ES"/>
        </w:rPr>
        <w:t xml:space="preserve"> en Mejicanos “Alfonso, Miguel, Ernesto y Paula Acevedo”.</w:t>
      </w:r>
    </w:p>
    <w:p w14:paraId="50B7DFC6" w14:textId="55BAD3E8" w:rsidR="00301B16" w:rsidRPr="00AA262A" w:rsidRDefault="00301B16" w:rsidP="00301B16">
      <w:pPr>
        <w:jc w:val="both"/>
        <w:rPr>
          <w:b/>
          <w:bCs/>
          <w:sz w:val="24"/>
          <w:szCs w:val="24"/>
          <w:lang w:val="es-ES"/>
        </w:rPr>
      </w:pPr>
      <w:bookmarkStart w:id="1" w:name="_GoBack"/>
      <w:r w:rsidRPr="00AA262A">
        <w:rPr>
          <w:b/>
          <w:bCs/>
          <w:sz w:val="24"/>
          <w:szCs w:val="24"/>
          <w:lang w:val="es-ES"/>
        </w:rPr>
        <w:t>Mensaje 8.   25 de marzo 2020</w:t>
      </w:r>
    </w:p>
    <w:bookmarkEnd w:id="0"/>
    <w:bookmarkEnd w:id="1"/>
    <w:p w14:paraId="7B604258" w14:textId="6B1DBD50" w:rsidR="0005091D" w:rsidRDefault="0005091D" w:rsidP="00824204">
      <w:pPr>
        <w:spacing w:after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Nos ha llamado la atención la cantidad de mensajes por Facebook, </w:t>
      </w:r>
      <w:proofErr w:type="spellStart"/>
      <w:r>
        <w:rPr>
          <w:sz w:val="24"/>
          <w:szCs w:val="24"/>
          <w:lang w:val="es-ES"/>
        </w:rPr>
        <w:t>whatsapp</w:t>
      </w:r>
      <w:proofErr w:type="spellEnd"/>
      <w:r>
        <w:rPr>
          <w:sz w:val="24"/>
          <w:szCs w:val="24"/>
          <w:lang w:val="es-ES"/>
        </w:rPr>
        <w:t xml:space="preserve"> que </w:t>
      </w:r>
      <w:r w:rsidR="003E0708">
        <w:rPr>
          <w:sz w:val="24"/>
          <w:szCs w:val="24"/>
          <w:lang w:val="es-ES"/>
        </w:rPr>
        <w:t xml:space="preserve">revelan la ansiedad por la pregunta: </w:t>
      </w:r>
      <w:r w:rsidR="003E0708" w:rsidRPr="00784A8D">
        <w:rPr>
          <w:b/>
          <w:bCs/>
          <w:sz w:val="24"/>
          <w:szCs w:val="24"/>
          <w:lang w:val="es-ES"/>
        </w:rPr>
        <w:t>¿dónde está Dios?</w:t>
      </w:r>
      <w:r w:rsidR="003E0708">
        <w:rPr>
          <w:sz w:val="24"/>
          <w:szCs w:val="24"/>
          <w:lang w:val="es-ES"/>
        </w:rPr>
        <w:t xml:space="preserve">  </w:t>
      </w:r>
    </w:p>
    <w:p w14:paraId="6EF49F4B" w14:textId="0471CF06" w:rsidR="003E0708" w:rsidRDefault="003E0708" w:rsidP="00824204">
      <w:pPr>
        <w:spacing w:after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 ver que en Europa las iglesias se estaban quedando vacías, mi madre me dijo una vez: </w:t>
      </w:r>
      <w:r w:rsidR="0011024C">
        <w:rPr>
          <w:sz w:val="24"/>
          <w:szCs w:val="24"/>
          <w:lang w:val="es-ES"/>
        </w:rPr>
        <w:t>“</w:t>
      </w:r>
      <w:r>
        <w:rPr>
          <w:sz w:val="24"/>
          <w:szCs w:val="24"/>
          <w:lang w:val="es-ES"/>
        </w:rPr>
        <w:t>cuando vuelv</w:t>
      </w:r>
      <w:r w:rsidR="0011024C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 xml:space="preserve"> a haber guerra, verás como la gente se acordará de Dios</w:t>
      </w:r>
      <w:r w:rsidR="0011024C">
        <w:rPr>
          <w:sz w:val="24"/>
          <w:szCs w:val="24"/>
          <w:lang w:val="es-ES"/>
        </w:rPr>
        <w:t>”</w:t>
      </w:r>
      <w:r>
        <w:rPr>
          <w:sz w:val="24"/>
          <w:szCs w:val="24"/>
          <w:lang w:val="es-ES"/>
        </w:rPr>
        <w:t xml:space="preserve">.  Hace poco leí: “en las trincheras no hay ateos”.  </w:t>
      </w:r>
      <w:r w:rsidR="00A2267C">
        <w:rPr>
          <w:sz w:val="24"/>
          <w:szCs w:val="24"/>
          <w:lang w:val="es-ES"/>
        </w:rPr>
        <w:t xml:space="preserve">En las situaciones de crisis como la que vivimos hoy a nivel mundial por el coronavirus, se oye diferentes reacciones.  De manera general en las Iglesias se reza para que </w:t>
      </w:r>
      <w:r w:rsidR="004567E5">
        <w:rPr>
          <w:sz w:val="24"/>
          <w:szCs w:val="24"/>
          <w:lang w:val="es-ES"/>
        </w:rPr>
        <w:t>esa miseria humana no nos toque.  Otros dicen que pidamos la intercesión de la Virgen María o de Monseñor Romero, para que Dios nos proteja contra esa enfermedad.  No faltan los que se acuerdan de algún crucifijo o alguna imagen milagrosa que – según cuentan – en el pasado</w:t>
      </w:r>
      <w:r w:rsidR="002656DF">
        <w:rPr>
          <w:sz w:val="24"/>
          <w:szCs w:val="24"/>
          <w:lang w:val="es-ES"/>
        </w:rPr>
        <w:t xml:space="preserve"> ha salvado parte de la humanidad.  Y muy grave son los anuncios de aquellos llamados pastores que ofrecen la garantía de no enfermarse cuando se paga fielmente el diezmo, u otros que ofrecen oraciones milagrosas presentando el comprobante de haber depositado la ofrenda en la cuenta del pastor. </w:t>
      </w:r>
    </w:p>
    <w:p w14:paraId="742017F7" w14:textId="037349DC" w:rsidR="002656DF" w:rsidRDefault="002656DF" w:rsidP="00824204">
      <w:pPr>
        <w:spacing w:after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Cre</w:t>
      </w:r>
      <w:r w:rsidR="005C5C87">
        <w:rPr>
          <w:sz w:val="24"/>
          <w:szCs w:val="24"/>
          <w:lang w:val="es-ES"/>
        </w:rPr>
        <w:t xml:space="preserve">o que todas esas reacciones (la mayoría con las mejores intenciones, y no faltan algunas sinvergüenzadas) </w:t>
      </w:r>
      <w:r w:rsidR="003A4036">
        <w:rPr>
          <w:sz w:val="24"/>
          <w:szCs w:val="24"/>
          <w:lang w:val="es-ES"/>
        </w:rPr>
        <w:t xml:space="preserve">expresan nuestro temor: ¿dónde está Dios en esta situación mundial?  Es la misma angustia que vivimos en otros momentos a nivel personal o familiar en las crisis más personales.  </w:t>
      </w:r>
    </w:p>
    <w:p w14:paraId="45CD26A8" w14:textId="74C510E0" w:rsidR="00B331D1" w:rsidRDefault="001C42A7" w:rsidP="00824204">
      <w:pPr>
        <w:spacing w:after="120"/>
        <w:jc w:val="both"/>
      </w:pPr>
      <w:r>
        <w:t>Con los fariseos en el evangelio del domingo pasado nos hacemos la pregunta: ¿Quién ha pecado que Dios nos está castigando tanto? Muchos retornan a imágenes mágicas de Dios, así como l</w:t>
      </w:r>
      <w:r w:rsidR="00783589">
        <w:t>a</w:t>
      </w:r>
      <w:r>
        <w:t xml:space="preserve">s encontramos en muchos textos del Antiguo Testamento y en otros escritos muy antiguos: los dioses castigan, ponen pruebas, </w:t>
      </w:r>
      <w:r w:rsidR="00E561B9">
        <w:t xml:space="preserve">envían calamidades, se enojan, y, los humanos tratan de detener esa cólera, ese castigo con sacrificios, cultos, </w:t>
      </w:r>
      <w:proofErr w:type="gramStart"/>
      <w:r w:rsidR="00E561B9">
        <w:t>aclamaciones,…</w:t>
      </w:r>
      <w:proofErr w:type="gramEnd"/>
      <w:r w:rsidR="00E561B9">
        <w:t xml:space="preserve">.  ¿Es así el Dios de Jesús?  </w:t>
      </w:r>
    </w:p>
    <w:p w14:paraId="627BE1F5" w14:textId="2BE409BE" w:rsidR="00783589" w:rsidRDefault="00783589" w:rsidP="00824204">
      <w:pPr>
        <w:spacing w:after="120"/>
        <w:jc w:val="both"/>
      </w:pPr>
      <w:r>
        <w:t xml:space="preserve">Cada situación de crisis (personal, familiar, nacional, mundial) nos pone ante el gran misterio de la vida.  Desde la fe en Jesús podemos confiar, siempre, en la bondad y </w:t>
      </w:r>
      <w:r w:rsidR="002A6573">
        <w:t>la misericordia de Dios.  Creemos en el Dios que compadece con los que sufren, así como Jesús lo ha vivido.  Es Dios, siempre presente (Yo soy).   Recuerdo ese dicho: Dios escribe derecho sobre línea curvas.  Es decir</w:t>
      </w:r>
      <w:r w:rsidR="005143CD">
        <w:t>,</w:t>
      </w:r>
      <w:r w:rsidR="002A6573">
        <w:t xml:space="preserve"> nosotros los humanos hacemos las líneas torcidas y la vida no </w:t>
      </w:r>
      <w:r w:rsidR="0008250F">
        <w:t xml:space="preserve">es </w:t>
      </w:r>
      <w:r w:rsidR="002A6573">
        <w:t>“un seguro omnipotente”</w:t>
      </w:r>
      <w:r w:rsidR="005C4DCF">
        <w:t xml:space="preserve">.  Pero en medio de todo esto </w:t>
      </w:r>
      <w:r w:rsidR="003020DA">
        <w:t>Dios está presente.</w:t>
      </w:r>
      <w:r w:rsidR="005143CD">
        <w:t xml:space="preserve"> No estamos solos.  Esto no es el fin. </w:t>
      </w:r>
    </w:p>
    <w:p w14:paraId="5A6F9A3C" w14:textId="316055B4" w:rsidR="003020DA" w:rsidRDefault="003020DA" w:rsidP="00824204">
      <w:pPr>
        <w:spacing w:after="120"/>
        <w:jc w:val="both"/>
      </w:pPr>
      <w:r>
        <w:t xml:space="preserve">Un teólogo peruano escribió estos días: </w:t>
      </w:r>
      <w:r w:rsidRPr="0011024C">
        <w:rPr>
          <w:i/>
          <w:iCs/>
        </w:rPr>
        <w:t>“¿Dónde está Dios? Está en las víctimas de esta pandemia, está en los médicos y sanitarios que los atienden, está en los científicos que buscan vacunas antivirus, está en todos los que en estos días colaboran y ayudan para solucionar el problema, está en los que rezan por los demás, en los que difunden esperanza”.</w:t>
      </w:r>
      <w:r>
        <w:t xml:space="preserve">  Ellos/as son las manos y el corazón de Dios que nos ayudan a enfrentarnos solidariamente</w:t>
      </w:r>
      <w:r w:rsidR="0011024C">
        <w:t xml:space="preserve">, a estar en ese misterio de la vida sin perder la esperanza.  </w:t>
      </w:r>
    </w:p>
    <w:p w14:paraId="57C4B521" w14:textId="795DE696" w:rsidR="00784A8D" w:rsidRDefault="00784A8D" w:rsidP="00824204">
      <w:pPr>
        <w:spacing w:after="120"/>
        <w:jc w:val="both"/>
      </w:pPr>
      <w:r>
        <w:t>Oremos, con Jesús en el desierto, para no caer en la tentación del desánimo, del miedo, del pánico</w:t>
      </w:r>
      <w:r w:rsidR="000C5953">
        <w:t>. Oremos para que este tiempo de cuaresma – cuarentena sea la oportunidad para “cargar la batería de nuestra fe”, viviéndola en familia y solidariamente pendientes de las y los vecinos.  Es el tiempo de retiro (obligatorio)</w:t>
      </w:r>
      <w:r w:rsidR="002545F7">
        <w:t xml:space="preserve"> para profundizar sobre nuestra vida, nuestra relación con la naturaleza, nuestro compromiso con Jesús, nuestra práctica </w:t>
      </w:r>
      <w:proofErr w:type="spellStart"/>
      <w:r w:rsidR="002545F7">
        <w:t>Romerista</w:t>
      </w:r>
      <w:proofErr w:type="spellEnd"/>
      <w:r w:rsidR="002545F7">
        <w:t>. Los milagros los hacemos los humanos: los médicos, enfermeras/os, todo el personal de salud, todos que nos cuidan, también nosotros/as al quedarnos en casa y así colaborar para que no hay más contagio</w:t>
      </w:r>
      <w:r w:rsidR="00824204">
        <w:t>.  Así seremos todos signos e instrumentos del Reino de Dios, en medio de esta nueva calamidad mundial.</w:t>
      </w:r>
    </w:p>
    <w:p w14:paraId="2263FE48" w14:textId="196542A5" w:rsidR="00824204" w:rsidRDefault="00824204" w:rsidP="00824204">
      <w:pPr>
        <w:spacing w:after="120"/>
        <w:jc w:val="both"/>
      </w:pPr>
      <w:r>
        <w:t xml:space="preserve">Tere y Luis </w:t>
      </w:r>
    </w:p>
    <w:sectPr w:rsidR="00824204" w:rsidSect="00824204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6"/>
    <w:rsid w:val="0005091D"/>
    <w:rsid w:val="0008250F"/>
    <w:rsid w:val="000C5953"/>
    <w:rsid w:val="0011024C"/>
    <w:rsid w:val="001C42A7"/>
    <w:rsid w:val="002545F7"/>
    <w:rsid w:val="002656DF"/>
    <w:rsid w:val="002A6573"/>
    <w:rsid w:val="00301B16"/>
    <w:rsid w:val="003020DA"/>
    <w:rsid w:val="003A4036"/>
    <w:rsid w:val="003E0708"/>
    <w:rsid w:val="004567E5"/>
    <w:rsid w:val="005143CD"/>
    <w:rsid w:val="005C4DCF"/>
    <w:rsid w:val="005C5C87"/>
    <w:rsid w:val="00775B1C"/>
    <w:rsid w:val="00783589"/>
    <w:rsid w:val="00784A8D"/>
    <w:rsid w:val="00824204"/>
    <w:rsid w:val="00975DCD"/>
    <w:rsid w:val="009D1EDD"/>
    <w:rsid w:val="00A2267C"/>
    <w:rsid w:val="00AA262A"/>
    <w:rsid w:val="00D65316"/>
    <w:rsid w:val="00E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8938"/>
  <w15:chartTrackingRefBased/>
  <w15:docId w15:val="{F300A97C-CC78-4BFA-8758-7A5DF8A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1B1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2020-03-23T20:31:00Z</cp:lastPrinted>
  <dcterms:created xsi:type="dcterms:W3CDTF">2020-03-30T12:07:00Z</dcterms:created>
  <dcterms:modified xsi:type="dcterms:W3CDTF">2020-03-30T12:07:00Z</dcterms:modified>
</cp:coreProperties>
</file>