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9FC00" w14:textId="77777777" w:rsidR="00CB3FC2" w:rsidRDefault="00CB3FC2"/>
    <w:p w14:paraId="0A8888E5" w14:textId="5E477F60" w:rsidR="00CB3FC2" w:rsidRDefault="00CB3FC2">
      <w:r>
        <w:rPr>
          <w:noProof/>
        </w:rPr>
        <w:drawing>
          <wp:inline distT="0" distB="0" distL="0" distR="0" wp14:anchorId="57FD9DD8" wp14:editId="2479F3AA">
            <wp:extent cx="2404035" cy="1529715"/>
            <wp:effectExtent l="0" t="0" r="0" b="0"/>
            <wp:docPr id="20872941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120" cy="1534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CB3FC2" w:rsidRPr="00CB3FC2" w14:paraId="6E2FD377" w14:textId="77777777" w:rsidTr="00CB3FC2"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14:paraId="0F8F3827" w14:textId="77777777" w:rsidR="00CB3FC2" w:rsidRDefault="00CB3FC2"/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CB3FC2" w:rsidRPr="00CB3FC2" w14:paraId="504534D0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357D54D7" w14:textId="77777777" w:rsidR="00CB3FC2" w:rsidRPr="00CB3FC2" w:rsidRDefault="00CB3FC2" w:rsidP="00CB3FC2">
                  <w:pPr>
                    <w:spacing w:before="150" w:after="150" w:line="360" w:lineRule="atLeast"/>
                    <w:jc w:val="both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Querida comunidad,</w:t>
                  </w:r>
                </w:p>
                <w:p w14:paraId="242C858A" w14:textId="77777777" w:rsidR="00CB3FC2" w:rsidRPr="00CB3FC2" w:rsidRDefault="00CB3FC2" w:rsidP="00CB3FC2">
                  <w:pPr>
                    <w:spacing w:before="150" w:after="150" w:line="360" w:lineRule="atLeast"/>
                    <w:jc w:val="both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Con alegría y esperanza, queremos invitarte a sumarte al </w:t>
                  </w:r>
                  <w:r w:rsidRPr="00CB3FC2">
                    <w:rPr>
                      <w:rFonts w:ascii="Helvetica" w:eastAsia="Times New Roman" w:hAnsi="Helvetica" w:cs="Helvetica"/>
                      <w:b/>
                      <w:bCs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Domingo de Acogida</w:t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, una jornada especial para abrir nuestras iglesias y corazones a quienes están en movimiento, a quienes buscan </w:t>
                  </w:r>
                  <w:r w:rsidRPr="00CB3FC2">
                    <w:rPr>
                      <w:rFonts w:ascii="Helvetica" w:eastAsia="Times New Roman" w:hAnsi="Helvetica" w:cs="Helvetica"/>
                      <w:b/>
                      <w:bCs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refugio, dignidad y esperanza</w:t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.</w:t>
                  </w:r>
                </w:p>
                <w:p w14:paraId="5B0BB2E8" w14:textId="77777777" w:rsidR="00CB3FC2" w:rsidRPr="00CB3FC2" w:rsidRDefault="00CB3FC2" w:rsidP="00CB3FC2">
                  <w:pPr>
                    <w:spacing w:before="150" w:after="150" w:line="360" w:lineRule="atLeast"/>
                    <w:jc w:val="both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Este 22 de junio queremos animarte a que hagas el domingo de acogida y que sea una oportunidad para que nuestras comunidades se conviertan en </w:t>
                  </w:r>
                  <w:r w:rsidRPr="00CB3FC2">
                    <w:rPr>
                      <w:rFonts w:ascii="Helvetica" w:eastAsia="Times New Roman" w:hAnsi="Helvetica" w:cs="Helvetica"/>
                      <w:b/>
                      <w:bCs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espacios de bienvenida, escucha y compromiso con la justicia</w:t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. Es un gesto concreto de amor cristiano que refleja el llamado de Jesús a acoger al forastero:</w:t>
                  </w:r>
                </w:p>
                <w:p w14:paraId="6ADB5BD3" w14:textId="77777777" w:rsidR="00CB3FC2" w:rsidRPr="00CB3FC2" w:rsidRDefault="00CB3FC2" w:rsidP="00CB3FC2">
                  <w:pPr>
                    <w:spacing w:before="150" w:after="150" w:line="360" w:lineRule="atLeast"/>
                    <w:jc w:val="both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B3FC2">
                    <w:rPr>
                      <w:rFonts w:ascii="Helvetica" w:eastAsia="Times New Roman" w:hAnsi="Helvetica" w:cs="Helvetica"/>
                      <w:i/>
                      <w:iCs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“Fui forastero y me recibieron en su casa” — Mateo 25:35</w:t>
                  </w:r>
                </w:p>
                <w:p w14:paraId="7C5E9CEB" w14:textId="77777777" w:rsidR="00CB3FC2" w:rsidRPr="00CB3FC2" w:rsidRDefault="00CB3FC2" w:rsidP="00CB3FC2">
                  <w:pPr>
                    <w:spacing w:before="150" w:after="150" w:line="360" w:lineRule="atLeast"/>
                    <w:jc w:val="both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B3FC2">
                    <w:rPr>
                      <w:rFonts w:ascii="Helvetica" w:eastAsia="Times New Roman" w:hAnsi="Helvetica" w:cs="Helvetica"/>
                      <w:noProof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drawing>
                      <wp:inline distT="0" distB="0" distL="0" distR="0" wp14:anchorId="457F5FE3" wp14:editId="428E51CB">
                        <wp:extent cx="685800" cy="685800"/>
                        <wp:effectExtent l="0" t="0" r="0" b="0"/>
                        <wp:docPr id="1" name="Imagen 2" descr="🕊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🕊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 Tenemos un </w:t>
                  </w:r>
                  <w:r w:rsidRPr="00CB3FC2">
                    <w:rPr>
                      <w:rFonts w:ascii="Helvetica" w:eastAsia="Times New Roman" w:hAnsi="Helvetica" w:cs="Helvetica"/>
                      <w:b/>
                      <w:bCs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kit completo</w:t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 con materiales litúrgicos, reflexiones, recursos bíblicos y actividades para todas las edades. Puedes usarlo de forma libre en tu iglesia, comunidad o grupo.</w:t>
                  </w:r>
                </w:p>
                <w:p w14:paraId="54B6D988" w14:textId="77777777" w:rsidR="00CB3FC2" w:rsidRPr="00CB3FC2" w:rsidRDefault="00CB3FC2" w:rsidP="00CB3FC2">
                  <w:pPr>
                    <w:spacing w:before="150" w:after="150" w:line="360" w:lineRule="atLeast"/>
                    <w:jc w:val="both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B3FC2">
                    <w:rPr>
                      <w:rFonts w:ascii="Helvetica" w:eastAsia="Times New Roman" w:hAnsi="Helvetica" w:cs="Helvetica"/>
                      <w:noProof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drawing>
                      <wp:inline distT="0" distB="0" distL="0" distR="0" wp14:anchorId="68E4B9C7" wp14:editId="29B7E9C0">
                        <wp:extent cx="685800" cy="685800"/>
                        <wp:effectExtent l="0" t="0" r="0" b="0"/>
                        <wp:docPr id="2" name="Imagen 1" descr="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58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 </w:t>
                  </w:r>
                  <w:r w:rsidRPr="00CB3FC2">
                    <w:rPr>
                      <w:rFonts w:ascii="Helvetica" w:eastAsia="Times New Roman" w:hAnsi="Helvetica" w:cs="Helvetica"/>
                      <w:b/>
                      <w:bCs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Descárgalo aquí:</w:t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br/>
                  </w:r>
                  <w:hyperlink r:id="rId7" w:tgtFrame="_blank" w:history="1">
                    <w:r w:rsidRPr="00CB3FC2">
                      <w:rPr>
                        <w:rFonts w:ascii="Helvetica" w:eastAsia="Times New Roman" w:hAnsi="Helvetica" w:cs="Helvetica"/>
                        <w:color w:val="007C89"/>
                        <w:kern w:val="0"/>
                        <w:sz w:val="24"/>
                        <w:szCs w:val="24"/>
                        <w:u w:val="single"/>
                        <w:lang w:eastAsia="es-UY"/>
                        <w14:ligatures w14:val="none"/>
                      </w:rPr>
                      <w:t>https://www.comonacidoentrenosotros.org/domingo-de-acogida</w:t>
                    </w:r>
                  </w:hyperlink>
                </w:p>
                <w:p w14:paraId="05C4217C" w14:textId="77777777" w:rsidR="00CB3FC2" w:rsidRPr="00CB3FC2" w:rsidRDefault="00CB3FC2" w:rsidP="00CB3FC2">
                  <w:pPr>
                    <w:spacing w:before="150" w:after="150" w:line="360" w:lineRule="atLeast"/>
                    <w:jc w:val="both"/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</w:pP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t>Gracias por hacer de la fe una acción viva.</w:t>
                  </w:r>
                  <w:r w:rsidRPr="00CB3FC2">
                    <w:rPr>
                      <w:rFonts w:ascii="Helvetica" w:eastAsia="Times New Roman" w:hAnsi="Helvetica" w:cs="Helvetica"/>
                      <w:color w:val="757575"/>
                      <w:kern w:val="0"/>
                      <w:sz w:val="24"/>
                      <w:szCs w:val="24"/>
                      <w:lang w:eastAsia="es-UY"/>
                      <w14:ligatures w14:val="none"/>
                    </w:rPr>
                    <w:br/>
                    <w:t>Unámonos en oración y hospitalidad.</w:t>
                  </w:r>
                </w:p>
              </w:tc>
            </w:tr>
          </w:tbl>
          <w:p w14:paraId="0A07F432" w14:textId="77777777" w:rsidR="00CB3FC2" w:rsidRPr="00CB3FC2" w:rsidRDefault="00CB3FC2" w:rsidP="00CB3FC2">
            <w:pPr>
              <w:spacing w:after="0" w:line="240" w:lineRule="auto"/>
              <w:rPr>
                <w:rFonts w:ascii="Arial" w:eastAsia="Times New Roman" w:hAnsi="Arial" w:cs="Arial"/>
                <w:color w:val="222222"/>
                <w:kern w:val="0"/>
                <w:sz w:val="24"/>
                <w:szCs w:val="24"/>
                <w:lang w:eastAsia="es-UY"/>
                <w14:ligatures w14:val="none"/>
              </w:rPr>
            </w:pPr>
          </w:p>
        </w:tc>
      </w:tr>
    </w:tbl>
    <w:p w14:paraId="3BD06A00" w14:textId="77777777" w:rsidR="00CB3FC2" w:rsidRDefault="00CB3FC2" w:rsidP="00CB3FC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</w:p>
    <w:p w14:paraId="6A1B1CB4" w14:textId="77777777" w:rsidR="00CB3FC2" w:rsidRDefault="00CB3FC2" w:rsidP="00CB3FC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</w:p>
    <w:p w14:paraId="1ABA1641" w14:textId="77777777" w:rsidR="00CB3FC2" w:rsidRDefault="00CB3FC2" w:rsidP="00CB3FC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</w:p>
    <w:p w14:paraId="0E624206" w14:textId="41209961" w:rsidR="00CB3FC2" w:rsidRPr="00CB3FC2" w:rsidRDefault="00CB3FC2" w:rsidP="00CB3FC2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UY"/>
          <w14:ligatures w14:val="none"/>
        </w:rPr>
      </w:pPr>
      <w:r>
        <w:rPr>
          <w:noProof/>
        </w:rPr>
        <w:lastRenderedPageBreak/>
        <w:drawing>
          <wp:inline distT="0" distB="0" distL="0" distR="0" wp14:anchorId="1AA8F48F" wp14:editId="49783AF0">
            <wp:extent cx="5400040" cy="5400040"/>
            <wp:effectExtent l="0" t="0" r="0" b="0"/>
            <wp:docPr id="4" name="Imagen 3" descr="Imagen que contiene estacionaria, instrumento, tabla, cumpleaño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Imagen que contiene estacionaria, instrumento, tabla, cumpleaño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757C7AA0" wp14:editId="098EC31D">
            <wp:extent cx="10287000" cy="10287000"/>
            <wp:effectExtent l="0" t="0" r="0" b="0"/>
            <wp:docPr id="8352973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vanish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085E9DB0" wp14:editId="2307F518">
            <wp:extent cx="10287000" cy="10287000"/>
            <wp:effectExtent l="0" t="0" r="0" b="0"/>
            <wp:docPr id="12137027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028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24377" w14:textId="77777777" w:rsidR="00926044" w:rsidRDefault="00926044"/>
    <w:sectPr w:rsidR="009260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FC2"/>
    <w:rsid w:val="00926044"/>
    <w:rsid w:val="00A04871"/>
    <w:rsid w:val="00CB3FC2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816A"/>
  <w15:chartTrackingRefBased/>
  <w15:docId w15:val="{B4046396-ECD8-4BF4-86A6-F11AC6E17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B3F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B3F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B3F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B3F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B3F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B3F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B3F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B3F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B3F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B3F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B3F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B3F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B3FC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B3FC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B3FC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B3FC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B3FC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B3FC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B3F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B3F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B3FC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B3F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B3F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B3FC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B3FC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B3FC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B3F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B3FC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B3FC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3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20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gmail.us21.list-manage.com/track/click?u=d2e85f006f42272d90b32697e&amp;id=341e9826f0&amp;e=1518738de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165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2025-06-10T15:38:00Z</dcterms:created>
  <dcterms:modified xsi:type="dcterms:W3CDTF">2025-06-10T15:40:00Z</dcterms:modified>
</cp:coreProperties>
</file>