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C543" w14:textId="77777777" w:rsidR="001304D8" w:rsidRDefault="001304D8" w:rsidP="001304D8">
      <w:pPr>
        <w:spacing w:after="0" w:line="240" w:lineRule="auto"/>
        <w:rPr>
          <w:rFonts w:ascii="Times New Roman" w:hAnsi="Times New Roman" w:cs="Times New Roman"/>
          <w:sz w:val="28"/>
          <w:szCs w:val="28"/>
        </w:rPr>
      </w:pPr>
    </w:p>
    <w:p w14:paraId="39F073AE" w14:textId="77777777" w:rsidR="001304D8" w:rsidRDefault="001304D8" w:rsidP="001304D8">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25AC0CF4" wp14:editId="27131C31">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5892B9F8" w14:textId="77777777" w:rsidR="001304D8" w:rsidRPr="005C4650" w:rsidRDefault="001304D8" w:rsidP="001304D8">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9 al de febrero de 2026</w:t>
      </w:r>
    </w:p>
    <w:p w14:paraId="0FF53E2E" w14:textId="77777777" w:rsidR="00092D8E" w:rsidRDefault="001304D8" w:rsidP="001304D8">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386835785"/>
        <w:docPartObj>
          <w:docPartGallery w:val="Table of Contents"/>
          <w:docPartUnique/>
        </w:docPartObj>
      </w:sdtPr>
      <w:sdtEndPr>
        <w:rPr>
          <w:b/>
          <w:bCs/>
        </w:rPr>
      </w:sdtEndPr>
      <w:sdtContent>
        <w:p w14:paraId="4E5F3171" w14:textId="77777777" w:rsidR="00092D8E" w:rsidRDefault="00092D8E">
          <w:pPr>
            <w:pStyle w:val="TtuloTDC"/>
          </w:pPr>
          <w:r>
            <w:rPr>
              <w:lang w:val="es-ES"/>
            </w:rPr>
            <w:t>Contenido</w:t>
          </w:r>
        </w:p>
        <w:p w14:paraId="34F8A7E0" w14:textId="77777777" w:rsidR="00092D8E" w:rsidRPr="00092D8E" w:rsidRDefault="00092D8E" w:rsidP="00092D8E">
          <w:pPr>
            <w:pStyle w:val="TDC1"/>
            <w:tabs>
              <w:tab w:val="right" w:leader="dot" w:pos="8494"/>
            </w:tabs>
            <w:spacing w:after="0" w:line="240" w:lineRule="auto"/>
            <w:rPr>
              <w:rFonts w:ascii="Times New Roman" w:hAnsi="Times New Roman" w:cs="Times New Roman"/>
              <w:noProof/>
              <w:sz w:val="28"/>
              <w:szCs w:val="28"/>
            </w:rPr>
          </w:pPr>
          <w:r w:rsidRPr="00092D8E">
            <w:rPr>
              <w:rFonts w:ascii="Times New Roman" w:hAnsi="Times New Roman" w:cs="Times New Roman"/>
              <w:b/>
              <w:bCs/>
              <w:sz w:val="28"/>
              <w:szCs w:val="28"/>
              <w:lang w:val="es-ES"/>
            </w:rPr>
            <w:fldChar w:fldCharType="begin"/>
          </w:r>
          <w:r w:rsidRPr="00092D8E">
            <w:rPr>
              <w:rFonts w:ascii="Times New Roman" w:hAnsi="Times New Roman" w:cs="Times New Roman"/>
              <w:b/>
              <w:bCs/>
              <w:sz w:val="28"/>
              <w:szCs w:val="28"/>
              <w:lang w:val="es-ES"/>
            </w:rPr>
            <w:instrText xml:space="preserve"> TOC \o "1-3" \h \z \u </w:instrText>
          </w:r>
          <w:r w:rsidRPr="00092D8E">
            <w:rPr>
              <w:rFonts w:ascii="Times New Roman" w:hAnsi="Times New Roman" w:cs="Times New Roman"/>
              <w:b/>
              <w:bCs/>
              <w:sz w:val="28"/>
              <w:szCs w:val="28"/>
              <w:lang w:val="es-ES"/>
            </w:rPr>
            <w:fldChar w:fldCharType="separate"/>
          </w:r>
          <w:hyperlink w:anchor="_Toc222225427" w:history="1">
            <w:r w:rsidRPr="00092D8E">
              <w:rPr>
                <w:rStyle w:val="Hipervnculo"/>
                <w:rFonts w:ascii="Times New Roman" w:hAnsi="Times New Roman" w:cs="Times New Roman"/>
                <w:b/>
                <w:noProof/>
                <w:color w:val="C00000"/>
                <w:sz w:val="32"/>
                <w:szCs w:val="32"/>
              </w:rPr>
              <w:t>AMÉRICA LATINA</w:t>
            </w:r>
            <w:r w:rsidRPr="00092D8E">
              <w:rPr>
                <w:rFonts w:ascii="Times New Roman" w:hAnsi="Times New Roman" w:cs="Times New Roman"/>
                <w:noProof/>
                <w:webHidden/>
                <w:sz w:val="28"/>
                <w:szCs w:val="28"/>
              </w:rPr>
              <w:tab/>
            </w:r>
            <w:r w:rsidRPr="00092D8E">
              <w:rPr>
                <w:rFonts w:ascii="Times New Roman" w:hAnsi="Times New Roman" w:cs="Times New Roman"/>
                <w:noProof/>
                <w:webHidden/>
                <w:sz w:val="28"/>
                <w:szCs w:val="28"/>
              </w:rPr>
              <w:fldChar w:fldCharType="begin"/>
            </w:r>
            <w:r w:rsidRPr="00092D8E">
              <w:rPr>
                <w:rFonts w:ascii="Times New Roman" w:hAnsi="Times New Roman" w:cs="Times New Roman"/>
                <w:noProof/>
                <w:webHidden/>
                <w:sz w:val="28"/>
                <w:szCs w:val="28"/>
              </w:rPr>
              <w:instrText xml:space="preserve"> PAGEREF _Toc222225427 \h </w:instrText>
            </w:r>
            <w:r w:rsidRPr="00092D8E">
              <w:rPr>
                <w:rFonts w:ascii="Times New Roman" w:hAnsi="Times New Roman" w:cs="Times New Roman"/>
                <w:noProof/>
                <w:webHidden/>
                <w:sz w:val="28"/>
                <w:szCs w:val="28"/>
              </w:rPr>
            </w:r>
            <w:r w:rsidRPr="00092D8E">
              <w:rPr>
                <w:rFonts w:ascii="Times New Roman" w:hAnsi="Times New Roman" w:cs="Times New Roman"/>
                <w:noProof/>
                <w:webHidden/>
                <w:sz w:val="28"/>
                <w:szCs w:val="28"/>
              </w:rPr>
              <w:fldChar w:fldCharType="separate"/>
            </w:r>
            <w:r w:rsidR="00894519">
              <w:rPr>
                <w:rFonts w:ascii="Times New Roman" w:hAnsi="Times New Roman" w:cs="Times New Roman"/>
                <w:noProof/>
                <w:webHidden/>
                <w:sz w:val="28"/>
                <w:szCs w:val="28"/>
              </w:rPr>
              <w:t>2</w:t>
            </w:r>
            <w:r w:rsidRPr="00092D8E">
              <w:rPr>
                <w:rFonts w:ascii="Times New Roman" w:hAnsi="Times New Roman" w:cs="Times New Roman"/>
                <w:noProof/>
                <w:webHidden/>
                <w:sz w:val="28"/>
                <w:szCs w:val="28"/>
              </w:rPr>
              <w:fldChar w:fldCharType="end"/>
            </w:r>
          </w:hyperlink>
        </w:p>
        <w:p w14:paraId="424CFE76" w14:textId="77777777" w:rsidR="00092D8E" w:rsidRPr="00092D8E" w:rsidRDefault="00092D8E" w:rsidP="005B6A80">
          <w:pPr>
            <w:pStyle w:val="TDC2"/>
            <w:rPr>
              <w:noProof/>
            </w:rPr>
          </w:pPr>
          <w:hyperlink w:anchor="_Toc222225428" w:history="1">
            <w:r w:rsidRPr="00092D8E">
              <w:rPr>
                <w:rStyle w:val="Hipervnculo"/>
                <w:rFonts w:ascii="Times New Roman" w:hAnsi="Times New Roman" w:cs="Times New Roman"/>
                <w:noProof/>
                <w:sz w:val="28"/>
                <w:szCs w:val="28"/>
              </w:rPr>
              <w:t>"Ser la aurora de una nueva Venezuela": La Iglesia urge a superar la violencia, liberar a los presos políticos y poner el petróleo al servicio de los más pobres</w:t>
            </w:r>
            <w:r w:rsidRPr="00092D8E">
              <w:rPr>
                <w:noProof/>
                <w:webHidden/>
              </w:rPr>
              <w:tab/>
            </w:r>
            <w:r w:rsidRPr="00092D8E">
              <w:rPr>
                <w:noProof/>
                <w:webHidden/>
              </w:rPr>
              <w:fldChar w:fldCharType="begin"/>
            </w:r>
            <w:r w:rsidRPr="00092D8E">
              <w:rPr>
                <w:noProof/>
                <w:webHidden/>
              </w:rPr>
              <w:instrText xml:space="preserve"> PAGEREF _Toc222225428 \h </w:instrText>
            </w:r>
            <w:r w:rsidRPr="00092D8E">
              <w:rPr>
                <w:noProof/>
                <w:webHidden/>
              </w:rPr>
            </w:r>
            <w:r w:rsidRPr="00092D8E">
              <w:rPr>
                <w:noProof/>
                <w:webHidden/>
              </w:rPr>
              <w:fldChar w:fldCharType="separate"/>
            </w:r>
            <w:r w:rsidR="00894519">
              <w:rPr>
                <w:noProof/>
                <w:webHidden/>
              </w:rPr>
              <w:t>2</w:t>
            </w:r>
            <w:r w:rsidRPr="00092D8E">
              <w:rPr>
                <w:noProof/>
                <w:webHidden/>
              </w:rPr>
              <w:fldChar w:fldCharType="end"/>
            </w:r>
          </w:hyperlink>
        </w:p>
        <w:p w14:paraId="1ECAD6A7" w14:textId="77777777" w:rsidR="00092D8E" w:rsidRPr="00092D8E" w:rsidRDefault="00092D8E" w:rsidP="005B6A80">
          <w:pPr>
            <w:pStyle w:val="TDC2"/>
            <w:rPr>
              <w:noProof/>
            </w:rPr>
          </w:pPr>
          <w:hyperlink w:anchor="_Toc222225429" w:history="1">
            <w:r w:rsidRPr="00092D8E">
              <w:rPr>
                <w:rStyle w:val="Hipervnculo"/>
                <w:rFonts w:ascii="Times New Roman" w:hAnsi="Times New Roman" w:cs="Times New Roman"/>
                <w:noProof/>
                <w:sz w:val="28"/>
                <w:szCs w:val="28"/>
              </w:rPr>
              <w:t>Chiclayo recibe al enviado del Papa con esperanza y ternura en la antesala de la Jornada Mundial del Enfermo</w:t>
            </w:r>
            <w:r w:rsidRPr="00092D8E">
              <w:rPr>
                <w:noProof/>
                <w:webHidden/>
              </w:rPr>
              <w:tab/>
            </w:r>
            <w:r w:rsidRPr="00092D8E">
              <w:rPr>
                <w:noProof/>
                <w:webHidden/>
              </w:rPr>
              <w:fldChar w:fldCharType="begin"/>
            </w:r>
            <w:r w:rsidRPr="00092D8E">
              <w:rPr>
                <w:noProof/>
                <w:webHidden/>
              </w:rPr>
              <w:instrText xml:space="preserve"> PAGEREF _Toc222225429 \h </w:instrText>
            </w:r>
            <w:r w:rsidRPr="00092D8E">
              <w:rPr>
                <w:noProof/>
                <w:webHidden/>
              </w:rPr>
            </w:r>
            <w:r w:rsidRPr="00092D8E">
              <w:rPr>
                <w:noProof/>
                <w:webHidden/>
              </w:rPr>
              <w:fldChar w:fldCharType="separate"/>
            </w:r>
            <w:r w:rsidR="00894519">
              <w:rPr>
                <w:noProof/>
                <w:webHidden/>
              </w:rPr>
              <w:t>4</w:t>
            </w:r>
            <w:r w:rsidRPr="00092D8E">
              <w:rPr>
                <w:noProof/>
                <w:webHidden/>
              </w:rPr>
              <w:fldChar w:fldCharType="end"/>
            </w:r>
          </w:hyperlink>
        </w:p>
        <w:p w14:paraId="669979B7" w14:textId="77777777" w:rsidR="00092D8E" w:rsidRPr="00092D8E" w:rsidRDefault="00092D8E" w:rsidP="005B6A80">
          <w:pPr>
            <w:pStyle w:val="TDC2"/>
            <w:rPr>
              <w:noProof/>
            </w:rPr>
          </w:pPr>
          <w:hyperlink w:anchor="_Toc222225432" w:history="1">
            <w:r w:rsidRPr="00092D8E">
              <w:rPr>
                <w:rStyle w:val="Hipervnculo"/>
                <w:rFonts w:ascii="Times New Roman" w:hAnsi="Times New Roman" w:cs="Times New Roman"/>
                <w:noProof/>
                <w:sz w:val="28"/>
                <w:szCs w:val="28"/>
              </w:rPr>
              <w:t>A 21 años de su martirio, la memoria de Dorothy Stang sigue animando la defensa de la vida en la Amazonía</w:t>
            </w:r>
            <w:r w:rsidRPr="00092D8E">
              <w:rPr>
                <w:noProof/>
                <w:webHidden/>
              </w:rPr>
              <w:tab/>
            </w:r>
            <w:r w:rsidRPr="00092D8E">
              <w:rPr>
                <w:noProof/>
                <w:webHidden/>
              </w:rPr>
              <w:fldChar w:fldCharType="begin"/>
            </w:r>
            <w:r w:rsidRPr="00092D8E">
              <w:rPr>
                <w:noProof/>
                <w:webHidden/>
              </w:rPr>
              <w:instrText xml:space="preserve"> PAGEREF _Toc222225432 \h </w:instrText>
            </w:r>
            <w:r w:rsidRPr="00092D8E">
              <w:rPr>
                <w:noProof/>
                <w:webHidden/>
              </w:rPr>
            </w:r>
            <w:r w:rsidRPr="00092D8E">
              <w:rPr>
                <w:noProof/>
                <w:webHidden/>
              </w:rPr>
              <w:fldChar w:fldCharType="separate"/>
            </w:r>
            <w:r w:rsidR="00894519">
              <w:rPr>
                <w:noProof/>
                <w:webHidden/>
              </w:rPr>
              <w:t>6</w:t>
            </w:r>
            <w:r w:rsidRPr="00092D8E">
              <w:rPr>
                <w:noProof/>
                <w:webHidden/>
              </w:rPr>
              <w:fldChar w:fldCharType="end"/>
            </w:r>
          </w:hyperlink>
        </w:p>
        <w:p w14:paraId="28DF5266" w14:textId="77777777" w:rsidR="00092D8E" w:rsidRPr="00092D8E" w:rsidRDefault="00092D8E" w:rsidP="005B6A80">
          <w:pPr>
            <w:pStyle w:val="TDC2"/>
            <w:rPr>
              <w:noProof/>
            </w:rPr>
          </w:pPr>
          <w:hyperlink w:anchor="_Toc222225437" w:history="1">
            <w:r w:rsidRPr="00092D8E">
              <w:rPr>
                <w:rStyle w:val="Hipervnculo"/>
                <w:rFonts w:ascii="Times New Roman" w:hAnsi="Times New Roman" w:cs="Times New Roman"/>
                <w:noProof/>
                <w:sz w:val="28"/>
                <w:szCs w:val="28"/>
              </w:rPr>
              <w:t>Un solo cuerpo eclesial: REPAM y CEAMA reafirman trabajo conjunto al servicio de los pueblos amazónicos</w:t>
            </w:r>
            <w:r w:rsidRPr="00092D8E">
              <w:rPr>
                <w:noProof/>
                <w:webHidden/>
              </w:rPr>
              <w:tab/>
            </w:r>
            <w:r w:rsidRPr="00092D8E">
              <w:rPr>
                <w:noProof/>
                <w:webHidden/>
              </w:rPr>
              <w:fldChar w:fldCharType="begin"/>
            </w:r>
            <w:r w:rsidRPr="00092D8E">
              <w:rPr>
                <w:noProof/>
                <w:webHidden/>
              </w:rPr>
              <w:instrText xml:space="preserve"> PAGEREF _Toc222225437 \h </w:instrText>
            </w:r>
            <w:r w:rsidRPr="00092D8E">
              <w:rPr>
                <w:noProof/>
                <w:webHidden/>
              </w:rPr>
            </w:r>
            <w:r w:rsidRPr="00092D8E">
              <w:rPr>
                <w:noProof/>
                <w:webHidden/>
              </w:rPr>
              <w:fldChar w:fldCharType="separate"/>
            </w:r>
            <w:r w:rsidR="00894519">
              <w:rPr>
                <w:noProof/>
                <w:webHidden/>
              </w:rPr>
              <w:t>8</w:t>
            </w:r>
            <w:r w:rsidRPr="00092D8E">
              <w:rPr>
                <w:noProof/>
                <w:webHidden/>
              </w:rPr>
              <w:fldChar w:fldCharType="end"/>
            </w:r>
          </w:hyperlink>
        </w:p>
        <w:p w14:paraId="1A68E2A2" w14:textId="77777777" w:rsidR="00092D8E" w:rsidRPr="00092D8E" w:rsidRDefault="00092D8E" w:rsidP="005B6A80">
          <w:pPr>
            <w:pStyle w:val="TDC2"/>
            <w:numPr>
              <w:ilvl w:val="0"/>
              <w:numId w:val="0"/>
            </w:numPr>
            <w:ind w:left="940"/>
            <w:rPr>
              <w:noProof/>
            </w:rPr>
          </w:pPr>
        </w:p>
        <w:p w14:paraId="44CB1095" w14:textId="77777777" w:rsidR="00092D8E" w:rsidRPr="00092D8E" w:rsidRDefault="00092D8E" w:rsidP="00092D8E">
          <w:pPr>
            <w:pStyle w:val="TDC1"/>
            <w:tabs>
              <w:tab w:val="right" w:leader="dot" w:pos="8494"/>
            </w:tabs>
            <w:spacing w:after="0" w:line="240" w:lineRule="auto"/>
            <w:rPr>
              <w:rFonts w:ascii="Times New Roman" w:hAnsi="Times New Roman" w:cs="Times New Roman"/>
              <w:noProof/>
              <w:sz w:val="28"/>
              <w:szCs w:val="28"/>
            </w:rPr>
          </w:pPr>
          <w:hyperlink w:anchor="_Toc222225442" w:history="1">
            <w:r w:rsidRPr="005B6A80">
              <w:rPr>
                <w:rStyle w:val="Hipervnculo"/>
                <w:rFonts w:ascii="Times New Roman" w:hAnsi="Times New Roman" w:cs="Times New Roman"/>
                <w:b/>
                <w:noProof/>
                <w:color w:val="C00000"/>
                <w:sz w:val="32"/>
                <w:szCs w:val="32"/>
              </w:rPr>
              <w:t>OTROS PAISES</w:t>
            </w:r>
            <w:r w:rsidRPr="00092D8E">
              <w:rPr>
                <w:rFonts w:ascii="Times New Roman" w:hAnsi="Times New Roman" w:cs="Times New Roman"/>
                <w:noProof/>
                <w:webHidden/>
                <w:sz w:val="28"/>
                <w:szCs w:val="28"/>
              </w:rPr>
              <w:tab/>
            </w:r>
            <w:r w:rsidRPr="00092D8E">
              <w:rPr>
                <w:rFonts w:ascii="Times New Roman" w:hAnsi="Times New Roman" w:cs="Times New Roman"/>
                <w:noProof/>
                <w:webHidden/>
                <w:sz w:val="28"/>
                <w:szCs w:val="28"/>
              </w:rPr>
              <w:fldChar w:fldCharType="begin"/>
            </w:r>
            <w:r w:rsidRPr="00092D8E">
              <w:rPr>
                <w:rFonts w:ascii="Times New Roman" w:hAnsi="Times New Roman" w:cs="Times New Roman"/>
                <w:noProof/>
                <w:webHidden/>
                <w:sz w:val="28"/>
                <w:szCs w:val="28"/>
              </w:rPr>
              <w:instrText xml:space="preserve"> PAGEREF _Toc222225442 \h </w:instrText>
            </w:r>
            <w:r w:rsidRPr="00092D8E">
              <w:rPr>
                <w:rFonts w:ascii="Times New Roman" w:hAnsi="Times New Roman" w:cs="Times New Roman"/>
                <w:noProof/>
                <w:webHidden/>
                <w:sz w:val="28"/>
                <w:szCs w:val="28"/>
              </w:rPr>
            </w:r>
            <w:r w:rsidRPr="00092D8E">
              <w:rPr>
                <w:rFonts w:ascii="Times New Roman" w:hAnsi="Times New Roman" w:cs="Times New Roman"/>
                <w:noProof/>
                <w:webHidden/>
                <w:sz w:val="28"/>
                <w:szCs w:val="28"/>
              </w:rPr>
              <w:fldChar w:fldCharType="separate"/>
            </w:r>
            <w:r w:rsidR="00894519">
              <w:rPr>
                <w:rFonts w:ascii="Times New Roman" w:hAnsi="Times New Roman" w:cs="Times New Roman"/>
                <w:noProof/>
                <w:webHidden/>
                <w:sz w:val="28"/>
                <w:szCs w:val="28"/>
              </w:rPr>
              <w:t>10</w:t>
            </w:r>
            <w:r w:rsidRPr="00092D8E">
              <w:rPr>
                <w:rFonts w:ascii="Times New Roman" w:hAnsi="Times New Roman" w:cs="Times New Roman"/>
                <w:noProof/>
                <w:webHidden/>
                <w:sz w:val="28"/>
                <w:szCs w:val="28"/>
              </w:rPr>
              <w:fldChar w:fldCharType="end"/>
            </w:r>
          </w:hyperlink>
        </w:p>
        <w:p w14:paraId="3D47F2A7" w14:textId="77777777" w:rsidR="00092D8E" w:rsidRPr="00092D8E" w:rsidRDefault="00092D8E" w:rsidP="005B6A80">
          <w:pPr>
            <w:pStyle w:val="TDC2"/>
            <w:rPr>
              <w:noProof/>
            </w:rPr>
          </w:pPr>
          <w:hyperlink w:anchor="_Toc222225443" w:history="1">
            <w:r w:rsidRPr="00092D8E">
              <w:rPr>
                <w:rStyle w:val="Hipervnculo"/>
                <w:rFonts w:ascii="Times New Roman" w:hAnsi="Times New Roman" w:cs="Times New Roman"/>
                <w:noProof/>
                <w:sz w:val="28"/>
                <w:szCs w:val="28"/>
              </w:rPr>
              <w:t>‘El milagro Cobo’: cuando un cardenal y su presbiterio se reconocen y abrazan</w:t>
            </w:r>
            <w:r w:rsidRPr="00092D8E">
              <w:rPr>
                <w:noProof/>
                <w:webHidden/>
              </w:rPr>
              <w:tab/>
            </w:r>
            <w:r w:rsidRPr="00092D8E">
              <w:rPr>
                <w:noProof/>
                <w:webHidden/>
              </w:rPr>
              <w:fldChar w:fldCharType="begin"/>
            </w:r>
            <w:r w:rsidRPr="00092D8E">
              <w:rPr>
                <w:noProof/>
                <w:webHidden/>
              </w:rPr>
              <w:instrText xml:space="preserve"> PAGEREF _Toc222225443 \h </w:instrText>
            </w:r>
            <w:r w:rsidRPr="00092D8E">
              <w:rPr>
                <w:noProof/>
                <w:webHidden/>
              </w:rPr>
            </w:r>
            <w:r w:rsidRPr="00092D8E">
              <w:rPr>
                <w:noProof/>
                <w:webHidden/>
              </w:rPr>
              <w:fldChar w:fldCharType="separate"/>
            </w:r>
            <w:r w:rsidR="00894519">
              <w:rPr>
                <w:noProof/>
                <w:webHidden/>
              </w:rPr>
              <w:t>10</w:t>
            </w:r>
            <w:r w:rsidRPr="00092D8E">
              <w:rPr>
                <w:noProof/>
                <w:webHidden/>
              </w:rPr>
              <w:fldChar w:fldCharType="end"/>
            </w:r>
          </w:hyperlink>
        </w:p>
        <w:p w14:paraId="0C34D84C" w14:textId="77777777" w:rsidR="00092D8E" w:rsidRPr="00092D8E" w:rsidRDefault="00092D8E" w:rsidP="005B6A80">
          <w:pPr>
            <w:pStyle w:val="TDC2"/>
            <w:rPr>
              <w:noProof/>
            </w:rPr>
          </w:pPr>
          <w:hyperlink w:anchor="_Toc222225445" w:history="1">
            <w:r w:rsidRPr="00092D8E">
              <w:rPr>
                <w:rStyle w:val="Hipervnculo"/>
                <w:rFonts w:ascii="Times New Roman" w:hAnsi="Times New Roman" w:cs="Times New Roman"/>
                <w:noProof/>
                <w:sz w:val="28"/>
                <w:szCs w:val="28"/>
                <w:bdr w:val="single" w:sz="2" w:space="0" w:color="auto" w:frame="1"/>
              </w:rPr>
              <w:t>Altos líderes de la Iglesia estadounidense piden disculpas presidenciales tras publicación racista en redes sociales</w:t>
            </w:r>
            <w:r w:rsidRPr="00092D8E">
              <w:rPr>
                <w:noProof/>
                <w:webHidden/>
              </w:rPr>
              <w:tab/>
            </w:r>
            <w:r w:rsidRPr="00092D8E">
              <w:rPr>
                <w:noProof/>
                <w:webHidden/>
              </w:rPr>
              <w:fldChar w:fldCharType="begin"/>
            </w:r>
            <w:r w:rsidRPr="00092D8E">
              <w:rPr>
                <w:noProof/>
                <w:webHidden/>
              </w:rPr>
              <w:instrText xml:space="preserve"> PAGEREF _Toc222225445 \h </w:instrText>
            </w:r>
            <w:r w:rsidRPr="00092D8E">
              <w:rPr>
                <w:noProof/>
                <w:webHidden/>
              </w:rPr>
            </w:r>
            <w:r w:rsidRPr="00092D8E">
              <w:rPr>
                <w:noProof/>
                <w:webHidden/>
              </w:rPr>
              <w:fldChar w:fldCharType="separate"/>
            </w:r>
            <w:r w:rsidR="00894519">
              <w:rPr>
                <w:noProof/>
                <w:webHidden/>
              </w:rPr>
              <w:t>13</w:t>
            </w:r>
            <w:r w:rsidRPr="00092D8E">
              <w:rPr>
                <w:noProof/>
                <w:webHidden/>
              </w:rPr>
              <w:fldChar w:fldCharType="end"/>
            </w:r>
          </w:hyperlink>
        </w:p>
        <w:p w14:paraId="625A971A" w14:textId="77777777" w:rsidR="00092D8E" w:rsidRPr="00092D8E" w:rsidRDefault="00092D8E" w:rsidP="005B6A80">
          <w:pPr>
            <w:pStyle w:val="TDC2"/>
            <w:rPr>
              <w:noProof/>
            </w:rPr>
          </w:pPr>
          <w:hyperlink w:anchor="_Toc222225446" w:history="1">
            <w:r w:rsidRPr="00092D8E">
              <w:rPr>
                <w:rStyle w:val="Hipervnculo"/>
                <w:rFonts w:ascii="Times New Roman" w:hAnsi="Times New Roman" w:cs="Times New Roman"/>
                <w:noProof/>
                <w:sz w:val="28"/>
                <w:szCs w:val="28"/>
              </w:rPr>
              <w:t>El nuevo arzobispo de Nueva York asume en inglés y español, cita a Bad Bunny y r-evoluciona la Iglesia de la Gran Manzana</w:t>
            </w:r>
            <w:r w:rsidRPr="00092D8E">
              <w:rPr>
                <w:noProof/>
                <w:webHidden/>
              </w:rPr>
              <w:tab/>
            </w:r>
            <w:r w:rsidRPr="00092D8E">
              <w:rPr>
                <w:noProof/>
                <w:webHidden/>
              </w:rPr>
              <w:fldChar w:fldCharType="begin"/>
            </w:r>
            <w:r w:rsidRPr="00092D8E">
              <w:rPr>
                <w:noProof/>
                <w:webHidden/>
              </w:rPr>
              <w:instrText xml:space="preserve"> PAGEREF _Toc222225446 \h </w:instrText>
            </w:r>
            <w:r w:rsidRPr="00092D8E">
              <w:rPr>
                <w:noProof/>
                <w:webHidden/>
              </w:rPr>
            </w:r>
            <w:r w:rsidRPr="00092D8E">
              <w:rPr>
                <w:noProof/>
                <w:webHidden/>
              </w:rPr>
              <w:fldChar w:fldCharType="separate"/>
            </w:r>
            <w:r w:rsidR="00894519">
              <w:rPr>
                <w:noProof/>
                <w:webHidden/>
              </w:rPr>
              <w:t>15</w:t>
            </w:r>
            <w:r w:rsidRPr="00092D8E">
              <w:rPr>
                <w:noProof/>
                <w:webHidden/>
              </w:rPr>
              <w:fldChar w:fldCharType="end"/>
            </w:r>
          </w:hyperlink>
        </w:p>
        <w:p w14:paraId="4863A2D3" w14:textId="77777777" w:rsidR="00092D8E" w:rsidRPr="00092D8E" w:rsidRDefault="00092D8E" w:rsidP="005B6A80">
          <w:pPr>
            <w:pStyle w:val="TDC2"/>
            <w:rPr>
              <w:noProof/>
            </w:rPr>
          </w:pPr>
          <w:hyperlink w:anchor="_Toc222225447" w:history="1">
            <w:r w:rsidRPr="00092D8E">
              <w:rPr>
                <w:rStyle w:val="Hipervnculo"/>
                <w:rFonts w:ascii="Times New Roman" w:hAnsi="Times New Roman" w:cs="Times New Roman"/>
                <w:noProof/>
                <w:sz w:val="28"/>
                <w:szCs w:val="28"/>
              </w:rPr>
              <w:t>La crueldad interior</w:t>
            </w:r>
            <w:r w:rsidRPr="00092D8E">
              <w:rPr>
                <w:noProof/>
                <w:webHidden/>
              </w:rPr>
              <w:tab/>
            </w:r>
            <w:r w:rsidRPr="00092D8E">
              <w:rPr>
                <w:noProof/>
                <w:webHidden/>
              </w:rPr>
              <w:fldChar w:fldCharType="begin"/>
            </w:r>
            <w:r w:rsidRPr="00092D8E">
              <w:rPr>
                <w:noProof/>
                <w:webHidden/>
              </w:rPr>
              <w:instrText xml:space="preserve"> PAGEREF _Toc222225447 \h </w:instrText>
            </w:r>
            <w:r w:rsidRPr="00092D8E">
              <w:rPr>
                <w:noProof/>
                <w:webHidden/>
              </w:rPr>
            </w:r>
            <w:r w:rsidRPr="00092D8E">
              <w:rPr>
                <w:noProof/>
                <w:webHidden/>
              </w:rPr>
              <w:fldChar w:fldCharType="separate"/>
            </w:r>
            <w:r w:rsidR="00894519">
              <w:rPr>
                <w:noProof/>
                <w:webHidden/>
              </w:rPr>
              <w:t>18</w:t>
            </w:r>
            <w:r w:rsidRPr="00092D8E">
              <w:rPr>
                <w:noProof/>
                <w:webHidden/>
              </w:rPr>
              <w:fldChar w:fldCharType="end"/>
            </w:r>
          </w:hyperlink>
        </w:p>
        <w:p w14:paraId="316A6573" w14:textId="77777777" w:rsidR="00092D8E" w:rsidRPr="00092D8E" w:rsidRDefault="00092D8E" w:rsidP="005B6A80">
          <w:pPr>
            <w:pStyle w:val="TDC2"/>
            <w:rPr>
              <w:noProof/>
            </w:rPr>
          </w:pPr>
          <w:hyperlink w:anchor="_Toc222225448" w:history="1">
            <w:r w:rsidRPr="00092D8E">
              <w:rPr>
                <w:rStyle w:val="Hipervnculo"/>
                <w:rFonts w:ascii="Times New Roman" w:hAnsi="Times New Roman" w:cs="Times New Roman"/>
                <w:noProof/>
                <w:sz w:val="28"/>
                <w:szCs w:val="28"/>
              </w:rPr>
              <w:t>Pizzaballa: "La guerra en Gaza no ha terminado. La falta de confianza es un obstáculo para la paz"</w:t>
            </w:r>
            <w:r w:rsidRPr="00092D8E">
              <w:rPr>
                <w:noProof/>
                <w:webHidden/>
              </w:rPr>
              <w:tab/>
            </w:r>
            <w:r w:rsidRPr="00092D8E">
              <w:rPr>
                <w:noProof/>
                <w:webHidden/>
              </w:rPr>
              <w:fldChar w:fldCharType="begin"/>
            </w:r>
            <w:r w:rsidRPr="00092D8E">
              <w:rPr>
                <w:noProof/>
                <w:webHidden/>
              </w:rPr>
              <w:instrText xml:space="preserve"> PAGEREF _Toc222225448 \h </w:instrText>
            </w:r>
            <w:r w:rsidRPr="00092D8E">
              <w:rPr>
                <w:noProof/>
                <w:webHidden/>
              </w:rPr>
            </w:r>
            <w:r w:rsidRPr="00092D8E">
              <w:rPr>
                <w:noProof/>
                <w:webHidden/>
              </w:rPr>
              <w:fldChar w:fldCharType="separate"/>
            </w:r>
            <w:r w:rsidR="00894519">
              <w:rPr>
                <w:noProof/>
                <w:webHidden/>
              </w:rPr>
              <w:t>22</w:t>
            </w:r>
            <w:r w:rsidRPr="00092D8E">
              <w:rPr>
                <w:noProof/>
                <w:webHidden/>
              </w:rPr>
              <w:fldChar w:fldCharType="end"/>
            </w:r>
          </w:hyperlink>
        </w:p>
        <w:p w14:paraId="59C2BCB9" w14:textId="77777777" w:rsidR="00092D8E" w:rsidRPr="00092D8E" w:rsidRDefault="00092D8E" w:rsidP="005B6A80">
          <w:pPr>
            <w:pStyle w:val="TDC2"/>
            <w:rPr>
              <w:noProof/>
            </w:rPr>
          </w:pPr>
          <w:hyperlink w:anchor="_Toc222225455" w:history="1">
            <w:r w:rsidRPr="005B6A80">
              <w:rPr>
                <w:rStyle w:val="Hipervnculo"/>
                <w:rFonts w:ascii="Times New Roman" w:eastAsia="Times New Roman" w:hAnsi="Times New Roman" w:cs="Times New Roman"/>
                <w:bCs/>
                <w:noProof/>
                <w:kern w:val="36"/>
                <w:sz w:val="28"/>
                <w:szCs w:val="28"/>
                <w:lang w:eastAsia="es-PE"/>
              </w:rPr>
              <w:t xml:space="preserve">Editorial de </w:t>
            </w:r>
            <w:r w:rsidRPr="005B6A80">
              <w:rPr>
                <w:rStyle w:val="Hipervnculo"/>
                <w:rFonts w:ascii="Times New Roman" w:eastAsia="Times New Roman" w:hAnsi="Times New Roman" w:cs="Times New Roman"/>
                <w:bCs/>
                <w:i/>
                <w:noProof/>
                <w:kern w:val="36"/>
                <w:sz w:val="28"/>
                <w:szCs w:val="28"/>
                <w:lang w:eastAsia="es-PE"/>
              </w:rPr>
              <w:t>America</w:t>
            </w:r>
            <w:r w:rsidRPr="005B6A80">
              <w:rPr>
                <w:rStyle w:val="Hipervnculo"/>
                <w:rFonts w:ascii="Times New Roman" w:eastAsia="Times New Roman" w:hAnsi="Times New Roman" w:cs="Times New Roman"/>
                <w:bCs/>
                <w:noProof/>
                <w:kern w:val="36"/>
                <w:sz w:val="28"/>
                <w:szCs w:val="28"/>
                <w:lang w:eastAsia="es-PE"/>
              </w:rPr>
              <w:t>: Resistencia moral a la política de ira de Trump</w:t>
            </w:r>
            <w:r w:rsidRPr="00092D8E">
              <w:rPr>
                <w:noProof/>
                <w:webHidden/>
              </w:rPr>
              <w:tab/>
            </w:r>
            <w:r w:rsidRPr="00092D8E">
              <w:rPr>
                <w:noProof/>
                <w:webHidden/>
              </w:rPr>
              <w:fldChar w:fldCharType="begin"/>
            </w:r>
            <w:r w:rsidRPr="00092D8E">
              <w:rPr>
                <w:noProof/>
                <w:webHidden/>
              </w:rPr>
              <w:instrText xml:space="preserve"> PAGEREF _Toc222225455 \h </w:instrText>
            </w:r>
            <w:r w:rsidRPr="00092D8E">
              <w:rPr>
                <w:noProof/>
                <w:webHidden/>
              </w:rPr>
            </w:r>
            <w:r w:rsidRPr="00092D8E">
              <w:rPr>
                <w:noProof/>
                <w:webHidden/>
              </w:rPr>
              <w:fldChar w:fldCharType="separate"/>
            </w:r>
            <w:r w:rsidR="00894519">
              <w:rPr>
                <w:noProof/>
                <w:webHidden/>
              </w:rPr>
              <w:t>23</w:t>
            </w:r>
            <w:r w:rsidRPr="00092D8E">
              <w:rPr>
                <w:noProof/>
                <w:webHidden/>
              </w:rPr>
              <w:fldChar w:fldCharType="end"/>
            </w:r>
          </w:hyperlink>
        </w:p>
        <w:p w14:paraId="1ECEFE25" w14:textId="77777777" w:rsidR="00092D8E" w:rsidRPr="00092D8E" w:rsidRDefault="00092D8E" w:rsidP="00092D8E">
          <w:pPr>
            <w:pStyle w:val="TDC1"/>
            <w:tabs>
              <w:tab w:val="right" w:leader="dot" w:pos="8494"/>
            </w:tabs>
            <w:spacing w:after="0" w:line="240" w:lineRule="auto"/>
            <w:rPr>
              <w:rFonts w:ascii="Times New Roman" w:hAnsi="Times New Roman" w:cs="Times New Roman"/>
              <w:noProof/>
              <w:sz w:val="28"/>
              <w:szCs w:val="28"/>
            </w:rPr>
          </w:pPr>
          <w:hyperlink w:anchor="_Toc222225456" w:history="1">
            <w:r w:rsidRPr="005B6A80">
              <w:rPr>
                <w:rStyle w:val="Hipervnculo"/>
                <w:rFonts w:ascii="Times New Roman" w:hAnsi="Times New Roman" w:cs="Times New Roman"/>
                <w:b/>
                <w:noProof/>
                <w:color w:val="C00000"/>
                <w:sz w:val="32"/>
                <w:szCs w:val="32"/>
              </w:rPr>
              <w:t>COMENTARIOS</w:t>
            </w:r>
            <w:r w:rsidRPr="00092D8E">
              <w:rPr>
                <w:rFonts w:ascii="Times New Roman" w:hAnsi="Times New Roman" w:cs="Times New Roman"/>
                <w:noProof/>
                <w:webHidden/>
                <w:sz w:val="28"/>
                <w:szCs w:val="28"/>
              </w:rPr>
              <w:tab/>
            </w:r>
            <w:r w:rsidRPr="00092D8E">
              <w:rPr>
                <w:rFonts w:ascii="Times New Roman" w:hAnsi="Times New Roman" w:cs="Times New Roman"/>
                <w:noProof/>
                <w:webHidden/>
                <w:sz w:val="28"/>
                <w:szCs w:val="28"/>
              </w:rPr>
              <w:fldChar w:fldCharType="begin"/>
            </w:r>
            <w:r w:rsidRPr="00092D8E">
              <w:rPr>
                <w:rFonts w:ascii="Times New Roman" w:hAnsi="Times New Roman" w:cs="Times New Roman"/>
                <w:noProof/>
                <w:webHidden/>
                <w:sz w:val="28"/>
                <w:szCs w:val="28"/>
              </w:rPr>
              <w:instrText xml:space="preserve"> PAGEREF _Toc222225456 \h </w:instrText>
            </w:r>
            <w:r w:rsidRPr="00092D8E">
              <w:rPr>
                <w:rFonts w:ascii="Times New Roman" w:hAnsi="Times New Roman" w:cs="Times New Roman"/>
                <w:noProof/>
                <w:webHidden/>
                <w:sz w:val="28"/>
                <w:szCs w:val="28"/>
              </w:rPr>
            </w:r>
            <w:r w:rsidRPr="00092D8E">
              <w:rPr>
                <w:rFonts w:ascii="Times New Roman" w:hAnsi="Times New Roman" w:cs="Times New Roman"/>
                <w:noProof/>
                <w:webHidden/>
                <w:sz w:val="28"/>
                <w:szCs w:val="28"/>
              </w:rPr>
              <w:fldChar w:fldCharType="separate"/>
            </w:r>
            <w:r w:rsidR="00894519">
              <w:rPr>
                <w:rFonts w:ascii="Times New Roman" w:hAnsi="Times New Roman" w:cs="Times New Roman"/>
                <w:noProof/>
                <w:webHidden/>
                <w:sz w:val="28"/>
                <w:szCs w:val="28"/>
              </w:rPr>
              <w:t>26</w:t>
            </w:r>
            <w:r w:rsidRPr="00092D8E">
              <w:rPr>
                <w:rFonts w:ascii="Times New Roman" w:hAnsi="Times New Roman" w:cs="Times New Roman"/>
                <w:noProof/>
                <w:webHidden/>
                <w:sz w:val="28"/>
                <w:szCs w:val="28"/>
              </w:rPr>
              <w:fldChar w:fldCharType="end"/>
            </w:r>
          </w:hyperlink>
        </w:p>
        <w:p w14:paraId="05F88B5D" w14:textId="77777777" w:rsidR="00092D8E" w:rsidRPr="00092D8E" w:rsidRDefault="00092D8E" w:rsidP="005B6A80">
          <w:pPr>
            <w:pStyle w:val="TDC2"/>
            <w:rPr>
              <w:noProof/>
            </w:rPr>
          </w:pPr>
          <w:hyperlink w:anchor="_Toc222225457" w:history="1">
            <w:r w:rsidRPr="00092D8E">
              <w:rPr>
                <w:rStyle w:val="Hipervnculo"/>
                <w:rFonts w:ascii="Times New Roman" w:hAnsi="Times New Roman" w:cs="Times New Roman"/>
                <w:noProof/>
                <w:sz w:val="28"/>
                <w:szCs w:val="28"/>
              </w:rPr>
              <w:t>“No podéis servir a Dios y al dinero”: Evangelio, ecología y resistencia ante la negación climática</w:t>
            </w:r>
            <w:r w:rsidRPr="00092D8E">
              <w:rPr>
                <w:noProof/>
                <w:webHidden/>
              </w:rPr>
              <w:tab/>
            </w:r>
            <w:r w:rsidRPr="00092D8E">
              <w:rPr>
                <w:noProof/>
                <w:webHidden/>
              </w:rPr>
              <w:fldChar w:fldCharType="begin"/>
            </w:r>
            <w:r w:rsidRPr="00092D8E">
              <w:rPr>
                <w:noProof/>
                <w:webHidden/>
              </w:rPr>
              <w:instrText xml:space="preserve"> PAGEREF _Toc222225457 \h </w:instrText>
            </w:r>
            <w:r w:rsidRPr="00092D8E">
              <w:rPr>
                <w:noProof/>
                <w:webHidden/>
              </w:rPr>
            </w:r>
            <w:r w:rsidRPr="00092D8E">
              <w:rPr>
                <w:noProof/>
                <w:webHidden/>
              </w:rPr>
              <w:fldChar w:fldCharType="separate"/>
            </w:r>
            <w:r w:rsidR="00894519">
              <w:rPr>
                <w:noProof/>
                <w:webHidden/>
              </w:rPr>
              <w:t>26</w:t>
            </w:r>
            <w:r w:rsidRPr="00092D8E">
              <w:rPr>
                <w:noProof/>
                <w:webHidden/>
              </w:rPr>
              <w:fldChar w:fldCharType="end"/>
            </w:r>
          </w:hyperlink>
        </w:p>
        <w:p w14:paraId="2B0731EC" w14:textId="77777777" w:rsidR="00092D8E" w:rsidRDefault="00092D8E" w:rsidP="00092D8E">
          <w:pPr>
            <w:spacing w:after="0" w:line="240" w:lineRule="auto"/>
          </w:pPr>
          <w:r w:rsidRPr="00092D8E">
            <w:rPr>
              <w:rFonts w:ascii="Times New Roman" w:hAnsi="Times New Roman" w:cs="Times New Roman"/>
              <w:b/>
              <w:bCs/>
              <w:sz w:val="28"/>
              <w:szCs w:val="28"/>
              <w:lang w:val="es-ES"/>
            </w:rPr>
            <w:fldChar w:fldCharType="end"/>
          </w:r>
        </w:p>
      </w:sdtContent>
    </w:sdt>
    <w:p w14:paraId="4E12FAFB" w14:textId="77777777" w:rsidR="001304D8" w:rsidRDefault="001304D8">
      <w:pPr>
        <w:rPr>
          <w:rFonts w:ascii="Times New Roman" w:hAnsi="Times New Roman" w:cs="Times New Roman"/>
          <w:b/>
          <w:color w:val="C00000"/>
          <w:sz w:val="32"/>
          <w:szCs w:val="32"/>
        </w:rPr>
      </w:pPr>
    </w:p>
    <w:p w14:paraId="49335DA1" w14:textId="77777777" w:rsidR="00894519" w:rsidRDefault="00894519" w:rsidP="005F1255">
      <w:pPr>
        <w:pStyle w:val="Ttulo1"/>
        <w:rPr>
          <w:color w:val="FF0000"/>
        </w:rPr>
      </w:pPr>
      <w:bookmarkStart w:id="0" w:name="_Toc222225427"/>
    </w:p>
    <w:p w14:paraId="529BB949" w14:textId="77777777" w:rsidR="00610052" w:rsidRPr="005F1255" w:rsidRDefault="00986E2B" w:rsidP="005F1255">
      <w:pPr>
        <w:pStyle w:val="Ttulo1"/>
        <w:rPr>
          <w:color w:val="FF0000"/>
        </w:rPr>
      </w:pPr>
      <w:r w:rsidRPr="005F1255">
        <w:rPr>
          <w:color w:val="FF0000"/>
        </w:rPr>
        <w:t>AMÉRICA LATINA</w:t>
      </w:r>
      <w:bookmarkEnd w:id="0"/>
    </w:p>
    <w:p w14:paraId="3B201085" w14:textId="77777777" w:rsidR="00E0089B" w:rsidRPr="00F17771" w:rsidRDefault="00E0089B" w:rsidP="00F17771">
      <w:pPr>
        <w:spacing w:after="0" w:line="240" w:lineRule="auto"/>
        <w:rPr>
          <w:rFonts w:ascii="Times New Roman" w:hAnsi="Times New Roman" w:cs="Times New Roman"/>
          <w:sz w:val="28"/>
          <w:szCs w:val="28"/>
        </w:rPr>
      </w:pPr>
    </w:p>
    <w:p w14:paraId="5826807A" w14:textId="77777777" w:rsidR="00E0089B" w:rsidRPr="00EC2112" w:rsidRDefault="00E0089B" w:rsidP="00EC2112">
      <w:pPr>
        <w:pStyle w:val="Ttulo2"/>
        <w:rPr>
          <w:sz w:val="28"/>
          <w:szCs w:val="28"/>
        </w:rPr>
      </w:pPr>
      <w:bookmarkStart w:id="1" w:name="_Toc222225428"/>
      <w:r w:rsidRPr="00EC2112">
        <w:rPr>
          <w:sz w:val="28"/>
          <w:szCs w:val="28"/>
        </w:rPr>
        <w:t>"Ser la aurora de una nueva Venezuela": La Iglesia urge a superar la violencia, liberar a los presos políticos y poner el petróleo al servicio de los más pobres</w:t>
      </w:r>
      <w:bookmarkEnd w:id="1"/>
    </w:p>
    <w:p w14:paraId="581BB112" w14:textId="77777777" w:rsidR="00E0089B" w:rsidRPr="00F17771" w:rsidRDefault="00E0089B" w:rsidP="00F17771">
      <w:pPr>
        <w:spacing w:after="0" w:line="240" w:lineRule="auto"/>
        <w:rPr>
          <w:rFonts w:ascii="Times New Roman" w:eastAsia="Times New Roman" w:hAnsi="Times New Roman" w:cs="Times New Roman"/>
          <w:caps/>
          <w:color w:val="D49400"/>
          <w:sz w:val="28"/>
          <w:szCs w:val="28"/>
          <w:lang w:eastAsia="es-PE"/>
        </w:rPr>
      </w:pPr>
      <w:r w:rsidRPr="00F17771">
        <w:rPr>
          <w:rFonts w:ascii="Times New Roman" w:eastAsia="Times New Roman" w:hAnsi="Times New Roman" w:cs="Times New Roman"/>
          <w:caps/>
          <w:color w:val="D49400"/>
          <w:sz w:val="28"/>
          <w:szCs w:val="28"/>
          <w:lang w:eastAsia="es-PE"/>
        </w:rPr>
        <w:t>Exhortación pastoral de la Conferencia episcopal venezolana</w:t>
      </w:r>
    </w:p>
    <w:p w14:paraId="3964D6D5" w14:textId="77777777" w:rsidR="00E0089B" w:rsidRPr="00F17771" w:rsidRDefault="00E0089B" w:rsidP="00F17771">
      <w:pPr>
        <w:spacing w:after="0" w:line="240" w:lineRule="auto"/>
        <w:rPr>
          <w:rFonts w:ascii="Times New Roman" w:eastAsia="Times New Roman" w:hAnsi="Times New Roman" w:cs="Times New Roman"/>
          <w:sz w:val="28"/>
          <w:szCs w:val="28"/>
          <w:lang w:eastAsia="es-PE"/>
        </w:rPr>
      </w:pPr>
      <w:hyperlink r:id="rId7" w:history="1">
        <w:r w:rsidRPr="00F17771">
          <w:rPr>
            <w:rFonts w:ascii="Times New Roman" w:eastAsia="Times New Roman" w:hAnsi="Times New Roman" w:cs="Times New Roman"/>
            <w:color w:val="0000FF"/>
            <w:sz w:val="28"/>
            <w:szCs w:val="28"/>
            <w:lang w:eastAsia="es-PE"/>
          </w:rPr>
          <w:t>José Manuel Vidal</w:t>
        </w:r>
      </w:hyperlink>
      <w:r w:rsidR="00EC2112">
        <w:rPr>
          <w:rFonts w:ascii="Times New Roman" w:eastAsia="Times New Roman" w:hAnsi="Times New Roman" w:cs="Times New Roman"/>
          <w:color w:val="0000FF"/>
          <w:sz w:val="28"/>
          <w:szCs w:val="28"/>
          <w:lang w:eastAsia="es-PE"/>
        </w:rPr>
        <w:t xml:space="preserve">  </w:t>
      </w:r>
      <w:r w:rsidRPr="00F17771">
        <w:rPr>
          <w:rFonts w:ascii="Times New Roman" w:eastAsia="Times New Roman" w:hAnsi="Times New Roman" w:cs="Times New Roman"/>
          <w:color w:val="666666"/>
          <w:sz w:val="28"/>
          <w:szCs w:val="28"/>
          <w:lang w:eastAsia="es-PE"/>
        </w:rPr>
        <w:t>09 feb 2026 - 22:45</w:t>
      </w:r>
    </w:p>
    <w:p w14:paraId="6C92744E" w14:textId="77777777" w:rsidR="00E0089B" w:rsidRPr="00F17771" w:rsidRDefault="00E0089B" w:rsidP="00EC2112">
      <w:pPr>
        <w:spacing w:after="0" w:line="240" w:lineRule="auto"/>
        <w:rPr>
          <w:rFonts w:ascii="Times New Roman" w:eastAsia="Times New Roman" w:hAnsi="Times New Roman" w:cs="Times New Roman"/>
          <w:sz w:val="28"/>
          <w:szCs w:val="28"/>
          <w:lang w:eastAsia="es-PE"/>
        </w:rPr>
      </w:pPr>
    </w:p>
    <w:p w14:paraId="4984C6C0"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En una </w:t>
      </w:r>
      <w:r w:rsidRPr="00F17771">
        <w:rPr>
          <w:rFonts w:ascii="Times New Roman" w:eastAsia="Times New Roman" w:hAnsi="Times New Roman" w:cs="Times New Roman"/>
          <w:b/>
          <w:bCs/>
          <w:color w:val="333333"/>
          <w:sz w:val="28"/>
          <w:szCs w:val="28"/>
          <w:lang w:eastAsia="es-PE"/>
        </w:rPr>
        <w:t xml:space="preserve">dura, profética y esperanzada </w:t>
      </w:r>
      <w:r w:rsidRPr="00EC2112">
        <w:rPr>
          <w:rFonts w:ascii="Times New Roman" w:eastAsia="Times New Roman" w:hAnsi="Times New Roman" w:cs="Times New Roman"/>
          <w:b/>
          <w:bCs/>
          <w:color w:val="333333"/>
          <w:sz w:val="28"/>
          <w:szCs w:val="28"/>
          <w:highlight w:val="yellow"/>
          <w:lang w:eastAsia="es-PE"/>
        </w:rPr>
        <w:t>exhortación pastoral, los obispos de Venezuela</w:t>
      </w:r>
      <w:r w:rsidRPr="00EC2112">
        <w:rPr>
          <w:rFonts w:ascii="Times New Roman" w:eastAsia="Times New Roman" w:hAnsi="Times New Roman" w:cs="Times New Roman"/>
          <w:color w:val="333333"/>
          <w:sz w:val="28"/>
          <w:szCs w:val="28"/>
          <w:highlight w:val="yellow"/>
          <w:lang w:eastAsia="es-PE"/>
        </w:rPr>
        <w:t> radiografían el "empobrecimiento generalizado", la crisis institucional y la vulneración de derechos humano</w:t>
      </w:r>
      <w:r w:rsidRPr="00F17771">
        <w:rPr>
          <w:rFonts w:ascii="Times New Roman" w:eastAsia="Times New Roman" w:hAnsi="Times New Roman" w:cs="Times New Roman"/>
          <w:color w:val="333333"/>
          <w:sz w:val="28"/>
          <w:szCs w:val="28"/>
          <w:lang w:eastAsia="es-PE"/>
        </w:rPr>
        <w:t xml:space="preserve">s que sufre el país, y reclaman </w:t>
      </w:r>
      <w:r w:rsidRPr="00EC2112">
        <w:rPr>
          <w:rFonts w:ascii="Times New Roman" w:eastAsia="Times New Roman" w:hAnsi="Times New Roman" w:cs="Times New Roman"/>
          <w:color w:val="333333"/>
          <w:sz w:val="28"/>
          <w:szCs w:val="28"/>
          <w:highlight w:val="yellow"/>
          <w:lang w:eastAsia="es-PE"/>
        </w:rPr>
        <w:t>reconstruir la soberanía democrática, superar la violencia mediante procesos de reconciliación y destinar los recursos petroleros a salarios dignos y programas sociales que prioricen a los más pobres</w:t>
      </w:r>
      <w:r w:rsidRPr="00F17771">
        <w:rPr>
          <w:rFonts w:ascii="Times New Roman" w:eastAsia="Times New Roman" w:hAnsi="Times New Roman" w:cs="Times New Roman"/>
          <w:color w:val="333333"/>
          <w:sz w:val="28"/>
          <w:szCs w:val="28"/>
          <w:lang w:eastAsia="es-PE"/>
        </w:rPr>
        <w:t>, llamando a todos los sectores a convertirse en “instrumentos de paz” y “aurora de una nueva Venezuela”</w:t>
      </w:r>
    </w:p>
    <w:p w14:paraId="05C99BAE" w14:textId="77777777" w:rsidR="00E0089B" w:rsidRPr="00F17771" w:rsidRDefault="00E0089B" w:rsidP="00F17771">
      <w:pPr>
        <w:spacing w:after="0" w:line="240" w:lineRule="auto"/>
        <w:rPr>
          <w:rFonts w:ascii="Times New Roman" w:eastAsia="Times New Roman" w:hAnsi="Times New Roman" w:cs="Times New Roman"/>
          <w:sz w:val="28"/>
          <w:szCs w:val="28"/>
          <w:lang w:eastAsia="es-PE"/>
        </w:rPr>
      </w:pPr>
      <w:r w:rsidRPr="00F17771">
        <w:rPr>
          <w:rFonts w:ascii="Times New Roman" w:eastAsia="Times New Roman" w:hAnsi="Times New Roman" w:cs="Times New Roman"/>
          <w:b/>
          <w:bCs/>
          <w:color w:val="333333"/>
          <w:sz w:val="28"/>
          <w:szCs w:val="28"/>
          <w:lang w:eastAsia="es-PE"/>
        </w:rPr>
        <w:t>Los obispos enmarcan su mensaje en la grave situación social, política y económica del país, acentuada tras los acontecimientos del 3 de enero</w:t>
      </w:r>
      <w:r w:rsidRPr="00F17771">
        <w:rPr>
          <w:rFonts w:ascii="Times New Roman" w:eastAsia="Times New Roman" w:hAnsi="Times New Roman" w:cs="Times New Roman"/>
          <w:color w:val="333333"/>
          <w:sz w:val="28"/>
          <w:szCs w:val="28"/>
          <w:lang w:eastAsia="es-PE"/>
        </w:rPr>
        <w:t>, y dicen querer “comunicar un mensaje de esperanza a todo el pueblo venezolano”. Inspirados en el Evangelio de la tempestad calmada y en las palabras del Papa León XIV, subrayan que “el bien del querido pueblo venezolano debe prevalecer por encima de cualquier otra consideración” y debe conducir a “superar la violencia y emprender caminos de justicia y paz” respetando la Constitución, los derechos humanos y la soberanía nacional.</w:t>
      </w:r>
    </w:p>
    <w:p w14:paraId="22661337"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 xml:space="preserve">El texto denuncia que la vida de los venezolanos está marcada por “el empobrecimiento generalizado”, la falta de trabajos justamente remunerados, “una corrupción generalizada e impune” y “violaciones de </w:t>
      </w:r>
      <w:r w:rsidRPr="00F17771">
        <w:rPr>
          <w:rFonts w:ascii="Times New Roman" w:eastAsia="Times New Roman" w:hAnsi="Times New Roman" w:cs="Times New Roman"/>
          <w:color w:val="333333"/>
          <w:sz w:val="28"/>
          <w:szCs w:val="28"/>
          <w:lang w:eastAsia="es-PE"/>
        </w:rPr>
        <w:lastRenderedPageBreak/>
        <w:t>derechos humanos y ciudadanos”, con un “deterioro alarmante” de la educación, la salud, los servicios públicos y la seguridad.</w:t>
      </w:r>
    </w:p>
    <w:p w14:paraId="40FBF6E1"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Los obispos expresan su “cercanía y solidaridad” con presos políticos y sus familiares, migrantes, víctimas de trata, personas sin ingresos suficientes, ancianos abandonados, enfermos sin medicamentos</w:t>
      </w:r>
      <w:r w:rsidRPr="00F17771">
        <w:rPr>
          <w:rFonts w:ascii="Times New Roman" w:eastAsia="Times New Roman" w:hAnsi="Times New Roman" w:cs="Times New Roman"/>
          <w:b/>
          <w:bCs/>
          <w:color w:val="333333"/>
          <w:sz w:val="28"/>
          <w:szCs w:val="28"/>
          <w:lang w:eastAsia="es-PE"/>
        </w:rPr>
        <w:t>, jóvenes sin oportunidades, </w:t>
      </w:r>
      <w:r w:rsidRPr="00F17771">
        <w:rPr>
          <w:rFonts w:ascii="Times New Roman" w:eastAsia="Times New Roman" w:hAnsi="Times New Roman" w:cs="Times New Roman"/>
          <w:color w:val="333333"/>
          <w:sz w:val="28"/>
          <w:szCs w:val="28"/>
          <w:lang w:eastAsia="es-PE"/>
        </w:rPr>
        <w:t>trabajadores con “salarios paupérrimos”, comunidades indígenas olvidadas y quienes han perdido bienes por “confiscaciones arbitrarias”.</w:t>
      </w:r>
    </w:p>
    <w:p w14:paraId="1D3ADDAC"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En el plano ético y espiritual, la exhortación apuesta por </w:t>
      </w:r>
      <w:r w:rsidRPr="00F17771">
        <w:rPr>
          <w:rFonts w:ascii="Times New Roman" w:eastAsia="Times New Roman" w:hAnsi="Times New Roman" w:cs="Times New Roman"/>
          <w:b/>
          <w:bCs/>
          <w:color w:val="333333"/>
          <w:sz w:val="28"/>
          <w:szCs w:val="28"/>
          <w:lang w:eastAsia="es-PE"/>
        </w:rPr>
        <w:t>superar la violencia</w:t>
      </w:r>
      <w:r w:rsidRPr="00F17771">
        <w:rPr>
          <w:rFonts w:ascii="Times New Roman" w:eastAsia="Times New Roman" w:hAnsi="Times New Roman" w:cs="Times New Roman"/>
          <w:color w:val="333333"/>
          <w:sz w:val="28"/>
          <w:szCs w:val="28"/>
          <w:lang w:eastAsia="es-PE"/>
        </w:rPr>
        <w:t> “desterrando la mentira, el odio, los rencores, la venganza y la guerra de las palabras”, retomando la promesa de Isaías: ‘brillará tu luz en las tinieblas, tu oscuridad se volverá mediodía’, cuando se combata la opresión y se comparta el pan con el hambriento.</w:t>
      </w:r>
    </w:p>
    <w:p w14:paraId="7656D158"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i/>
          <w:iCs/>
          <w:color w:val="333333"/>
          <w:sz w:val="28"/>
          <w:szCs w:val="28"/>
          <w:lang w:eastAsia="es-PE"/>
        </w:rPr>
        <w:t>Los prelados de Venezuela reclaman “procesos de reencuentro, reconocimiento mutuo, perdón y reconciliación, purificación de la memoria, en la verdad y en la justicia”, y vinculan el ‘Año Santo Franciscano’ con un camino de educación para la paz que “no es olvidar, sino hacer memoria, reparar el daño y reconstruir lazos de fraternidad”.</w:t>
      </w:r>
    </w:p>
    <w:p w14:paraId="7BAA1035"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 xml:space="preserve">En el terreno político, recuerdan que </w:t>
      </w:r>
      <w:r w:rsidRPr="007453A5">
        <w:rPr>
          <w:rFonts w:ascii="Times New Roman" w:eastAsia="Times New Roman" w:hAnsi="Times New Roman" w:cs="Times New Roman"/>
          <w:color w:val="333333"/>
          <w:sz w:val="28"/>
          <w:szCs w:val="28"/>
          <w:highlight w:val="yellow"/>
          <w:lang w:eastAsia="es-PE"/>
        </w:rPr>
        <w:t>“la soberanía reside intransferiblemente en el pueblo”</w:t>
      </w:r>
      <w:r w:rsidRPr="00F17771">
        <w:rPr>
          <w:rFonts w:ascii="Times New Roman" w:eastAsia="Times New Roman" w:hAnsi="Times New Roman" w:cs="Times New Roman"/>
          <w:color w:val="333333"/>
          <w:sz w:val="28"/>
          <w:szCs w:val="28"/>
          <w:lang w:eastAsia="es-PE"/>
        </w:rPr>
        <w:t xml:space="preserve"> y denuncian que esta se vio ‘desconocida’ al omitirse “la publicación detallada de los resultados” de las presidenciales del 28 de julio de 2024.</w:t>
      </w:r>
    </w:p>
    <w:p w14:paraId="463CA92E"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b/>
          <w:bCs/>
          <w:color w:val="333333"/>
          <w:sz w:val="28"/>
          <w:szCs w:val="28"/>
          <w:lang w:eastAsia="es-PE"/>
        </w:rPr>
        <w:t xml:space="preserve">Señalan la injerencia de “factores externos”, la presencia de grupos irregulares y la extracción irregular de recursos, y plantean como tareas urgentes </w:t>
      </w:r>
      <w:r w:rsidRPr="007453A5">
        <w:rPr>
          <w:rFonts w:ascii="Times New Roman" w:eastAsia="Times New Roman" w:hAnsi="Times New Roman" w:cs="Times New Roman"/>
          <w:b/>
          <w:bCs/>
          <w:color w:val="333333"/>
          <w:sz w:val="28"/>
          <w:szCs w:val="28"/>
          <w:highlight w:val="yellow"/>
          <w:lang w:eastAsia="es-PE"/>
        </w:rPr>
        <w:t>“reconstruir la institucionalidad democrática”</w:t>
      </w:r>
      <w:r w:rsidRPr="007453A5">
        <w:rPr>
          <w:rFonts w:ascii="Times New Roman" w:eastAsia="Times New Roman" w:hAnsi="Times New Roman" w:cs="Times New Roman"/>
          <w:color w:val="333333"/>
          <w:sz w:val="28"/>
          <w:szCs w:val="28"/>
          <w:highlight w:val="yellow"/>
          <w:lang w:eastAsia="es-PE"/>
        </w:rPr>
        <w:t>,</w:t>
      </w:r>
      <w:r w:rsidRPr="00F17771">
        <w:rPr>
          <w:rFonts w:ascii="Times New Roman" w:eastAsia="Times New Roman" w:hAnsi="Times New Roman" w:cs="Times New Roman"/>
          <w:color w:val="333333"/>
          <w:sz w:val="28"/>
          <w:szCs w:val="28"/>
          <w:lang w:eastAsia="es-PE"/>
        </w:rPr>
        <w:t xml:space="preserve"> “restituir la independencia de los poderes públicos” y contar con un TSJ y un CNE “creíbles que garanticen elecciones libres y justas”, en un clima de respeto e inclusión de todos los venezolanos, dentro y fuera del país.</w:t>
      </w:r>
    </w:p>
    <w:p w14:paraId="20332128"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El documento episcopal insiste en garantizar los derechos humanos y civiles sin distinción, pide derogar leyes que “coartan los derechos fundamentales” —en especial la libertad de expresión, el voto libre y la acción de las organizaciones civiles— y valora como “un signo positivo” algunas excarcelaciones, aunque exige “la plena liberación de todos los presos políticos”.</w:t>
      </w:r>
    </w:p>
    <w:p w14:paraId="648BAE08"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b/>
          <w:bCs/>
          <w:color w:val="333333"/>
          <w:sz w:val="28"/>
          <w:szCs w:val="28"/>
          <w:lang w:eastAsia="es-PE"/>
        </w:rPr>
        <w:t xml:space="preserve">También apoya la aprobación de “una ley </w:t>
      </w:r>
      <w:r w:rsidRPr="007453A5">
        <w:rPr>
          <w:rFonts w:ascii="Times New Roman" w:eastAsia="Times New Roman" w:hAnsi="Times New Roman" w:cs="Times New Roman"/>
          <w:b/>
          <w:bCs/>
          <w:color w:val="333333"/>
          <w:sz w:val="28"/>
          <w:szCs w:val="28"/>
          <w:highlight w:val="yellow"/>
          <w:lang w:eastAsia="es-PE"/>
        </w:rPr>
        <w:t>de amnistía general”</w:t>
      </w:r>
      <w:r w:rsidRPr="007453A5">
        <w:rPr>
          <w:rFonts w:ascii="Times New Roman" w:eastAsia="Times New Roman" w:hAnsi="Times New Roman" w:cs="Times New Roman"/>
          <w:color w:val="333333"/>
          <w:sz w:val="28"/>
          <w:szCs w:val="28"/>
          <w:highlight w:val="yellow"/>
          <w:lang w:eastAsia="es-PE"/>
        </w:rPr>
        <w:t>, que sea “amplia e inclusiva”</w:t>
      </w:r>
      <w:r w:rsidRPr="00F17771">
        <w:rPr>
          <w:rFonts w:ascii="Times New Roman" w:eastAsia="Times New Roman" w:hAnsi="Times New Roman" w:cs="Times New Roman"/>
          <w:color w:val="333333"/>
          <w:sz w:val="28"/>
          <w:szCs w:val="28"/>
          <w:lang w:eastAsia="es-PE"/>
        </w:rPr>
        <w:t>, fruto de una “extensa consulta” a la sociedad civil, como paso clave para “la reconciliación nacional y el restablecimiento de la convivencia social y democrática”.</w:t>
      </w:r>
    </w:p>
    <w:p w14:paraId="5DA05314"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De cara al futuro, los obispos afirman que la libertad y la justicia pasan por “el regreso a una patria que sea casa de todos”, que vuelva a ser “un lugar de oportunidades de progreso y felicidad, especialmente para los más pobres”.</w:t>
      </w:r>
    </w:p>
    <w:p w14:paraId="6AA00EDD"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lastRenderedPageBreak/>
        <w:t>Reclaman fortalecer la familia, </w:t>
      </w:r>
      <w:r w:rsidRPr="00F17771">
        <w:rPr>
          <w:rFonts w:ascii="Times New Roman" w:eastAsia="Times New Roman" w:hAnsi="Times New Roman" w:cs="Times New Roman"/>
          <w:b/>
          <w:bCs/>
          <w:color w:val="333333"/>
          <w:sz w:val="28"/>
          <w:szCs w:val="28"/>
          <w:lang w:eastAsia="es-PE"/>
        </w:rPr>
        <w:t>promover “un gran acuerdo nacional”</w:t>
      </w:r>
      <w:r w:rsidRPr="00F17771">
        <w:rPr>
          <w:rFonts w:ascii="Times New Roman" w:eastAsia="Times New Roman" w:hAnsi="Times New Roman" w:cs="Times New Roman"/>
          <w:color w:val="333333"/>
          <w:sz w:val="28"/>
          <w:szCs w:val="28"/>
          <w:lang w:eastAsia="es-PE"/>
        </w:rPr>
        <w:t> y superar el empobrecimiento que impulsa el éxodo, destinando los recursos de la reactivación petrolera a “mejorar la calidad de los salarios” y a programas sociales no clientelares que aseguren “trabajo y remuneración digna”, para cubrir las necesidades básicas, “materiales, sociales e intelectuales”.</w:t>
      </w:r>
    </w:p>
    <w:p w14:paraId="19672402"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La Iglesia, por su parte, se compromete a que diócesis, parroquias e instituciones sean espacios de “encuentro, escucha y acompañamiento”, donde toda persona halle “consuelo, sanación de las heridas, perdón y misericordia.</w:t>
      </w:r>
    </w:p>
    <w:p w14:paraId="24DD0D89"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La exhortación episcopal concluye invitando a encontrar en la </w:t>
      </w:r>
      <w:r w:rsidRPr="00F17771">
        <w:rPr>
          <w:rFonts w:ascii="Times New Roman" w:eastAsia="Times New Roman" w:hAnsi="Times New Roman" w:cs="Times New Roman"/>
          <w:b/>
          <w:bCs/>
          <w:color w:val="333333"/>
          <w:sz w:val="28"/>
          <w:szCs w:val="28"/>
          <w:lang w:eastAsia="es-PE"/>
        </w:rPr>
        <w:t>oración</w:t>
      </w:r>
      <w:r w:rsidRPr="00F17771">
        <w:rPr>
          <w:rFonts w:ascii="Times New Roman" w:eastAsia="Times New Roman" w:hAnsi="Times New Roman" w:cs="Times New Roman"/>
          <w:color w:val="333333"/>
          <w:sz w:val="28"/>
          <w:szCs w:val="28"/>
          <w:lang w:eastAsia="es-PE"/>
        </w:rPr>
        <w:t> “luz y fortaleza” para afrontar la coyuntura, animando a iniciativas cuaresmales —como la lectura orante de la Palabra, la adoración eucarística, el vía crucis y la ‘conversación en el Espíritu’— que ayuden a reconocerse como “hijos de una misma tierra”.</w:t>
      </w:r>
    </w:p>
    <w:p w14:paraId="4F5D0C12" w14:textId="77777777" w:rsidR="00E0089B" w:rsidRPr="00F17771" w:rsidRDefault="00E0089B"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Confiados en la </w:t>
      </w:r>
      <w:r w:rsidRPr="00F17771">
        <w:rPr>
          <w:rFonts w:ascii="Times New Roman" w:eastAsia="Times New Roman" w:hAnsi="Times New Roman" w:cs="Times New Roman"/>
          <w:b/>
          <w:bCs/>
          <w:color w:val="333333"/>
          <w:sz w:val="28"/>
          <w:szCs w:val="28"/>
          <w:lang w:eastAsia="es-PE"/>
        </w:rPr>
        <w:t>Virgen de Coromoto</w:t>
      </w:r>
      <w:r w:rsidRPr="00F17771">
        <w:rPr>
          <w:rFonts w:ascii="Times New Roman" w:eastAsia="Times New Roman" w:hAnsi="Times New Roman" w:cs="Times New Roman"/>
          <w:color w:val="333333"/>
          <w:sz w:val="28"/>
          <w:szCs w:val="28"/>
          <w:lang w:eastAsia="es-PE"/>
        </w:rPr>
        <w:t>, los obispos piden que todos asuman “con valentía y generosidad” sus responsabilidades para buscar “el progreso de nuestra patria por caminos de libertad, justicia y paz” y concluyen bendiciendo “a todo el pueblo venezolano”.</w:t>
      </w:r>
    </w:p>
    <w:p w14:paraId="3FA4FD6F" w14:textId="77777777" w:rsidR="00CE4EDA" w:rsidRPr="00F17771" w:rsidRDefault="00CE4EDA" w:rsidP="00F17771">
      <w:pPr>
        <w:spacing w:after="0" w:line="240" w:lineRule="auto"/>
        <w:rPr>
          <w:rFonts w:ascii="Times New Roman" w:hAnsi="Times New Roman" w:cs="Times New Roman"/>
          <w:sz w:val="28"/>
          <w:szCs w:val="28"/>
        </w:rPr>
      </w:pPr>
    </w:p>
    <w:p w14:paraId="379B5E92" w14:textId="77777777" w:rsidR="00CE4EDA" w:rsidRPr="00F17771" w:rsidRDefault="00CE4EDA" w:rsidP="00F17771">
      <w:pPr>
        <w:spacing w:after="0" w:line="240" w:lineRule="auto"/>
        <w:rPr>
          <w:rFonts w:ascii="Times New Roman" w:hAnsi="Times New Roman" w:cs="Times New Roman"/>
          <w:sz w:val="28"/>
          <w:szCs w:val="28"/>
        </w:rPr>
      </w:pPr>
    </w:p>
    <w:p w14:paraId="5E87D94F" w14:textId="77777777" w:rsidR="00CE4EDA" w:rsidRPr="00F17771" w:rsidRDefault="00CE4EDA" w:rsidP="00F17771">
      <w:pPr>
        <w:spacing w:after="0" w:line="240" w:lineRule="auto"/>
        <w:rPr>
          <w:rFonts w:ascii="Times New Roman" w:hAnsi="Times New Roman" w:cs="Times New Roman"/>
          <w:sz w:val="28"/>
          <w:szCs w:val="28"/>
        </w:rPr>
      </w:pPr>
    </w:p>
    <w:p w14:paraId="1CA89679" w14:textId="77777777" w:rsidR="00D77195" w:rsidRPr="00AF5522" w:rsidRDefault="00D77195" w:rsidP="00AF5522">
      <w:pPr>
        <w:pStyle w:val="Ttulo2"/>
        <w:rPr>
          <w:sz w:val="28"/>
          <w:szCs w:val="28"/>
        </w:rPr>
      </w:pPr>
      <w:bookmarkStart w:id="2" w:name="_Toc222225429"/>
      <w:r w:rsidRPr="00AF5522">
        <w:rPr>
          <w:sz w:val="28"/>
          <w:szCs w:val="28"/>
        </w:rPr>
        <w:t>Chiclayo recibe al enviado del Papa con esperanza y ternura en la antesala de la Jornada Mundial del Enfermo</w:t>
      </w:r>
      <w:bookmarkEnd w:id="2"/>
    </w:p>
    <w:p w14:paraId="0AA17395" w14:textId="77777777" w:rsidR="00D77195" w:rsidRPr="00F17771" w:rsidRDefault="00D77195" w:rsidP="00F17771">
      <w:pPr>
        <w:pStyle w:val="Ttulo2"/>
        <w:spacing w:before="0" w:beforeAutospacing="0" w:after="0" w:afterAutospacing="0"/>
        <w:rPr>
          <w:b w:val="0"/>
          <w:bCs w:val="0"/>
          <w:color w:val="4D4D4D"/>
          <w:sz w:val="28"/>
          <w:szCs w:val="28"/>
        </w:rPr>
      </w:pPr>
      <w:bookmarkStart w:id="3" w:name="_Toc222225430"/>
      <w:r w:rsidRPr="00F17771">
        <w:rPr>
          <w:b w:val="0"/>
          <w:bCs w:val="0"/>
          <w:color w:val="4D4D4D"/>
          <w:sz w:val="28"/>
          <w:szCs w:val="28"/>
        </w:rPr>
        <w:t>El prelado recordó que fue el propio Pontífice quien dispuso esta sede: "León XIV, obispo emérito de esta diócesis, ha decidido que la 34.ª Jornada Mundial del Enfermo se celebre solemnemente en Chiclayo"</w:t>
      </w:r>
      <w:bookmarkEnd w:id="3"/>
    </w:p>
    <w:p w14:paraId="6EDBC383" w14:textId="77777777" w:rsidR="00D77195" w:rsidRPr="00F17771" w:rsidRDefault="00D77195" w:rsidP="00F17771">
      <w:pPr>
        <w:spacing w:after="0" w:line="240" w:lineRule="auto"/>
        <w:rPr>
          <w:rFonts w:ascii="Times New Roman" w:hAnsi="Times New Roman" w:cs="Times New Roman"/>
          <w:color w:val="000000"/>
          <w:sz w:val="28"/>
          <w:szCs w:val="28"/>
        </w:rPr>
      </w:pPr>
      <w:r w:rsidRPr="00F17771">
        <w:rPr>
          <w:rStyle w:val="color-neutral600"/>
          <w:rFonts w:ascii="Times New Roman" w:hAnsi="Times New Roman" w:cs="Times New Roman"/>
          <w:color w:val="666666"/>
          <w:sz w:val="28"/>
          <w:szCs w:val="28"/>
        </w:rPr>
        <w:t>09 feb 2026 - 18:22</w:t>
      </w:r>
    </w:p>
    <w:p w14:paraId="7FE8751E" w14:textId="77777777" w:rsidR="00D77195" w:rsidRPr="00F17771" w:rsidRDefault="00D77195" w:rsidP="00AF5522">
      <w:pPr>
        <w:spacing w:after="0" w:line="240" w:lineRule="auto"/>
        <w:rPr>
          <w:rFonts w:ascii="Times New Roman" w:hAnsi="Times New Roman" w:cs="Times New Roman"/>
          <w:color w:val="000000"/>
          <w:sz w:val="28"/>
          <w:szCs w:val="28"/>
        </w:rPr>
      </w:pPr>
    </w:p>
    <w:p w14:paraId="13E1FBE8" w14:textId="77777777" w:rsidR="00D77195" w:rsidRPr="00F17771" w:rsidRDefault="00D77195" w:rsidP="00F17771">
      <w:pPr>
        <w:pStyle w:val="paragraph-atom"/>
        <w:spacing w:before="0" w:beforeAutospacing="0" w:after="0" w:afterAutospacing="0"/>
        <w:rPr>
          <w:color w:val="333333"/>
          <w:sz w:val="28"/>
          <w:szCs w:val="28"/>
        </w:rPr>
      </w:pPr>
      <w:hyperlink r:id="rId8" w:history="1">
        <w:r w:rsidRPr="00F17771">
          <w:rPr>
            <w:rStyle w:val="Hipervnculo"/>
            <w:color w:val="D49400"/>
            <w:sz w:val="28"/>
            <w:szCs w:val="28"/>
          </w:rPr>
          <w:t>(Micaela Alejandra Díaz/ADN Celam)</w:t>
        </w:r>
      </w:hyperlink>
      <w:r w:rsidRPr="00F17771">
        <w:rPr>
          <w:color w:val="333333"/>
          <w:sz w:val="28"/>
          <w:szCs w:val="28"/>
        </w:rPr>
        <w:t xml:space="preserve">.- </w:t>
      </w:r>
      <w:r w:rsidRPr="00AF5522">
        <w:rPr>
          <w:color w:val="333333"/>
          <w:sz w:val="28"/>
          <w:szCs w:val="28"/>
          <w:highlight w:val="yellow"/>
        </w:rPr>
        <w:t>Con gran alegría, la ciudad de Chiclayo dio la bienvenida a las autoridades que participan en la </w:t>
      </w:r>
      <w:r w:rsidRPr="00AF5522">
        <w:rPr>
          <w:rStyle w:val="Fuerte"/>
          <w:color w:val="333333"/>
          <w:sz w:val="28"/>
          <w:szCs w:val="28"/>
          <w:highlight w:val="yellow"/>
        </w:rPr>
        <w:t>34.ª Jornada Mundial del Enfermo</w:t>
      </w:r>
      <w:r w:rsidRPr="00AF5522">
        <w:rPr>
          <w:color w:val="333333"/>
          <w:sz w:val="28"/>
          <w:szCs w:val="28"/>
          <w:highlight w:val="yellow"/>
        </w:rPr>
        <w:t>, que se celebra del 9 al 11 de febrero de 2026.</w:t>
      </w:r>
      <w:r w:rsidRPr="00F17771">
        <w:rPr>
          <w:color w:val="333333"/>
          <w:sz w:val="28"/>
          <w:szCs w:val="28"/>
        </w:rPr>
        <w:t xml:space="preserve"> La noche del domingo 8 de febrero, a las 9:30 p. m., fieles, agentes pastorales y delegaciones se congregaron en el Aeropuerto Internacional para recibir al representante del Santo Padre y a la comitiva que lo acompaña.</w:t>
      </w:r>
    </w:p>
    <w:p w14:paraId="5F89BE6F"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t>Entre los visitantes fue acogido con especial afecto </w:t>
      </w:r>
      <w:r w:rsidRPr="00AF5522">
        <w:rPr>
          <w:rStyle w:val="Fuerte"/>
          <w:color w:val="333333"/>
          <w:sz w:val="28"/>
          <w:szCs w:val="28"/>
          <w:highlight w:val="yellow"/>
        </w:rPr>
        <w:t>el cardenal Michael Czerny</w:t>
      </w:r>
      <w:r w:rsidRPr="00AF5522">
        <w:rPr>
          <w:color w:val="333333"/>
          <w:sz w:val="28"/>
          <w:szCs w:val="28"/>
          <w:highlight w:val="yellow"/>
        </w:rPr>
        <w:t>, prefecto del Dicasterio para el Servicio del Desarrollo Humano Integral,</w:t>
      </w:r>
      <w:r w:rsidRPr="00F17771">
        <w:rPr>
          <w:color w:val="333333"/>
          <w:sz w:val="28"/>
          <w:szCs w:val="28"/>
        </w:rPr>
        <w:t xml:space="preserve"> junto al </w:t>
      </w:r>
      <w:r w:rsidRPr="00F17771">
        <w:rPr>
          <w:rStyle w:val="Fuerte"/>
          <w:color w:val="333333"/>
          <w:sz w:val="28"/>
          <w:szCs w:val="28"/>
        </w:rPr>
        <w:t>padre Joseph Savarimuthu</w:t>
      </w:r>
      <w:r w:rsidRPr="00F17771">
        <w:rPr>
          <w:color w:val="333333"/>
          <w:sz w:val="28"/>
          <w:szCs w:val="28"/>
        </w:rPr>
        <w:t>, su secretario; </w:t>
      </w:r>
      <w:r w:rsidRPr="00F17771">
        <w:rPr>
          <w:rStyle w:val="Fuerte"/>
          <w:color w:val="333333"/>
          <w:sz w:val="28"/>
          <w:szCs w:val="28"/>
        </w:rPr>
        <w:t>monseñor Giuseppe Quirighetti</w:t>
      </w:r>
      <w:r w:rsidRPr="00F17771">
        <w:rPr>
          <w:color w:val="333333"/>
          <w:sz w:val="28"/>
          <w:szCs w:val="28"/>
        </w:rPr>
        <w:t xml:space="preserve">, consejero de la Nunciatura Apostólica en el Perú; y </w:t>
      </w:r>
      <w:r w:rsidRPr="00F17771">
        <w:rPr>
          <w:color w:val="333333"/>
          <w:sz w:val="28"/>
          <w:szCs w:val="28"/>
        </w:rPr>
        <w:lastRenderedPageBreak/>
        <w:t>el </w:t>
      </w:r>
      <w:r w:rsidRPr="00F17771">
        <w:rPr>
          <w:rStyle w:val="Fuerte"/>
          <w:color w:val="333333"/>
          <w:sz w:val="28"/>
          <w:szCs w:val="28"/>
        </w:rPr>
        <w:t>obispo de Chiclayo, monseñor Edinson Edgardo Farfán Córdova, O.S.A.</w:t>
      </w:r>
      <w:r w:rsidRPr="00F17771">
        <w:rPr>
          <w:color w:val="333333"/>
          <w:sz w:val="28"/>
          <w:szCs w:val="28"/>
        </w:rPr>
        <w:t>, quien animó la recepción y la vida pastoral de la diócesis.</w:t>
      </w:r>
    </w:p>
    <w:p w14:paraId="425B8948" w14:textId="77777777" w:rsidR="00D77195" w:rsidRPr="00F17771" w:rsidRDefault="00D77195" w:rsidP="003A3591">
      <w:pPr>
        <w:pStyle w:val="paragraph-atom"/>
        <w:spacing w:before="0" w:beforeAutospacing="0" w:after="0" w:afterAutospacing="0"/>
        <w:rPr>
          <w:color w:val="333333"/>
          <w:sz w:val="28"/>
          <w:szCs w:val="28"/>
        </w:rPr>
      </w:pPr>
      <w:r w:rsidRPr="00F17771">
        <w:rPr>
          <w:color w:val="333333"/>
          <w:sz w:val="28"/>
          <w:szCs w:val="28"/>
        </w:rPr>
        <w:t>La presencia del purpurado representa un signo concreto de la comunión del </w:t>
      </w:r>
      <w:r w:rsidRPr="00F17771">
        <w:rPr>
          <w:rStyle w:val="Fuerte"/>
          <w:color w:val="333333"/>
          <w:sz w:val="28"/>
          <w:szCs w:val="28"/>
        </w:rPr>
        <w:t>papa León XIV</w:t>
      </w:r>
      <w:r w:rsidRPr="00F17771">
        <w:rPr>
          <w:color w:val="333333"/>
          <w:sz w:val="28"/>
          <w:szCs w:val="28"/>
        </w:rPr>
        <w:t> con esta Iglesia particular, en cuya sede episcopal sirvió pastoralmente. La visita se enmarca en una celebración que pone de relieve a </w:t>
      </w:r>
      <w:r w:rsidRPr="00F17771">
        <w:rPr>
          <w:rStyle w:val="Fuerte"/>
          <w:color w:val="333333"/>
          <w:sz w:val="28"/>
          <w:szCs w:val="28"/>
        </w:rPr>
        <w:t>los enfermos, al personal sanitario y a quienes acompañan el sufrimiento humano desde el servicio silencioso y cotidiano. </w:t>
      </w:r>
      <w:r w:rsidRPr="00F17771">
        <w:rPr>
          <w:color w:val="333333"/>
          <w:sz w:val="28"/>
          <w:szCs w:val="28"/>
        </w:rPr>
        <w:t>Durante estos días, </w:t>
      </w:r>
      <w:r w:rsidRPr="00F17771">
        <w:rPr>
          <w:rStyle w:val="Fuerte"/>
          <w:color w:val="333333"/>
          <w:sz w:val="28"/>
          <w:szCs w:val="28"/>
        </w:rPr>
        <w:t>Chiclayo se convierte así en espacio de acogida, esperanza y servicio a la dignidad de la vida.</w:t>
      </w:r>
    </w:p>
    <w:p w14:paraId="4CAE6AA5"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t>Como gesto de fe y gratitud, la </w:t>
      </w:r>
      <w:r w:rsidRPr="00F17771">
        <w:rPr>
          <w:rStyle w:val="Fuerte"/>
          <w:color w:val="333333"/>
          <w:sz w:val="28"/>
          <w:szCs w:val="28"/>
        </w:rPr>
        <w:t>Comisión de Movimientos Apostólicos</w:t>
      </w:r>
      <w:r w:rsidRPr="00F17771">
        <w:rPr>
          <w:color w:val="333333"/>
          <w:sz w:val="28"/>
          <w:szCs w:val="28"/>
        </w:rPr>
        <w:t> entregó al cardenal Czerny como obsequio una reproducción de la </w:t>
      </w:r>
      <w:r w:rsidRPr="00F17771">
        <w:rPr>
          <w:rStyle w:val="Fuerte"/>
          <w:color w:val="333333"/>
          <w:sz w:val="28"/>
          <w:szCs w:val="28"/>
        </w:rPr>
        <w:t>Santísima Cruz de Chalpón de Motupe</w:t>
      </w:r>
      <w:r w:rsidRPr="00F17771">
        <w:rPr>
          <w:color w:val="333333"/>
          <w:sz w:val="28"/>
          <w:szCs w:val="28"/>
        </w:rPr>
        <w:t>, símbolo arraigado en la espiritualidad del pueblo lambayecano.</w:t>
      </w:r>
    </w:p>
    <w:p w14:paraId="5A3E0D76"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t xml:space="preserve">En sus palabras de bienvenida, Mons. Farfán resaltó la </w:t>
      </w:r>
      <w:r w:rsidRPr="003A3591">
        <w:rPr>
          <w:color w:val="333333"/>
          <w:sz w:val="28"/>
          <w:szCs w:val="28"/>
          <w:highlight w:val="yellow"/>
        </w:rPr>
        <w:t>dimensión eclesial y continental del encuentro</w:t>
      </w:r>
      <w:r w:rsidRPr="00F17771">
        <w:rPr>
          <w:color w:val="333333"/>
          <w:sz w:val="28"/>
          <w:szCs w:val="28"/>
        </w:rPr>
        <w:t>, señalando que “</w:t>
      </w:r>
      <w:r w:rsidRPr="00F17771">
        <w:rPr>
          <w:rStyle w:val="Fuerte"/>
          <w:color w:val="333333"/>
          <w:sz w:val="28"/>
          <w:szCs w:val="28"/>
        </w:rPr>
        <w:t>delegaciones de las Conferencias Episcopales de América Latina y el Caribe están llegando… Sean bienvenidos a la ciudad de la amistad</w:t>
      </w:r>
      <w:r w:rsidRPr="00F17771">
        <w:rPr>
          <w:color w:val="333333"/>
          <w:sz w:val="28"/>
          <w:szCs w:val="28"/>
        </w:rPr>
        <w:t>”.</w:t>
      </w:r>
    </w:p>
    <w:p w14:paraId="199759B0" w14:textId="77777777" w:rsidR="00D77195" w:rsidRPr="00F17771" w:rsidRDefault="00D77195" w:rsidP="00F17771">
      <w:pPr>
        <w:pStyle w:val="paragraph-atom"/>
        <w:spacing w:before="0" w:beforeAutospacing="0" w:after="0" w:afterAutospacing="0"/>
        <w:rPr>
          <w:color w:val="333333"/>
          <w:sz w:val="28"/>
          <w:szCs w:val="28"/>
        </w:rPr>
      </w:pPr>
      <w:r w:rsidRPr="003A3591">
        <w:rPr>
          <w:color w:val="333333"/>
          <w:sz w:val="28"/>
          <w:szCs w:val="28"/>
          <w:highlight w:val="yellow"/>
        </w:rPr>
        <w:t>El prelado recordó que fue el propio Pontífice quien dispuso esta sede: “</w:t>
      </w:r>
      <w:r w:rsidRPr="003A3591">
        <w:rPr>
          <w:rStyle w:val="Fuerte"/>
          <w:color w:val="333333"/>
          <w:sz w:val="28"/>
          <w:szCs w:val="28"/>
          <w:highlight w:val="yellow"/>
        </w:rPr>
        <w:t>El Santo Padre, León XIV, obispo emérito de esta diócesis, ha decidido que la 34.ª Jornada Mundial del Enfermo se celebre solemnemente en Chiclayo</w:t>
      </w:r>
      <w:r w:rsidRPr="003A3591">
        <w:rPr>
          <w:color w:val="333333"/>
          <w:sz w:val="28"/>
          <w:szCs w:val="28"/>
          <w:highlight w:val="yellow"/>
        </w:rPr>
        <w:t>”.</w:t>
      </w:r>
    </w:p>
    <w:p w14:paraId="5E58650A"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t>Al referirse al lema de la jornada, dijo que el tema elegido es </w:t>
      </w:r>
      <w:r w:rsidRPr="00F17771">
        <w:rPr>
          <w:rStyle w:val="Fuerte"/>
          <w:color w:val="333333"/>
          <w:sz w:val="28"/>
          <w:szCs w:val="28"/>
        </w:rPr>
        <w:t>“la compasión del samaritano, amar llevando el dolor del otro”</w:t>
      </w:r>
      <w:r w:rsidRPr="00F17771">
        <w:rPr>
          <w:color w:val="333333"/>
          <w:sz w:val="28"/>
          <w:szCs w:val="28"/>
        </w:rPr>
        <w:t>, y resaltó que el Papa ha reconocido ese testimonio en la Iglesia local, donde</w:t>
      </w:r>
      <w:r w:rsidRPr="00F17771">
        <w:rPr>
          <w:rStyle w:val="Fuerte"/>
          <w:color w:val="333333"/>
          <w:sz w:val="28"/>
          <w:szCs w:val="28"/>
        </w:rPr>
        <w:t> “muchas personas comparten la misericordia y la compasión al estilo del samaritano”. </w:t>
      </w:r>
      <w:r w:rsidRPr="00F17771">
        <w:rPr>
          <w:color w:val="333333"/>
          <w:sz w:val="28"/>
          <w:szCs w:val="28"/>
        </w:rPr>
        <w:t>En esa línea, valoró la entrega de quienes cuidan la vida: </w:t>
      </w:r>
      <w:r w:rsidRPr="00F17771">
        <w:rPr>
          <w:rStyle w:val="Fuerte"/>
          <w:color w:val="333333"/>
          <w:sz w:val="28"/>
          <w:szCs w:val="28"/>
        </w:rPr>
        <w:t>“Los familiares, los vecinos, los operadores sanitarios, los agentes de pastoral… se detienen, se acercan, curan y ofrecen de lo suyo”.</w:t>
      </w:r>
    </w:p>
    <w:p w14:paraId="00292201"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t xml:space="preserve">Mons. Farfán también expresó el </w:t>
      </w:r>
      <w:r w:rsidRPr="007D16E9">
        <w:rPr>
          <w:color w:val="333333"/>
          <w:sz w:val="28"/>
          <w:szCs w:val="28"/>
          <w:highlight w:val="yellow"/>
        </w:rPr>
        <w:t>vínculo afectivo del Pontífice con esta tierra</w:t>
      </w:r>
      <w:r w:rsidRPr="00F17771">
        <w:rPr>
          <w:color w:val="333333"/>
          <w:sz w:val="28"/>
          <w:szCs w:val="28"/>
        </w:rPr>
        <w:t>: </w:t>
      </w:r>
      <w:r w:rsidRPr="00F17771">
        <w:rPr>
          <w:rStyle w:val="Fuerte"/>
          <w:color w:val="333333"/>
          <w:sz w:val="28"/>
          <w:szCs w:val="28"/>
        </w:rPr>
        <w:t>“El Papa ama a nuestra diócesis y a nuestro pueblo, y nuestra gente le paga con amor, cercanía y oraciones”.</w:t>
      </w:r>
    </w:p>
    <w:p w14:paraId="450A2D05"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t>Dirigiéndose al cardenal, dijo con emoción: </w:t>
      </w:r>
      <w:r w:rsidRPr="00F17771">
        <w:rPr>
          <w:rStyle w:val="Fuerte"/>
          <w:color w:val="333333"/>
          <w:sz w:val="28"/>
          <w:szCs w:val="28"/>
        </w:rPr>
        <w:t>“Recibirlo a usted, que es delegado del Papa para esta jornada mundial, es recibir al mismo Santo Padre”.</w:t>
      </w:r>
    </w:p>
    <w:p w14:paraId="326DFC8C"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t>El obispo chiclayano remarcó la presencia de fieles, movimientos y agentes comprometidos con la pastoral de la salud, convencido de que la jornada será un tiempo de gracia: </w:t>
      </w:r>
      <w:r w:rsidRPr="00F17771">
        <w:rPr>
          <w:rStyle w:val="Fuerte"/>
          <w:color w:val="333333"/>
          <w:sz w:val="28"/>
          <w:szCs w:val="28"/>
        </w:rPr>
        <w:t>“Serán momentos de Dios donde podemos percibir su presencia en los hermanos enfermos y necesitados”</w:t>
      </w:r>
      <w:r w:rsidRPr="00F17771">
        <w:rPr>
          <w:color w:val="333333"/>
          <w:sz w:val="28"/>
          <w:szCs w:val="28"/>
        </w:rPr>
        <w:t>.</w:t>
      </w:r>
    </w:p>
    <w:p w14:paraId="407E6605" w14:textId="77777777" w:rsidR="00D77195" w:rsidRPr="00F17771" w:rsidRDefault="00D77195" w:rsidP="00F17771">
      <w:pPr>
        <w:pStyle w:val="Ttulo3"/>
        <w:spacing w:before="0" w:line="240" w:lineRule="auto"/>
        <w:rPr>
          <w:rFonts w:ascii="Times New Roman" w:hAnsi="Times New Roman" w:cs="Times New Roman"/>
          <w:color w:val="333333"/>
          <w:sz w:val="28"/>
          <w:szCs w:val="28"/>
        </w:rPr>
      </w:pPr>
      <w:bookmarkStart w:id="4" w:name="_Toc222225431"/>
      <w:r w:rsidRPr="00F17771">
        <w:rPr>
          <w:rStyle w:val="Fuerte"/>
          <w:rFonts w:ascii="Times New Roman" w:hAnsi="Times New Roman" w:cs="Times New Roman"/>
          <w:b w:val="0"/>
          <w:bCs w:val="0"/>
          <w:color w:val="333333"/>
          <w:sz w:val="28"/>
          <w:szCs w:val="28"/>
        </w:rPr>
        <w:t>Iglesia que sirve y acompaña</w:t>
      </w:r>
      <w:bookmarkEnd w:id="4"/>
    </w:p>
    <w:p w14:paraId="4C1C9B84"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t>Asimismo, reconoció la misión de quienes acompañan el dolor humano: </w:t>
      </w:r>
      <w:r w:rsidRPr="00F17771">
        <w:rPr>
          <w:rStyle w:val="Fuerte"/>
          <w:color w:val="333333"/>
          <w:sz w:val="28"/>
          <w:szCs w:val="28"/>
        </w:rPr>
        <w:t>religiosas que visitan enfermos, capellanes que llevan la unción, ministros y voluntarios que sirven con entrega</w:t>
      </w:r>
      <w:r w:rsidRPr="00F17771">
        <w:rPr>
          <w:color w:val="333333"/>
          <w:sz w:val="28"/>
          <w:szCs w:val="28"/>
        </w:rPr>
        <w:t>.</w:t>
      </w:r>
    </w:p>
    <w:p w14:paraId="0086FEA8"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lastRenderedPageBreak/>
        <w:t>Y dirigió un saludo cercano al enviado pontificio: </w:t>
      </w:r>
      <w:r w:rsidRPr="00F17771">
        <w:rPr>
          <w:rStyle w:val="Fuerte"/>
          <w:color w:val="333333"/>
          <w:sz w:val="28"/>
          <w:szCs w:val="28"/>
        </w:rPr>
        <w:t>“Eminencia, siéntase en casa. Su presencia es motivo de alegría, gratitud y esperanza… Bienvenido a la ciudad de la amistad, a nuestra querida diócesis de Chiclayo”.</w:t>
      </w:r>
    </w:p>
    <w:p w14:paraId="55E4357E" w14:textId="77777777" w:rsidR="00D77195" w:rsidRPr="00F17771" w:rsidRDefault="00D77195" w:rsidP="00F17771">
      <w:pPr>
        <w:pStyle w:val="paragraph-atom"/>
        <w:spacing w:before="0" w:beforeAutospacing="0" w:after="0" w:afterAutospacing="0"/>
        <w:rPr>
          <w:color w:val="333333"/>
          <w:sz w:val="28"/>
          <w:szCs w:val="28"/>
        </w:rPr>
      </w:pPr>
      <w:r w:rsidRPr="00F17771">
        <w:rPr>
          <w:color w:val="333333"/>
          <w:sz w:val="28"/>
          <w:szCs w:val="28"/>
        </w:rPr>
        <w:t>Con esta acogida, </w:t>
      </w:r>
      <w:r w:rsidRPr="00F17771">
        <w:rPr>
          <w:rStyle w:val="Fuerte"/>
          <w:color w:val="333333"/>
          <w:sz w:val="28"/>
          <w:szCs w:val="28"/>
        </w:rPr>
        <w:t>Chiclayo abre sus puertas al mundo como sede de una jornada que pone en el centro la compasión, la fe y el cuidado de los más frágiles</w:t>
      </w:r>
      <w:r w:rsidRPr="00F17771">
        <w:rPr>
          <w:color w:val="333333"/>
          <w:sz w:val="28"/>
          <w:szCs w:val="28"/>
        </w:rPr>
        <w:t>, en comunión con toda la Iglesia universal.</w:t>
      </w:r>
    </w:p>
    <w:p w14:paraId="2EE50109" w14:textId="77777777" w:rsidR="00D77195" w:rsidRPr="00F17771" w:rsidRDefault="00D77195" w:rsidP="00F17771">
      <w:pPr>
        <w:spacing w:after="0" w:line="240" w:lineRule="auto"/>
        <w:rPr>
          <w:rFonts w:ascii="Times New Roman" w:hAnsi="Times New Roman" w:cs="Times New Roman"/>
          <w:sz w:val="28"/>
          <w:szCs w:val="28"/>
        </w:rPr>
      </w:pPr>
    </w:p>
    <w:p w14:paraId="2265888B" w14:textId="77777777" w:rsidR="00D77195" w:rsidRPr="00F17771" w:rsidRDefault="00D77195" w:rsidP="00F17771">
      <w:pPr>
        <w:spacing w:after="0" w:line="240" w:lineRule="auto"/>
        <w:rPr>
          <w:rFonts w:ascii="Times New Roman" w:hAnsi="Times New Roman" w:cs="Times New Roman"/>
          <w:sz w:val="28"/>
          <w:szCs w:val="28"/>
        </w:rPr>
      </w:pPr>
    </w:p>
    <w:p w14:paraId="2C3400E8" w14:textId="77777777" w:rsidR="00D77195" w:rsidRPr="00F17771" w:rsidRDefault="00D77195" w:rsidP="00F17771">
      <w:pPr>
        <w:spacing w:after="0" w:line="240" w:lineRule="auto"/>
        <w:rPr>
          <w:rFonts w:ascii="Times New Roman" w:hAnsi="Times New Roman" w:cs="Times New Roman"/>
          <w:sz w:val="28"/>
          <w:szCs w:val="28"/>
        </w:rPr>
      </w:pPr>
    </w:p>
    <w:p w14:paraId="621397E6" w14:textId="77777777" w:rsidR="006D0B96" w:rsidRPr="007D16E9" w:rsidRDefault="006D0B96" w:rsidP="007D16E9">
      <w:pPr>
        <w:pStyle w:val="Ttulo2"/>
        <w:rPr>
          <w:sz w:val="28"/>
          <w:szCs w:val="28"/>
        </w:rPr>
      </w:pPr>
      <w:bookmarkStart w:id="5" w:name="_Toc222225432"/>
      <w:r w:rsidRPr="007D16E9">
        <w:rPr>
          <w:sz w:val="28"/>
          <w:szCs w:val="28"/>
        </w:rPr>
        <w:t>A 21 años de su martirio, la memoria de Dorothy Stang sigue animando la defensa de la vida en la Amazonía</w:t>
      </w:r>
      <w:bookmarkEnd w:id="5"/>
    </w:p>
    <w:p w14:paraId="24B747AB" w14:textId="77777777" w:rsidR="006D0B96" w:rsidRPr="00F17771" w:rsidRDefault="006D0B96" w:rsidP="00F17771">
      <w:pPr>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666666"/>
          <w:sz w:val="28"/>
          <w:szCs w:val="28"/>
          <w:lang w:eastAsia="es-PE"/>
        </w:rPr>
        <w:t>13 feb 2026 - 20:05</w:t>
      </w:r>
    </w:p>
    <w:p w14:paraId="2645414A" w14:textId="77777777" w:rsidR="006D0B96" w:rsidRPr="00F17771" w:rsidRDefault="006D0B96" w:rsidP="00C867A3">
      <w:pPr>
        <w:spacing w:after="0" w:line="240" w:lineRule="auto"/>
        <w:rPr>
          <w:rFonts w:ascii="Times New Roman" w:eastAsia="Times New Roman" w:hAnsi="Times New Roman" w:cs="Times New Roman"/>
          <w:color w:val="000000"/>
          <w:sz w:val="28"/>
          <w:szCs w:val="28"/>
          <w:lang w:eastAsia="es-PE"/>
        </w:rPr>
      </w:pPr>
    </w:p>
    <w:p w14:paraId="49E68960"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hyperlink r:id="rId9" w:history="1">
        <w:r w:rsidRPr="00F17771">
          <w:rPr>
            <w:rFonts w:ascii="Times New Roman" w:eastAsia="Times New Roman" w:hAnsi="Times New Roman" w:cs="Times New Roman"/>
            <w:color w:val="D49400"/>
            <w:sz w:val="28"/>
            <w:szCs w:val="28"/>
            <w:lang w:eastAsia="es-PE"/>
          </w:rPr>
          <w:t>(Micaela Alejandra Díaz/ADN Celam)</w:t>
        </w:r>
      </w:hyperlink>
      <w:r w:rsidRPr="00F17771">
        <w:rPr>
          <w:rFonts w:ascii="Times New Roman" w:eastAsia="Times New Roman" w:hAnsi="Times New Roman" w:cs="Times New Roman"/>
          <w:color w:val="333333"/>
          <w:sz w:val="28"/>
          <w:szCs w:val="28"/>
          <w:lang w:eastAsia="es-PE"/>
        </w:rPr>
        <w:t>.- </w:t>
      </w:r>
      <w:r w:rsidRPr="00F17771">
        <w:rPr>
          <w:rFonts w:ascii="Times New Roman" w:eastAsia="Times New Roman" w:hAnsi="Times New Roman" w:cs="Times New Roman"/>
          <w:b/>
          <w:bCs/>
          <w:color w:val="333333"/>
          <w:sz w:val="28"/>
          <w:szCs w:val="28"/>
          <w:lang w:eastAsia="es-PE"/>
        </w:rPr>
        <w:t>“Escuchaba el clamor de los pobres y de la tierra”</w:t>
      </w:r>
      <w:r w:rsidRPr="00F17771">
        <w:rPr>
          <w:rFonts w:ascii="Times New Roman" w:eastAsia="Times New Roman" w:hAnsi="Times New Roman" w:cs="Times New Roman"/>
          <w:color w:val="333333"/>
          <w:sz w:val="28"/>
          <w:szCs w:val="28"/>
          <w:lang w:eastAsia="es-PE"/>
        </w:rPr>
        <w:t xml:space="preserve">, con esta evocación, difundida por la Red Eclesial Panamazónica, se resume la </w:t>
      </w:r>
      <w:r w:rsidRPr="00C867A3">
        <w:rPr>
          <w:rFonts w:ascii="Times New Roman" w:eastAsia="Times New Roman" w:hAnsi="Times New Roman" w:cs="Times New Roman"/>
          <w:color w:val="333333"/>
          <w:sz w:val="28"/>
          <w:szCs w:val="28"/>
          <w:highlight w:val="yellow"/>
          <w:lang w:eastAsia="es-PE"/>
        </w:rPr>
        <w:t>vida y misión de la</w:t>
      </w:r>
      <w:r w:rsidRPr="00C867A3">
        <w:rPr>
          <w:rFonts w:ascii="Times New Roman" w:eastAsia="Times New Roman" w:hAnsi="Times New Roman" w:cs="Times New Roman"/>
          <w:b/>
          <w:bCs/>
          <w:color w:val="333333"/>
          <w:sz w:val="28"/>
          <w:szCs w:val="28"/>
          <w:highlight w:val="yellow"/>
          <w:lang w:eastAsia="es-PE"/>
        </w:rPr>
        <w:t> hermana Dorothy Stang</w:t>
      </w:r>
      <w:r w:rsidRPr="00C867A3">
        <w:rPr>
          <w:rFonts w:ascii="Times New Roman" w:eastAsia="Times New Roman" w:hAnsi="Times New Roman" w:cs="Times New Roman"/>
          <w:color w:val="333333"/>
          <w:sz w:val="28"/>
          <w:szCs w:val="28"/>
          <w:highlight w:val="yellow"/>
          <w:lang w:eastAsia="es-PE"/>
        </w:rPr>
        <w:t>, cuyo martirio continúa siendo un referente profético</w:t>
      </w:r>
      <w:r w:rsidRPr="00F17771">
        <w:rPr>
          <w:rFonts w:ascii="Times New Roman" w:eastAsia="Times New Roman" w:hAnsi="Times New Roman" w:cs="Times New Roman"/>
          <w:color w:val="333333"/>
          <w:sz w:val="28"/>
          <w:szCs w:val="28"/>
          <w:lang w:eastAsia="es-PE"/>
        </w:rPr>
        <w:t xml:space="preserve"> para la Iglesia y los pueblos amazónicos.</w:t>
      </w:r>
    </w:p>
    <w:p w14:paraId="2C310B62"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 xml:space="preserve">Al cumplirse </w:t>
      </w:r>
      <w:r w:rsidRPr="00C867A3">
        <w:rPr>
          <w:rFonts w:ascii="Times New Roman" w:eastAsia="Times New Roman" w:hAnsi="Times New Roman" w:cs="Times New Roman"/>
          <w:color w:val="333333"/>
          <w:sz w:val="28"/>
          <w:szCs w:val="28"/>
          <w:highlight w:val="yellow"/>
          <w:lang w:eastAsia="es-PE"/>
        </w:rPr>
        <w:t>21 años de su asesinato</w:t>
      </w:r>
      <w:r w:rsidRPr="00F17771">
        <w:rPr>
          <w:rFonts w:ascii="Times New Roman" w:eastAsia="Times New Roman" w:hAnsi="Times New Roman" w:cs="Times New Roman"/>
          <w:color w:val="333333"/>
          <w:sz w:val="28"/>
          <w:szCs w:val="28"/>
          <w:lang w:eastAsia="es-PE"/>
        </w:rPr>
        <w:t>, tanto la</w:t>
      </w:r>
      <w:r w:rsidRPr="00F17771">
        <w:rPr>
          <w:rFonts w:ascii="Times New Roman" w:eastAsia="Times New Roman" w:hAnsi="Times New Roman" w:cs="Times New Roman"/>
          <w:b/>
          <w:bCs/>
          <w:color w:val="333333"/>
          <w:sz w:val="28"/>
          <w:szCs w:val="28"/>
          <w:lang w:eastAsia="es-PE"/>
        </w:rPr>
        <w:t> Red Eclesial Panamazónica</w:t>
      </w:r>
      <w:r w:rsidRPr="00F17771">
        <w:rPr>
          <w:rFonts w:ascii="Times New Roman" w:eastAsia="Times New Roman" w:hAnsi="Times New Roman" w:cs="Times New Roman"/>
          <w:color w:val="333333"/>
          <w:sz w:val="28"/>
          <w:szCs w:val="28"/>
          <w:lang w:eastAsia="es-PE"/>
        </w:rPr>
        <w:t> (Repam) como la</w:t>
      </w:r>
      <w:r w:rsidRPr="00F17771">
        <w:rPr>
          <w:rFonts w:ascii="Times New Roman" w:eastAsia="Times New Roman" w:hAnsi="Times New Roman" w:cs="Times New Roman"/>
          <w:b/>
          <w:bCs/>
          <w:color w:val="333333"/>
          <w:sz w:val="28"/>
          <w:szCs w:val="28"/>
          <w:lang w:eastAsia="es-PE"/>
        </w:rPr>
        <w:t> Conferencia Eclesial de la Amazonía</w:t>
      </w:r>
      <w:r w:rsidRPr="00F17771">
        <w:rPr>
          <w:rFonts w:ascii="Times New Roman" w:eastAsia="Times New Roman" w:hAnsi="Times New Roman" w:cs="Times New Roman"/>
          <w:color w:val="333333"/>
          <w:sz w:val="28"/>
          <w:szCs w:val="28"/>
          <w:lang w:eastAsia="es-PE"/>
        </w:rPr>
        <w:t> (Ceama)</w:t>
      </w:r>
      <w:r w:rsidRPr="00F17771">
        <w:rPr>
          <w:rFonts w:ascii="Times New Roman" w:eastAsia="Times New Roman" w:hAnsi="Times New Roman" w:cs="Times New Roman"/>
          <w:b/>
          <w:bCs/>
          <w:color w:val="333333"/>
          <w:sz w:val="28"/>
          <w:szCs w:val="28"/>
          <w:lang w:eastAsia="es-PE"/>
        </w:rPr>
        <w:t> hicieron memoria agradecida </w:t>
      </w:r>
      <w:r w:rsidRPr="00F17771">
        <w:rPr>
          <w:rFonts w:ascii="Times New Roman" w:eastAsia="Times New Roman" w:hAnsi="Times New Roman" w:cs="Times New Roman"/>
          <w:color w:val="333333"/>
          <w:sz w:val="28"/>
          <w:szCs w:val="28"/>
          <w:lang w:eastAsia="es-PE"/>
        </w:rPr>
        <w:t>de una mujer que entregó su vida por el Evangelio, la justicia social y la defensa del medio ambiente.</w:t>
      </w:r>
    </w:p>
    <w:p w14:paraId="708E6A77" w14:textId="77777777" w:rsidR="006D0B96" w:rsidRPr="00C867A3" w:rsidRDefault="006D0B96" w:rsidP="00F17771">
      <w:pPr>
        <w:spacing w:after="0" w:line="240" w:lineRule="auto"/>
        <w:outlineLvl w:val="1"/>
        <w:rPr>
          <w:rFonts w:ascii="Times New Roman" w:eastAsia="Times New Roman" w:hAnsi="Times New Roman" w:cs="Times New Roman"/>
          <w:b/>
          <w:color w:val="333333"/>
          <w:sz w:val="28"/>
          <w:szCs w:val="28"/>
          <w:lang w:eastAsia="es-PE"/>
        </w:rPr>
      </w:pPr>
      <w:bookmarkStart w:id="6" w:name="_Toc222225433"/>
      <w:r w:rsidRPr="00C867A3">
        <w:rPr>
          <w:rFonts w:ascii="Times New Roman" w:eastAsia="Times New Roman" w:hAnsi="Times New Roman" w:cs="Times New Roman"/>
          <w:b/>
          <w:color w:val="333333"/>
          <w:sz w:val="28"/>
          <w:szCs w:val="28"/>
          <w:lang w:eastAsia="es-PE"/>
        </w:rPr>
        <w:t>Martirio en defensa de la tierra</w:t>
      </w:r>
      <w:bookmarkEnd w:id="6"/>
    </w:p>
    <w:p w14:paraId="22975C75"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Según recordó Repam, </w:t>
      </w:r>
      <w:r w:rsidRPr="00C867A3">
        <w:rPr>
          <w:rFonts w:ascii="Times New Roman" w:eastAsia="Times New Roman" w:hAnsi="Times New Roman" w:cs="Times New Roman"/>
          <w:b/>
          <w:bCs/>
          <w:color w:val="333333"/>
          <w:sz w:val="28"/>
          <w:szCs w:val="28"/>
          <w:highlight w:val="yellow"/>
          <w:lang w:eastAsia="es-PE"/>
        </w:rPr>
        <w:t>el 12 de febrero de 2005 la religiosa fue asesinada por sicarios cuando se dirigía a un encuentro con líderes comunitarios en la Amazonía brasileña.</w:t>
      </w:r>
      <w:r w:rsidRPr="00F17771">
        <w:rPr>
          <w:rFonts w:ascii="Times New Roman" w:eastAsia="Times New Roman" w:hAnsi="Times New Roman" w:cs="Times New Roman"/>
          <w:color w:val="333333"/>
          <w:sz w:val="28"/>
          <w:szCs w:val="28"/>
          <w:lang w:eastAsia="es-PE"/>
        </w:rPr>
        <w:t> Su labor pastoral estaba ligada al acompañamiento de campesinos, pueblos rurales e indígenas, promoviendo la agricultura sostenible, la protección de los territorios y la reforma agraria.</w:t>
      </w:r>
    </w:p>
    <w:p w14:paraId="23C2A67C"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Nacida en Ohio, Estados Unidos, y posteriormente nacionalizada brasileña, </w:t>
      </w:r>
      <w:r w:rsidRPr="00F17771">
        <w:rPr>
          <w:rFonts w:ascii="Times New Roman" w:eastAsia="Times New Roman" w:hAnsi="Times New Roman" w:cs="Times New Roman"/>
          <w:b/>
          <w:bCs/>
          <w:color w:val="333333"/>
          <w:sz w:val="28"/>
          <w:szCs w:val="28"/>
          <w:lang w:eastAsia="es-PE"/>
        </w:rPr>
        <w:t>pertenecía a la Congregación de las Hermanas de Nuestra Señora de Namur.</w:t>
      </w:r>
      <w:r w:rsidRPr="00F17771">
        <w:rPr>
          <w:rFonts w:ascii="Times New Roman" w:eastAsia="Times New Roman" w:hAnsi="Times New Roman" w:cs="Times New Roman"/>
          <w:color w:val="333333"/>
          <w:sz w:val="28"/>
          <w:szCs w:val="28"/>
          <w:lang w:eastAsia="es-PE"/>
        </w:rPr>
        <w:t> Desde su llegada a Brasil en 1966, impulsó comunidades de base y fundó escuelas, articulando evangelización con organización social.</w:t>
      </w:r>
    </w:p>
    <w:p w14:paraId="7D799C70"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Durante su martirio, recoge la tradición eclesial, </w:t>
      </w:r>
      <w:r w:rsidRPr="00C867A3">
        <w:rPr>
          <w:rFonts w:ascii="Times New Roman" w:eastAsia="Times New Roman" w:hAnsi="Times New Roman" w:cs="Times New Roman"/>
          <w:b/>
          <w:bCs/>
          <w:color w:val="333333"/>
          <w:sz w:val="28"/>
          <w:szCs w:val="28"/>
          <w:highlight w:val="yellow"/>
          <w:lang w:eastAsia="es-PE"/>
        </w:rPr>
        <w:t>murió</w:t>
      </w:r>
      <w:r w:rsidRPr="00C867A3">
        <w:rPr>
          <w:rFonts w:ascii="Times New Roman" w:eastAsia="Times New Roman" w:hAnsi="Times New Roman" w:cs="Times New Roman"/>
          <w:color w:val="333333"/>
          <w:sz w:val="28"/>
          <w:szCs w:val="28"/>
          <w:highlight w:val="yellow"/>
          <w:lang w:eastAsia="es-PE"/>
        </w:rPr>
        <w:t> “</w:t>
      </w:r>
      <w:r w:rsidRPr="00C867A3">
        <w:rPr>
          <w:rFonts w:ascii="Times New Roman" w:eastAsia="Times New Roman" w:hAnsi="Times New Roman" w:cs="Times New Roman"/>
          <w:b/>
          <w:bCs/>
          <w:color w:val="333333"/>
          <w:sz w:val="28"/>
          <w:szCs w:val="28"/>
          <w:highlight w:val="yellow"/>
          <w:lang w:eastAsia="es-PE"/>
        </w:rPr>
        <w:t>con la Biblia en las manos</w:t>
      </w:r>
      <w:r w:rsidRPr="00C867A3">
        <w:rPr>
          <w:rFonts w:ascii="Times New Roman" w:eastAsia="Times New Roman" w:hAnsi="Times New Roman" w:cs="Times New Roman"/>
          <w:color w:val="333333"/>
          <w:sz w:val="28"/>
          <w:szCs w:val="28"/>
          <w:highlight w:val="yellow"/>
          <w:lang w:eastAsia="es-PE"/>
        </w:rPr>
        <w:t>”, leyendo las Bienaventuranzas ante sus agresores</w:t>
      </w:r>
      <w:r w:rsidRPr="00F17771">
        <w:rPr>
          <w:rFonts w:ascii="Times New Roman" w:eastAsia="Times New Roman" w:hAnsi="Times New Roman" w:cs="Times New Roman"/>
          <w:color w:val="333333"/>
          <w:sz w:val="28"/>
          <w:szCs w:val="28"/>
          <w:lang w:eastAsia="es-PE"/>
        </w:rPr>
        <w:t>, un gesto que la convirtió en símbolo de fidelidad evangélica hasta las últimas consecuencias.</w:t>
      </w:r>
    </w:p>
    <w:p w14:paraId="3D737A23" w14:textId="77777777" w:rsidR="006D0B96" w:rsidRPr="00C867A3" w:rsidRDefault="006D0B96" w:rsidP="00F17771">
      <w:pPr>
        <w:spacing w:after="0" w:line="240" w:lineRule="auto"/>
        <w:outlineLvl w:val="1"/>
        <w:rPr>
          <w:rFonts w:ascii="Times New Roman" w:eastAsia="Times New Roman" w:hAnsi="Times New Roman" w:cs="Times New Roman"/>
          <w:b/>
          <w:color w:val="333333"/>
          <w:sz w:val="28"/>
          <w:szCs w:val="28"/>
          <w:lang w:eastAsia="es-PE"/>
        </w:rPr>
      </w:pPr>
      <w:bookmarkStart w:id="7" w:name="_Toc222225434"/>
      <w:r w:rsidRPr="00C867A3">
        <w:rPr>
          <w:rFonts w:ascii="Times New Roman" w:eastAsia="Times New Roman" w:hAnsi="Times New Roman" w:cs="Times New Roman"/>
          <w:b/>
          <w:color w:val="333333"/>
          <w:sz w:val="28"/>
          <w:szCs w:val="28"/>
          <w:lang w:eastAsia="es-PE"/>
        </w:rPr>
        <w:t>Reconocimiento eclesial</w:t>
      </w:r>
      <w:bookmarkEnd w:id="7"/>
    </w:p>
    <w:p w14:paraId="12215786"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lastRenderedPageBreak/>
        <w:t>La Repam señaló que su testimonio ha sido reconocido en distintos espacios de Iglesia. </w:t>
      </w:r>
      <w:r w:rsidRPr="00056D10">
        <w:rPr>
          <w:rFonts w:ascii="Times New Roman" w:eastAsia="Times New Roman" w:hAnsi="Times New Roman" w:cs="Times New Roman"/>
          <w:b/>
          <w:bCs/>
          <w:color w:val="333333"/>
          <w:sz w:val="28"/>
          <w:szCs w:val="28"/>
          <w:highlight w:val="yellow"/>
          <w:lang w:eastAsia="es-PE"/>
        </w:rPr>
        <w:t>El papa León XIV la recordó como defensora de la Amazonía</w:t>
      </w:r>
      <w:r w:rsidRPr="00F17771">
        <w:rPr>
          <w:rFonts w:ascii="Times New Roman" w:eastAsia="Times New Roman" w:hAnsi="Times New Roman" w:cs="Times New Roman"/>
          <w:color w:val="333333"/>
          <w:sz w:val="28"/>
          <w:szCs w:val="28"/>
          <w:lang w:eastAsia="es-PE"/>
        </w:rPr>
        <w:t> durante un mensaje dedicado a los cristianos asesinados por su fe en el siglo XXI, en el marco de la Fiesta de la Exaltación de la Santa Cruz.</w:t>
      </w:r>
    </w:p>
    <w:p w14:paraId="24277C1C"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Aunque </w:t>
      </w:r>
      <w:r w:rsidRPr="00F17771">
        <w:rPr>
          <w:rFonts w:ascii="Times New Roman" w:eastAsia="Times New Roman" w:hAnsi="Times New Roman" w:cs="Times New Roman"/>
          <w:b/>
          <w:bCs/>
          <w:color w:val="333333"/>
          <w:sz w:val="28"/>
          <w:szCs w:val="28"/>
          <w:lang w:eastAsia="es-PE"/>
        </w:rPr>
        <w:t>su congregación</w:t>
      </w:r>
      <w:r w:rsidRPr="00F17771">
        <w:rPr>
          <w:rFonts w:ascii="Times New Roman" w:eastAsia="Times New Roman" w:hAnsi="Times New Roman" w:cs="Times New Roman"/>
          <w:color w:val="333333"/>
          <w:sz w:val="28"/>
          <w:szCs w:val="28"/>
          <w:lang w:eastAsia="es-PE"/>
        </w:rPr>
        <w:t> no ha iniciado procesos formales de canonización, priorizando los recursos para la misión, </w:t>
      </w:r>
      <w:r w:rsidRPr="00F17771">
        <w:rPr>
          <w:rFonts w:ascii="Times New Roman" w:eastAsia="Times New Roman" w:hAnsi="Times New Roman" w:cs="Times New Roman"/>
          <w:b/>
          <w:bCs/>
          <w:color w:val="333333"/>
          <w:sz w:val="28"/>
          <w:szCs w:val="28"/>
          <w:lang w:eastAsia="es-PE"/>
        </w:rPr>
        <w:t>mantiene viva su memoria mediante actividades formativas y celebraciones. </w:t>
      </w:r>
      <w:r w:rsidRPr="00F17771">
        <w:rPr>
          <w:rFonts w:ascii="Times New Roman" w:eastAsia="Times New Roman" w:hAnsi="Times New Roman" w:cs="Times New Roman"/>
          <w:color w:val="333333"/>
          <w:sz w:val="28"/>
          <w:szCs w:val="28"/>
          <w:lang w:eastAsia="es-PE"/>
        </w:rPr>
        <w:t>Cada año, diversas instancias eclesiales realizan eucaristías y actos públicos en su honor, y su figura fue destacada durante el Sínodo para la Amazonía.</w:t>
      </w:r>
    </w:p>
    <w:p w14:paraId="19D0FC24"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b/>
          <w:bCs/>
          <w:color w:val="333333"/>
          <w:sz w:val="28"/>
          <w:szCs w:val="28"/>
          <w:lang w:eastAsia="es-PE"/>
        </w:rPr>
        <w:t>Entre las iniciativas conmemorativas recientes, se recordó la “Peregrinación de esperanza y coraje”</w:t>
      </w:r>
      <w:r w:rsidRPr="00F17771">
        <w:rPr>
          <w:rFonts w:ascii="Times New Roman" w:eastAsia="Times New Roman" w:hAnsi="Times New Roman" w:cs="Times New Roman"/>
          <w:color w:val="333333"/>
          <w:sz w:val="28"/>
          <w:szCs w:val="28"/>
          <w:lang w:eastAsia="es-PE"/>
        </w:rPr>
        <w:t>, realizada el 26 de abril de 2025 en Dayton, Ohio, como homenaje a su vida y entrega.</w:t>
      </w:r>
    </w:p>
    <w:p w14:paraId="0165ACE0" w14:textId="77777777" w:rsidR="006D0B96" w:rsidRPr="00056D10" w:rsidRDefault="006D0B96" w:rsidP="00F17771">
      <w:pPr>
        <w:spacing w:after="0" w:line="240" w:lineRule="auto"/>
        <w:outlineLvl w:val="1"/>
        <w:rPr>
          <w:rFonts w:ascii="Times New Roman" w:eastAsia="Times New Roman" w:hAnsi="Times New Roman" w:cs="Times New Roman"/>
          <w:b/>
          <w:color w:val="333333"/>
          <w:sz w:val="28"/>
          <w:szCs w:val="28"/>
          <w:lang w:eastAsia="es-PE"/>
        </w:rPr>
      </w:pPr>
      <w:bookmarkStart w:id="8" w:name="_Toc222225435"/>
      <w:r w:rsidRPr="00056D10">
        <w:rPr>
          <w:rFonts w:ascii="Times New Roman" w:eastAsia="Times New Roman" w:hAnsi="Times New Roman" w:cs="Times New Roman"/>
          <w:b/>
          <w:color w:val="333333"/>
          <w:sz w:val="28"/>
          <w:szCs w:val="28"/>
          <w:lang w:eastAsia="es-PE"/>
        </w:rPr>
        <w:t>Voz profética que no fue silenciada</w:t>
      </w:r>
      <w:bookmarkEnd w:id="8"/>
    </w:p>
    <w:p w14:paraId="34A5BEE7"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 xml:space="preserve">Desde Ceama se dijo que </w:t>
      </w:r>
      <w:r w:rsidRPr="00056D10">
        <w:rPr>
          <w:rFonts w:ascii="Times New Roman" w:eastAsia="Times New Roman" w:hAnsi="Times New Roman" w:cs="Times New Roman"/>
          <w:color w:val="333333"/>
          <w:sz w:val="28"/>
          <w:szCs w:val="28"/>
          <w:highlight w:val="yellow"/>
          <w:lang w:eastAsia="es-PE"/>
        </w:rPr>
        <w:t>la violencia que intentó callarla</w:t>
      </w:r>
      <w:r w:rsidRPr="00056D10">
        <w:rPr>
          <w:rFonts w:ascii="Times New Roman" w:eastAsia="Times New Roman" w:hAnsi="Times New Roman" w:cs="Times New Roman"/>
          <w:b/>
          <w:bCs/>
          <w:color w:val="333333"/>
          <w:sz w:val="28"/>
          <w:szCs w:val="28"/>
          <w:highlight w:val="yellow"/>
          <w:lang w:eastAsia="es-PE"/>
        </w:rPr>
        <w:t> “no apagó su mensaje: lo multiplicó”</w:t>
      </w:r>
      <w:r w:rsidRPr="00056D10">
        <w:rPr>
          <w:rFonts w:ascii="Times New Roman" w:eastAsia="Times New Roman" w:hAnsi="Times New Roman" w:cs="Times New Roman"/>
          <w:color w:val="333333"/>
          <w:sz w:val="28"/>
          <w:szCs w:val="28"/>
          <w:highlight w:val="yellow"/>
          <w:lang w:eastAsia="es-PE"/>
        </w:rPr>
        <w:t>.</w:t>
      </w:r>
      <w:r w:rsidRPr="00F17771">
        <w:rPr>
          <w:rFonts w:ascii="Times New Roman" w:eastAsia="Times New Roman" w:hAnsi="Times New Roman" w:cs="Times New Roman"/>
          <w:color w:val="333333"/>
          <w:sz w:val="28"/>
          <w:szCs w:val="28"/>
          <w:lang w:eastAsia="es-PE"/>
        </w:rPr>
        <w:t xml:space="preserve"> Su muerte, señalaron, se transformó en “semilla de esperanza” para quienes hoy defienden la vida en la región.</w:t>
      </w:r>
    </w:p>
    <w:p w14:paraId="5599803B"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La conferencia eclesial resaltó que su fe fue “encarnada”, vivida en la práctica de la justicia, la misericordia y el amor por la creación. </w:t>
      </w:r>
      <w:r w:rsidRPr="00F17771">
        <w:rPr>
          <w:rFonts w:ascii="Times New Roman" w:eastAsia="Times New Roman" w:hAnsi="Times New Roman" w:cs="Times New Roman"/>
          <w:b/>
          <w:bCs/>
          <w:color w:val="333333"/>
          <w:sz w:val="28"/>
          <w:szCs w:val="28"/>
          <w:lang w:eastAsia="es-PE"/>
        </w:rPr>
        <w:t>Anunciar a Cristo en la Amazonía —comprendió Stang— implicaba defender comunidades amenazadas por el acaparamiento de tierras y la devastación ambiental.</w:t>
      </w:r>
    </w:p>
    <w:p w14:paraId="7CD93461"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Su testimonio, añadieron, anticipó lo que después el magisterio universal reafirmaría: que </w:t>
      </w:r>
      <w:r w:rsidRPr="00056D10">
        <w:rPr>
          <w:rFonts w:ascii="Times New Roman" w:eastAsia="Times New Roman" w:hAnsi="Times New Roman" w:cs="Times New Roman"/>
          <w:b/>
          <w:bCs/>
          <w:color w:val="333333"/>
          <w:sz w:val="28"/>
          <w:szCs w:val="28"/>
          <w:highlight w:val="yellow"/>
          <w:lang w:eastAsia="es-PE"/>
        </w:rPr>
        <w:t>“no hay verdadera fe sin compromiso con la justicia socioambiental”</w:t>
      </w:r>
      <w:r w:rsidRPr="00056D10">
        <w:rPr>
          <w:rFonts w:ascii="Times New Roman" w:eastAsia="Times New Roman" w:hAnsi="Times New Roman" w:cs="Times New Roman"/>
          <w:color w:val="333333"/>
          <w:sz w:val="28"/>
          <w:szCs w:val="28"/>
          <w:highlight w:val="yellow"/>
          <w:lang w:eastAsia="es-PE"/>
        </w:rPr>
        <w:t>, y que el clamor de la tierra y de los pobres es uno solo</w:t>
      </w:r>
      <w:r w:rsidRPr="00F17771">
        <w:rPr>
          <w:rFonts w:ascii="Times New Roman" w:eastAsia="Times New Roman" w:hAnsi="Times New Roman" w:cs="Times New Roman"/>
          <w:color w:val="333333"/>
          <w:sz w:val="28"/>
          <w:szCs w:val="28"/>
          <w:lang w:eastAsia="es-PE"/>
        </w:rPr>
        <w:t>.</w:t>
      </w:r>
    </w:p>
    <w:p w14:paraId="33BB66C6" w14:textId="77777777" w:rsidR="006D0B96" w:rsidRPr="00056D10" w:rsidRDefault="006D0B96" w:rsidP="00F17771">
      <w:pPr>
        <w:spacing w:after="0" w:line="240" w:lineRule="auto"/>
        <w:outlineLvl w:val="1"/>
        <w:rPr>
          <w:rFonts w:ascii="Times New Roman" w:eastAsia="Times New Roman" w:hAnsi="Times New Roman" w:cs="Times New Roman"/>
          <w:b/>
          <w:color w:val="333333"/>
          <w:sz w:val="28"/>
          <w:szCs w:val="28"/>
          <w:lang w:eastAsia="es-PE"/>
        </w:rPr>
      </w:pPr>
      <w:bookmarkStart w:id="9" w:name="_Toc222225436"/>
      <w:r w:rsidRPr="00056D10">
        <w:rPr>
          <w:rFonts w:ascii="Times New Roman" w:eastAsia="Times New Roman" w:hAnsi="Times New Roman" w:cs="Times New Roman"/>
          <w:b/>
          <w:color w:val="333333"/>
          <w:sz w:val="28"/>
          <w:szCs w:val="28"/>
          <w:lang w:eastAsia="es-PE"/>
        </w:rPr>
        <w:t>Su lucha continúa en quienes defienden la vida</w:t>
      </w:r>
      <w:bookmarkEnd w:id="9"/>
    </w:p>
    <w:p w14:paraId="37628562"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En el actual proceso sinodal, su figura permanece como referencia espiritual y pastoral. </w:t>
      </w:r>
      <w:r w:rsidRPr="00F17771">
        <w:rPr>
          <w:rFonts w:ascii="Times New Roman" w:eastAsia="Times New Roman" w:hAnsi="Times New Roman" w:cs="Times New Roman"/>
          <w:b/>
          <w:bCs/>
          <w:color w:val="333333"/>
          <w:sz w:val="28"/>
          <w:szCs w:val="28"/>
          <w:lang w:eastAsia="es-PE"/>
        </w:rPr>
        <w:t>Representa a quienes han dado la vida por proteger la selva y sus pueblos, e interpela a la Iglesia a no callar ante la injusticia.</w:t>
      </w:r>
    </w:p>
    <w:p w14:paraId="59A3D711"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La Ce</w:t>
      </w:r>
      <w:r w:rsidR="00056D10">
        <w:rPr>
          <w:rFonts w:ascii="Times New Roman" w:eastAsia="Times New Roman" w:hAnsi="Times New Roman" w:cs="Times New Roman"/>
          <w:color w:val="333333"/>
          <w:sz w:val="28"/>
          <w:szCs w:val="28"/>
          <w:lang w:eastAsia="es-PE"/>
        </w:rPr>
        <w:t>a</w:t>
      </w:r>
      <w:r w:rsidRPr="00F17771">
        <w:rPr>
          <w:rFonts w:ascii="Times New Roman" w:eastAsia="Times New Roman" w:hAnsi="Times New Roman" w:cs="Times New Roman"/>
          <w:color w:val="333333"/>
          <w:sz w:val="28"/>
          <w:szCs w:val="28"/>
          <w:lang w:eastAsia="es-PE"/>
        </w:rPr>
        <w:t>ma señaló que </w:t>
      </w:r>
      <w:r w:rsidRPr="00F17771">
        <w:rPr>
          <w:rFonts w:ascii="Times New Roman" w:eastAsia="Times New Roman" w:hAnsi="Times New Roman" w:cs="Times New Roman"/>
          <w:b/>
          <w:bCs/>
          <w:color w:val="333333"/>
          <w:sz w:val="28"/>
          <w:szCs w:val="28"/>
          <w:lang w:eastAsia="es-PE"/>
        </w:rPr>
        <w:t>su memoria impulsa a acompañar a comunidades campesinas e indígenas en la defensa de sus derechos, culturas y medios de vida, así como a promover modelos económicos respetuosos de la dignidad humana y del equilibrio ambiental.</w:t>
      </w:r>
    </w:p>
    <w:p w14:paraId="7D7E988A"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A más de dos décadas de su martirio, </w:t>
      </w:r>
      <w:r w:rsidRPr="00F17771">
        <w:rPr>
          <w:rFonts w:ascii="Times New Roman" w:eastAsia="Times New Roman" w:hAnsi="Times New Roman" w:cs="Times New Roman"/>
          <w:b/>
          <w:bCs/>
          <w:color w:val="333333"/>
          <w:sz w:val="28"/>
          <w:szCs w:val="28"/>
          <w:lang w:eastAsia="es-PE"/>
        </w:rPr>
        <w:t>Dorothy Stang es recordada como “ejemplo de vida, misión y entrega”</w:t>
      </w:r>
      <w:r w:rsidRPr="00F17771">
        <w:rPr>
          <w:rFonts w:ascii="Times New Roman" w:eastAsia="Times New Roman" w:hAnsi="Times New Roman" w:cs="Times New Roman"/>
          <w:color w:val="333333"/>
          <w:sz w:val="28"/>
          <w:szCs w:val="28"/>
          <w:lang w:eastAsia="es-PE"/>
        </w:rPr>
        <w:t>. Su legado permanece vivo en cada iniciativa por la justicia, en cada comunidad que protege su territorio y en cada esfuerzo eclesial por una Amazonía donde prevalezcan la dignidad, la paz y el cuidado de la casa común.</w:t>
      </w:r>
    </w:p>
    <w:p w14:paraId="7CAEDF83" w14:textId="77777777" w:rsidR="006D0B96" w:rsidRPr="00F17771" w:rsidRDefault="006D0B96"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Como resume la memoria eclesial amazónica, </w:t>
      </w:r>
      <w:r w:rsidRPr="00F17771">
        <w:rPr>
          <w:rFonts w:ascii="Times New Roman" w:eastAsia="Times New Roman" w:hAnsi="Times New Roman" w:cs="Times New Roman"/>
          <w:b/>
          <w:bCs/>
          <w:color w:val="333333"/>
          <w:sz w:val="28"/>
          <w:szCs w:val="28"/>
          <w:lang w:eastAsia="es-PE"/>
        </w:rPr>
        <w:t>su vida fue semilla, su voz sigue resonando y su lucha continúa en quienes defienden la vida en el corazón de la selva.</w:t>
      </w:r>
    </w:p>
    <w:p w14:paraId="5BC1AEAE" w14:textId="77777777" w:rsidR="006D0B96" w:rsidRPr="00F17771" w:rsidRDefault="006D0B96" w:rsidP="00F17771">
      <w:pPr>
        <w:spacing w:after="0" w:line="240" w:lineRule="auto"/>
        <w:rPr>
          <w:rFonts w:ascii="Times New Roman" w:hAnsi="Times New Roman" w:cs="Times New Roman"/>
          <w:sz w:val="28"/>
          <w:szCs w:val="28"/>
        </w:rPr>
      </w:pPr>
    </w:p>
    <w:p w14:paraId="3057406C" w14:textId="77777777" w:rsidR="00513147" w:rsidRPr="00F17771" w:rsidRDefault="00513147" w:rsidP="00F17771">
      <w:pPr>
        <w:spacing w:after="0" w:line="240" w:lineRule="auto"/>
        <w:rPr>
          <w:rFonts w:ascii="Times New Roman" w:hAnsi="Times New Roman" w:cs="Times New Roman"/>
          <w:sz w:val="28"/>
          <w:szCs w:val="28"/>
        </w:rPr>
      </w:pPr>
    </w:p>
    <w:p w14:paraId="1E4F48B3" w14:textId="77777777" w:rsidR="00513147" w:rsidRPr="00F17771" w:rsidRDefault="00513147" w:rsidP="00F17771">
      <w:pPr>
        <w:spacing w:after="0" w:line="240" w:lineRule="auto"/>
        <w:rPr>
          <w:rFonts w:ascii="Times New Roman" w:hAnsi="Times New Roman" w:cs="Times New Roman"/>
          <w:sz w:val="28"/>
          <w:szCs w:val="28"/>
        </w:rPr>
      </w:pPr>
    </w:p>
    <w:p w14:paraId="62A4D038" w14:textId="77777777" w:rsidR="00513147" w:rsidRPr="008679C2" w:rsidRDefault="00513147" w:rsidP="008679C2">
      <w:pPr>
        <w:pStyle w:val="Ttulo2"/>
        <w:rPr>
          <w:sz w:val="28"/>
          <w:szCs w:val="28"/>
        </w:rPr>
      </w:pPr>
      <w:bookmarkStart w:id="10" w:name="_Toc222225437"/>
      <w:r w:rsidRPr="008679C2">
        <w:rPr>
          <w:sz w:val="28"/>
          <w:szCs w:val="28"/>
        </w:rPr>
        <w:t>Un solo cuerpo eclesial: REPAM y CEAMA reafirman trabajo conjunto al servicio de los pueblos amazónicos</w:t>
      </w:r>
      <w:bookmarkEnd w:id="10"/>
    </w:p>
    <w:p w14:paraId="67D4E256" w14:textId="77777777" w:rsidR="00513147" w:rsidRPr="00F17771" w:rsidRDefault="00513147" w:rsidP="00F17771">
      <w:pPr>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666666"/>
          <w:sz w:val="28"/>
          <w:szCs w:val="28"/>
          <w:lang w:eastAsia="es-PE"/>
        </w:rPr>
        <w:t>14 feb 2026 - 18:42</w:t>
      </w:r>
    </w:p>
    <w:p w14:paraId="6CFBEFF4" w14:textId="77777777" w:rsidR="00513147" w:rsidRPr="00F17771" w:rsidRDefault="00513147" w:rsidP="008679C2">
      <w:pPr>
        <w:spacing w:after="0" w:line="240" w:lineRule="auto"/>
        <w:rPr>
          <w:rFonts w:ascii="Times New Roman" w:eastAsia="Times New Roman" w:hAnsi="Times New Roman" w:cs="Times New Roman"/>
          <w:color w:val="000000"/>
          <w:sz w:val="28"/>
          <w:szCs w:val="28"/>
          <w:lang w:eastAsia="es-PE"/>
        </w:rPr>
      </w:pPr>
    </w:p>
    <w:p w14:paraId="1831675E"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hyperlink r:id="rId10" w:history="1">
        <w:r w:rsidRPr="00F17771">
          <w:rPr>
            <w:rFonts w:ascii="Times New Roman" w:eastAsia="Times New Roman" w:hAnsi="Times New Roman" w:cs="Times New Roman"/>
            <w:color w:val="D49400"/>
            <w:sz w:val="28"/>
            <w:szCs w:val="28"/>
            <w:lang w:eastAsia="es-PE"/>
          </w:rPr>
          <w:t>(Julio Caldeira/Vatican News)</w:t>
        </w:r>
      </w:hyperlink>
      <w:r w:rsidRPr="00F17771">
        <w:rPr>
          <w:rFonts w:ascii="Times New Roman" w:eastAsia="Times New Roman" w:hAnsi="Times New Roman" w:cs="Times New Roman"/>
          <w:color w:val="333333"/>
          <w:sz w:val="28"/>
          <w:szCs w:val="28"/>
          <w:lang w:eastAsia="es-PE"/>
        </w:rPr>
        <w:t xml:space="preserve">.- </w:t>
      </w:r>
      <w:r w:rsidRPr="008679C2">
        <w:rPr>
          <w:rFonts w:ascii="Times New Roman" w:eastAsia="Times New Roman" w:hAnsi="Times New Roman" w:cs="Times New Roman"/>
          <w:color w:val="333333"/>
          <w:sz w:val="28"/>
          <w:szCs w:val="28"/>
          <w:highlight w:val="yellow"/>
          <w:lang w:eastAsia="es-PE"/>
        </w:rPr>
        <w:t>Del 10 al 12 de febrero de 2026, en Lima (Perú), se llevó a cabo el </w:t>
      </w:r>
      <w:r w:rsidRPr="008679C2">
        <w:rPr>
          <w:rFonts w:ascii="Times New Roman" w:eastAsia="Times New Roman" w:hAnsi="Times New Roman" w:cs="Times New Roman"/>
          <w:b/>
          <w:bCs/>
          <w:color w:val="333333"/>
          <w:sz w:val="28"/>
          <w:szCs w:val="28"/>
          <w:highlight w:val="yellow"/>
          <w:lang w:eastAsia="es-PE"/>
        </w:rPr>
        <w:t>encuentro anual de las Presidencias y Secretarías Ejecutivas de la Red Eclesial Panamazónica (REPAM) y de la Conferencia Eclesial de la Amazonía (CEAMA</w:t>
      </w:r>
      <w:r w:rsidRPr="00F17771">
        <w:rPr>
          <w:rFonts w:ascii="Times New Roman" w:eastAsia="Times New Roman" w:hAnsi="Times New Roman" w:cs="Times New Roman"/>
          <w:b/>
          <w:bCs/>
          <w:color w:val="333333"/>
          <w:sz w:val="28"/>
          <w:szCs w:val="28"/>
          <w:lang w:eastAsia="es-PE"/>
        </w:rPr>
        <w:t>)</w:t>
      </w:r>
      <w:r w:rsidRPr="00F17771">
        <w:rPr>
          <w:rFonts w:ascii="Times New Roman" w:eastAsia="Times New Roman" w:hAnsi="Times New Roman" w:cs="Times New Roman"/>
          <w:color w:val="333333"/>
          <w:sz w:val="28"/>
          <w:szCs w:val="28"/>
          <w:lang w:eastAsia="es-PE"/>
        </w:rPr>
        <w:t xml:space="preserve">. El objetivo principal fue </w:t>
      </w:r>
      <w:r w:rsidRPr="008679C2">
        <w:rPr>
          <w:rFonts w:ascii="Times New Roman" w:eastAsia="Times New Roman" w:hAnsi="Times New Roman" w:cs="Times New Roman"/>
          <w:color w:val="333333"/>
          <w:sz w:val="28"/>
          <w:szCs w:val="28"/>
          <w:highlight w:val="yellow"/>
          <w:lang w:eastAsia="es-PE"/>
        </w:rPr>
        <w:t>fortalecer la articulación entre amba</w:t>
      </w:r>
      <w:r w:rsidRPr="00F17771">
        <w:rPr>
          <w:rFonts w:ascii="Times New Roman" w:eastAsia="Times New Roman" w:hAnsi="Times New Roman" w:cs="Times New Roman"/>
          <w:color w:val="333333"/>
          <w:sz w:val="28"/>
          <w:szCs w:val="28"/>
          <w:lang w:eastAsia="es-PE"/>
        </w:rPr>
        <w:t>s instancias eclesiales, generando sinergias para la misión común en el territorio amazónico, mediante espacios de escucha activa, discernimiento, intercambio de experiencias y planificación conjunta.</w:t>
      </w:r>
    </w:p>
    <w:p w14:paraId="3A574136"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El encuentro fue también </w:t>
      </w:r>
      <w:r w:rsidRPr="00F17771">
        <w:rPr>
          <w:rFonts w:ascii="Times New Roman" w:eastAsia="Times New Roman" w:hAnsi="Times New Roman" w:cs="Times New Roman"/>
          <w:b/>
          <w:bCs/>
          <w:color w:val="333333"/>
          <w:sz w:val="28"/>
          <w:szCs w:val="28"/>
          <w:lang w:eastAsia="es-PE"/>
        </w:rPr>
        <w:t>una oportunidad para reafirmar el papel fundamental que cumplen las Presidencias y Secretarías Ejecutivas en la vida institucional de REPAM y CEAMA</w:t>
      </w:r>
      <w:r w:rsidRPr="00F17771">
        <w:rPr>
          <w:rFonts w:ascii="Times New Roman" w:eastAsia="Times New Roman" w:hAnsi="Times New Roman" w:cs="Times New Roman"/>
          <w:color w:val="333333"/>
          <w:sz w:val="28"/>
          <w:szCs w:val="28"/>
          <w:lang w:eastAsia="es-PE"/>
        </w:rPr>
        <w:t xml:space="preserve">, especialmente en el acompañamiento fraterno de las instancias de servicio, la toma de decisiones estratégicas y la coordinación general de las acciones. Esta misión se realiza desde una </w:t>
      </w:r>
      <w:r w:rsidRPr="00D55A6B">
        <w:rPr>
          <w:rFonts w:ascii="Times New Roman" w:eastAsia="Times New Roman" w:hAnsi="Times New Roman" w:cs="Times New Roman"/>
          <w:color w:val="333333"/>
          <w:sz w:val="28"/>
          <w:szCs w:val="28"/>
          <w:highlight w:val="yellow"/>
          <w:lang w:eastAsia="es-PE"/>
        </w:rPr>
        <w:t>actitud permanente de escucha a los pueblos amazónicos y a las organizaciones fundadoras y asoc</w:t>
      </w:r>
      <w:r w:rsidRPr="00F17771">
        <w:rPr>
          <w:rFonts w:ascii="Times New Roman" w:eastAsia="Times New Roman" w:hAnsi="Times New Roman" w:cs="Times New Roman"/>
          <w:color w:val="333333"/>
          <w:sz w:val="28"/>
          <w:szCs w:val="28"/>
          <w:lang w:eastAsia="es-PE"/>
        </w:rPr>
        <w:t>iadas, que sostienen y animan el caminar de estas redes eclesiales.</w:t>
      </w:r>
    </w:p>
    <w:p w14:paraId="406D9A12" w14:textId="77777777" w:rsidR="00513147" w:rsidRPr="00D55A6B" w:rsidRDefault="00513147" w:rsidP="00F17771">
      <w:pPr>
        <w:spacing w:after="0" w:line="240" w:lineRule="auto"/>
        <w:outlineLvl w:val="1"/>
        <w:rPr>
          <w:rFonts w:ascii="Times New Roman" w:eastAsia="Times New Roman" w:hAnsi="Times New Roman" w:cs="Times New Roman"/>
          <w:b/>
          <w:color w:val="333333"/>
          <w:sz w:val="28"/>
          <w:szCs w:val="28"/>
          <w:lang w:eastAsia="es-PE"/>
        </w:rPr>
      </w:pPr>
      <w:bookmarkStart w:id="11" w:name="_Toc222225438"/>
      <w:r w:rsidRPr="00D55A6B">
        <w:rPr>
          <w:rFonts w:ascii="Times New Roman" w:eastAsia="Times New Roman" w:hAnsi="Times New Roman" w:cs="Times New Roman"/>
          <w:b/>
          <w:color w:val="333333"/>
          <w:sz w:val="28"/>
          <w:szCs w:val="28"/>
          <w:lang w:eastAsia="es-PE"/>
        </w:rPr>
        <w:t>Confirmación del proceso en marcha</w:t>
      </w:r>
      <w:bookmarkEnd w:id="11"/>
    </w:p>
    <w:p w14:paraId="47BC7C21"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El </w:t>
      </w:r>
      <w:r w:rsidRPr="00F17771">
        <w:rPr>
          <w:rFonts w:ascii="Times New Roman" w:eastAsia="Times New Roman" w:hAnsi="Times New Roman" w:cs="Times New Roman"/>
          <w:b/>
          <w:bCs/>
          <w:color w:val="333333"/>
          <w:sz w:val="28"/>
          <w:szCs w:val="28"/>
          <w:lang w:eastAsia="es-PE"/>
        </w:rPr>
        <w:t>cardenal Pedro Barreto</w:t>
      </w:r>
      <w:r w:rsidRPr="00F17771">
        <w:rPr>
          <w:rFonts w:ascii="Times New Roman" w:eastAsia="Times New Roman" w:hAnsi="Times New Roman" w:cs="Times New Roman"/>
          <w:color w:val="333333"/>
          <w:sz w:val="28"/>
          <w:szCs w:val="28"/>
          <w:lang w:eastAsia="es-PE"/>
        </w:rPr>
        <w:t>, presidente de la CEAMA,</w:t>
      </w:r>
      <w:r w:rsidRPr="00F17771">
        <w:rPr>
          <w:rFonts w:ascii="Times New Roman" w:eastAsia="Times New Roman" w:hAnsi="Times New Roman" w:cs="Times New Roman"/>
          <w:b/>
          <w:bCs/>
          <w:color w:val="333333"/>
          <w:sz w:val="28"/>
          <w:szCs w:val="28"/>
          <w:lang w:eastAsia="es-PE"/>
        </w:rPr>
        <w:t> destacó la importancia del encuentro como confirmación del proceso vivido en los últimos</w:t>
      </w:r>
      <w:r w:rsidRPr="00F17771">
        <w:rPr>
          <w:rFonts w:ascii="Times New Roman" w:eastAsia="Times New Roman" w:hAnsi="Times New Roman" w:cs="Times New Roman"/>
          <w:color w:val="333333"/>
          <w:sz w:val="28"/>
          <w:szCs w:val="28"/>
          <w:lang w:eastAsia="es-PE"/>
        </w:rPr>
        <w:t> años:</w:t>
      </w:r>
    </w:p>
    <w:p w14:paraId="24F2E4CB"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“Ha sido una confirmación de un proceso que estamos viviendo en los últimos años, tanto de la REPAM como de la CEAMA. Eso indica </w:t>
      </w:r>
      <w:r w:rsidRPr="00F17771">
        <w:rPr>
          <w:rFonts w:ascii="Times New Roman" w:eastAsia="Times New Roman" w:hAnsi="Times New Roman" w:cs="Times New Roman"/>
          <w:b/>
          <w:bCs/>
          <w:color w:val="333333"/>
          <w:sz w:val="28"/>
          <w:szCs w:val="28"/>
          <w:lang w:eastAsia="es-PE"/>
        </w:rPr>
        <w:t>un caminar conjunto </w:t>
      </w:r>
      <w:r w:rsidRPr="00F17771">
        <w:rPr>
          <w:rFonts w:ascii="Times New Roman" w:eastAsia="Times New Roman" w:hAnsi="Times New Roman" w:cs="Times New Roman"/>
          <w:color w:val="333333"/>
          <w:sz w:val="28"/>
          <w:szCs w:val="28"/>
          <w:lang w:eastAsia="es-PE"/>
        </w:rPr>
        <w:t>donde se van precisando algunas cosas para mejor caminar juntos. Al mismo tiempo, es muy importante reconocer que hay otros temas que tenemos que dialogar y reflexionar”.</w:t>
      </w:r>
    </w:p>
    <w:p w14:paraId="153FFB51"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 xml:space="preserve">Barreto subrayó además que </w:t>
      </w:r>
      <w:r w:rsidRPr="00D55A6B">
        <w:rPr>
          <w:rFonts w:ascii="Times New Roman" w:eastAsia="Times New Roman" w:hAnsi="Times New Roman" w:cs="Times New Roman"/>
          <w:color w:val="333333"/>
          <w:sz w:val="28"/>
          <w:szCs w:val="28"/>
          <w:highlight w:val="yellow"/>
          <w:lang w:eastAsia="es-PE"/>
        </w:rPr>
        <w:t>uno de los aspectos más significativos fue </w:t>
      </w:r>
      <w:r w:rsidRPr="00D55A6B">
        <w:rPr>
          <w:rFonts w:ascii="Times New Roman" w:eastAsia="Times New Roman" w:hAnsi="Times New Roman" w:cs="Times New Roman"/>
          <w:b/>
          <w:bCs/>
          <w:color w:val="333333"/>
          <w:sz w:val="28"/>
          <w:szCs w:val="28"/>
          <w:highlight w:val="yellow"/>
          <w:lang w:eastAsia="es-PE"/>
        </w:rPr>
        <w:t>la presencia del cardenal Czerny</w:t>
      </w:r>
      <w:r w:rsidRPr="00D55A6B">
        <w:rPr>
          <w:rFonts w:ascii="Times New Roman" w:eastAsia="Times New Roman" w:hAnsi="Times New Roman" w:cs="Times New Roman"/>
          <w:color w:val="333333"/>
          <w:sz w:val="28"/>
          <w:szCs w:val="28"/>
          <w:highlight w:val="yellow"/>
          <w:lang w:eastAsia="es-PE"/>
        </w:rPr>
        <w:t>:</w:t>
      </w:r>
      <w:r w:rsidRPr="00F17771">
        <w:rPr>
          <w:rFonts w:ascii="Times New Roman" w:eastAsia="Times New Roman" w:hAnsi="Times New Roman" w:cs="Times New Roman"/>
          <w:color w:val="333333"/>
          <w:sz w:val="28"/>
          <w:szCs w:val="28"/>
          <w:lang w:eastAsia="es-PE"/>
        </w:rPr>
        <w:t xml:space="preserve"> “Lo más novedoso de este encuentro fue la presencia del cardenal Michael Czerny, que el papa León XIV nos pidió para ponernos en contacto, con un acompañamiento cercano y articular con este Dicasterio para que la CEAMA y la REPAM sean expresión del fruto del camino sinodal”.</w:t>
      </w:r>
    </w:p>
    <w:p w14:paraId="52991569"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Y añadió: “Como es un camino, no podemos solo mirar atrás y tampoco detenernos, porque nuestra misión fundamental es servir como Iglesia en la Amazonía y desde la Amazonía aportar al camino sinodal de la Iglesia universal desde las jurisdicciones eclesiásticas presentes en el territorio”.</w:t>
      </w:r>
    </w:p>
    <w:p w14:paraId="55D745D1"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b/>
          <w:bCs/>
          <w:color w:val="333333"/>
          <w:sz w:val="28"/>
          <w:szCs w:val="28"/>
          <w:lang w:eastAsia="es-PE"/>
        </w:rPr>
        <w:lastRenderedPageBreak/>
        <w:t>La reunión contó con la participación del cardenal Michael Czerny, SJ</w:t>
      </w:r>
      <w:r w:rsidRPr="00F17771">
        <w:rPr>
          <w:rFonts w:ascii="Times New Roman" w:eastAsia="Times New Roman" w:hAnsi="Times New Roman" w:cs="Times New Roman"/>
          <w:color w:val="333333"/>
          <w:sz w:val="28"/>
          <w:szCs w:val="28"/>
          <w:lang w:eastAsia="es-PE"/>
        </w:rPr>
        <w:t>, prefecto del Dicasterio para el Servicio del Desarrollo Humano Integral, y</w:t>
      </w:r>
      <w:r w:rsidRPr="00F17771">
        <w:rPr>
          <w:rFonts w:ascii="Times New Roman" w:eastAsia="Times New Roman" w:hAnsi="Times New Roman" w:cs="Times New Roman"/>
          <w:b/>
          <w:bCs/>
          <w:color w:val="333333"/>
          <w:sz w:val="28"/>
          <w:szCs w:val="28"/>
          <w:lang w:eastAsia="es-PE"/>
        </w:rPr>
        <w:t> del nuncio apostólico en el Perú, Mons. Paolo Rocco Gualtieri,</w:t>
      </w:r>
      <w:r w:rsidRPr="00F17771">
        <w:rPr>
          <w:rFonts w:ascii="Times New Roman" w:eastAsia="Times New Roman" w:hAnsi="Times New Roman" w:cs="Times New Roman"/>
          <w:color w:val="333333"/>
          <w:sz w:val="28"/>
          <w:szCs w:val="28"/>
          <w:lang w:eastAsia="es-PE"/>
        </w:rPr>
        <w:t> quienes acompañaron las reflexiones y expresaron su cercanía al camino eclesial que se viene construyendo en la Amazonía.</w:t>
      </w:r>
    </w:p>
    <w:p w14:paraId="3E9E599D" w14:textId="77777777" w:rsidR="00513147" w:rsidRPr="00D55A6B" w:rsidRDefault="00513147" w:rsidP="00F17771">
      <w:pPr>
        <w:spacing w:after="0" w:line="240" w:lineRule="auto"/>
        <w:outlineLvl w:val="1"/>
        <w:rPr>
          <w:rFonts w:ascii="Times New Roman" w:eastAsia="Times New Roman" w:hAnsi="Times New Roman" w:cs="Times New Roman"/>
          <w:b/>
          <w:color w:val="333333"/>
          <w:sz w:val="28"/>
          <w:szCs w:val="28"/>
          <w:lang w:eastAsia="es-PE"/>
        </w:rPr>
      </w:pPr>
      <w:bookmarkStart w:id="12" w:name="_Toc222225439"/>
      <w:r w:rsidRPr="00D55A6B">
        <w:rPr>
          <w:rFonts w:ascii="Times New Roman" w:eastAsia="Times New Roman" w:hAnsi="Times New Roman" w:cs="Times New Roman"/>
          <w:b/>
          <w:color w:val="333333"/>
          <w:sz w:val="28"/>
          <w:szCs w:val="28"/>
          <w:lang w:eastAsia="es-PE"/>
        </w:rPr>
        <w:t>Revisar, evaluar y definir prioridades</w:t>
      </w:r>
      <w:bookmarkEnd w:id="12"/>
    </w:p>
    <w:p w14:paraId="5BE0AB15"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Durante los dos primeros días se realizaron </w:t>
      </w:r>
      <w:r w:rsidRPr="00F17771">
        <w:rPr>
          <w:rFonts w:ascii="Times New Roman" w:eastAsia="Times New Roman" w:hAnsi="Times New Roman" w:cs="Times New Roman"/>
          <w:b/>
          <w:bCs/>
          <w:color w:val="333333"/>
          <w:sz w:val="28"/>
          <w:szCs w:val="28"/>
          <w:lang w:eastAsia="es-PE"/>
        </w:rPr>
        <w:t>reuniones internas</w:t>
      </w:r>
      <w:r w:rsidRPr="00F17771">
        <w:rPr>
          <w:rFonts w:ascii="Times New Roman" w:eastAsia="Times New Roman" w:hAnsi="Times New Roman" w:cs="Times New Roman"/>
          <w:color w:val="333333"/>
          <w:sz w:val="28"/>
          <w:szCs w:val="28"/>
          <w:lang w:eastAsia="es-PE"/>
        </w:rPr>
        <w:t> de cada institución con el propósito de revisar el camino recorrido, evaluar avances y definir prioridades para el año en curso.</w:t>
      </w:r>
    </w:p>
    <w:p w14:paraId="551036AB"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En el caso de la </w:t>
      </w:r>
      <w:r w:rsidRPr="00F17771">
        <w:rPr>
          <w:rFonts w:ascii="Times New Roman" w:eastAsia="Times New Roman" w:hAnsi="Times New Roman" w:cs="Times New Roman"/>
          <w:b/>
          <w:bCs/>
          <w:color w:val="333333"/>
          <w:sz w:val="28"/>
          <w:szCs w:val="28"/>
          <w:lang w:eastAsia="es-PE"/>
        </w:rPr>
        <w:t>REPAM</w:t>
      </w:r>
      <w:r w:rsidRPr="00F17771">
        <w:rPr>
          <w:rFonts w:ascii="Times New Roman" w:eastAsia="Times New Roman" w:hAnsi="Times New Roman" w:cs="Times New Roman"/>
          <w:color w:val="333333"/>
          <w:sz w:val="28"/>
          <w:szCs w:val="28"/>
          <w:lang w:eastAsia="es-PE"/>
        </w:rPr>
        <w:t>, este encuentro tuvo un significado especial por ser</w:t>
      </w:r>
      <w:r w:rsidRPr="00F17771">
        <w:rPr>
          <w:rFonts w:ascii="Times New Roman" w:eastAsia="Times New Roman" w:hAnsi="Times New Roman" w:cs="Times New Roman"/>
          <w:b/>
          <w:bCs/>
          <w:color w:val="333333"/>
          <w:sz w:val="28"/>
          <w:szCs w:val="28"/>
          <w:lang w:eastAsia="es-PE"/>
        </w:rPr>
        <w:t> el primer espacio presencial común de la nueva Presidencia y la nueva Secretaría Ejecutiva</w:t>
      </w:r>
      <w:r w:rsidRPr="00F17771">
        <w:rPr>
          <w:rFonts w:ascii="Times New Roman" w:eastAsia="Times New Roman" w:hAnsi="Times New Roman" w:cs="Times New Roman"/>
          <w:color w:val="333333"/>
          <w:sz w:val="28"/>
          <w:szCs w:val="28"/>
          <w:lang w:eastAsia="es-PE"/>
        </w:rPr>
        <w:t>. La reunión contó también con la participación de algunos secretarios nacionales, en el marco del proceso de transición de la Secretaría Ejecutiva, que pasó de Brasil a Colombia e inició oficialmente su nueva etapa el 1 de enero de 2026. Este momento permitió fortalecer la integración del nuevo equipo y consolidar el trabajo en red desde los distintos territorios amazónicos.</w:t>
      </w:r>
    </w:p>
    <w:p w14:paraId="6A0E297E"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Por su parte, la </w:t>
      </w:r>
      <w:r w:rsidRPr="00F17771">
        <w:rPr>
          <w:rFonts w:ascii="Times New Roman" w:eastAsia="Times New Roman" w:hAnsi="Times New Roman" w:cs="Times New Roman"/>
          <w:b/>
          <w:bCs/>
          <w:color w:val="333333"/>
          <w:sz w:val="28"/>
          <w:szCs w:val="28"/>
          <w:lang w:eastAsia="es-PE"/>
        </w:rPr>
        <w:t>CEAMA</w:t>
      </w:r>
      <w:r w:rsidRPr="00F17771">
        <w:rPr>
          <w:rFonts w:ascii="Times New Roman" w:eastAsia="Times New Roman" w:hAnsi="Times New Roman" w:cs="Times New Roman"/>
          <w:color w:val="333333"/>
          <w:sz w:val="28"/>
          <w:szCs w:val="28"/>
          <w:lang w:eastAsia="es-PE"/>
        </w:rPr>
        <w:t> </w:t>
      </w:r>
      <w:r w:rsidRPr="00F17771">
        <w:rPr>
          <w:rFonts w:ascii="Times New Roman" w:eastAsia="Times New Roman" w:hAnsi="Times New Roman" w:cs="Times New Roman"/>
          <w:b/>
          <w:bCs/>
          <w:color w:val="333333"/>
          <w:sz w:val="28"/>
          <w:szCs w:val="28"/>
          <w:lang w:eastAsia="es-PE"/>
        </w:rPr>
        <w:t>reafirmó sus procesos de articulación eclesial</w:t>
      </w:r>
      <w:r w:rsidRPr="00F17771">
        <w:rPr>
          <w:rFonts w:ascii="Times New Roman" w:eastAsia="Times New Roman" w:hAnsi="Times New Roman" w:cs="Times New Roman"/>
          <w:color w:val="333333"/>
          <w:sz w:val="28"/>
          <w:szCs w:val="28"/>
          <w:lang w:eastAsia="es-PE"/>
        </w:rPr>
        <w:t xml:space="preserve">, revisando los pasos que se vienen dando en el acompañamiento pastoral y sinodal en la región. Asimismo, se avanzó en la </w:t>
      </w:r>
      <w:r w:rsidRPr="0037573E">
        <w:rPr>
          <w:rFonts w:ascii="Times New Roman" w:eastAsia="Times New Roman" w:hAnsi="Times New Roman" w:cs="Times New Roman"/>
          <w:color w:val="333333"/>
          <w:sz w:val="28"/>
          <w:szCs w:val="28"/>
          <w:highlight w:val="yellow"/>
          <w:lang w:eastAsia="es-PE"/>
        </w:rPr>
        <w:t>proyección de la Asamblea electiva prevista para marzo de 2026,</w:t>
      </w:r>
      <w:r w:rsidRPr="00F17771">
        <w:rPr>
          <w:rFonts w:ascii="Times New Roman" w:eastAsia="Times New Roman" w:hAnsi="Times New Roman" w:cs="Times New Roman"/>
          <w:color w:val="333333"/>
          <w:sz w:val="28"/>
          <w:szCs w:val="28"/>
          <w:lang w:eastAsia="es-PE"/>
        </w:rPr>
        <w:t xml:space="preserve"> considerada un momento clave para fortalecer su estructura y continuidad institucional.</w:t>
      </w:r>
    </w:p>
    <w:p w14:paraId="3C5AABC7" w14:textId="77777777" w:rsidR="00513147" w:rsidRPr="0037573E" w:rsidRDefault="00513147" w:rsidP="00F17771">
      <w:pPr>
        <w:spacing w:after="0" w:line="240" w:lineRule="auto"/>
        <w:outlineLvl w:val="1"/>
        <w:rPr>
          <w:rFonts w:ascii="Times New Roman" w:eastAsia="Times New Roman" w:hAnsi="Times New Roman" w:cs="Times New Roman"/>
          <w:b/>
          <w:color w:val="333333"/>
          <w:sz w:val="28"/>
          <w:szCs w:val="28"/>
          <w:lang w:eastAsia="es-PE"/>
        </w:rPr>
      </w:pPr>
      <w:bookmarkStart w:id="13" w:name="_Toc222225440"/>
      <w:r w:rsidRPr="0037573E">
        <w:rPr>
          <w:rFonts w:ascii="Times New Roman" w:eastAsia="Times New Roman" w:hAnsi="Times New Roman" w:cs="Times New Roman"/>
          <w:b/>
          <w:color w:val="333333"/>
          <w:sz w:val="28"/>
          <w:szCs w:val="28"/>
          <w:lang w:eastAsia="es-PE"/>
        </w:rPr>
        <w:t>Encuentro conjunto: comunión y sinodalidad</w:t>
      </w:r>
      <w:bookmarkEnd w:id="13"/>
    </w:p>
    <w:p w14:paraId="7D7CC56F"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El tercer y último día estuvo dedicado al encuentro conjunto entre la CEAMA y la REPAM, en un ambiente fraterno de diálogo y reflexión. Este espacio </w:t>
      </w:r>
      <w:r w:rsidRPr="00F17771">
        <w:rPr>
          <w:rFonts w:ascii="Times New Roman" w:eastAsia="Times New Roman" w:hAnsi="Times New Roman" w:cs="Times New Roman"/>
          <w:b/>
          <w:bCs/>
          <w:color w:val="333333"/>
          <w:sz w:val="28"/>
          <w:szCs w:val="28"/>
          <w:lang w:eastAsia="es-PE"/>
        </w:rPr>
        <w:t xml:space="preserve">permitió profundizar en los </w:t>
      </w:r>
      <w:r w:rsidRPr="0037573E">
        <w:rPr>
          <w:rFonts w:ascii="Times New Roman" w:eastAsia="Times New Roman" w:hAnsi="Times New Roman" w:cs="Times New Roman"/>
          <w:b/>
          <w:bCs/>
          <w:color w:val="333333"/>
          <w:sz w:val="28"/>
          <w:szCs w:val="28"/>
          <w:highlight w:val="yellow"/>
          <w:lang w:eastAsia="es-PE"/>
        </w:rPr>
        <w:t>desafíos </w:t>
      </w:r>
      <w:r w:rsidRPr="0037573E">
        <w:rPr>
          <w:rFonts w:ascii="Times New Roman" w:eastAsia="Times New Roman" w:hAnsi="Times New Roman" w:cs="Times New Roman"/>
          <w:color w:val="333333"/>
          <w:sz w:val="28"/>
          <w:szCs w:val="28"/>
          <w:highlight w:val="yellow"/>
          <w:lang w:eastAsia="es-PE"/>
        </w:rPr>
        <w:t>actuales de la región,</w:t>
      </w:r>
      <w:r w:rsidRPr="00F17771">
        <w:rPr>
          <w:rFonts w:ascii="Times New Roman" w:eastAsia="Times New Roman" w:hAnsi="Times New Roman" w:cs="Times New Roman"/>
          <w:color w:val="333333"/>
          <w:sz w:val="28"/>
          <w:szCs w:val="28"/>
          <w:lang w:eastAsia="es-PE"/>
        </w:rPr>
        <w:t> </w:t>
      </w:r>
      <w:r w:rsidRPr="00F17771">
        <w:rPr>
          <w:rFonts w:ascii="Times New Roman" w:eastAsia="Times New Roman" w:hAnsi="Times New Roman" w:cs="Times New Roman"/>
          <w:b/>
          <w:bCs/>
          <w:color w:val="333333"/>
          <w:sz w:val="28"/>
          <w:szCs w:val="28"/>
          <w:lang w:eastAsia="es-PE"/>
        </w:rPr>
        <w:t>compartir perspectivas</w:t>
      </w:r>
      <w:r w:rsidRPr="00F17771">
        <w:rPr>
          <w:rFonts w:ascii="Times New Roman" w:eastAsia="Times New Roman" w:hAnsi="Times New Roman" w:cs="Times New Roman"/>
          <w:color w:val="333333"/>
          <w:sz w:val="28"/>
          <w:szCs w:val="28"/>
          <w:lang w:eastAsia="es-PE"/>
        </w:rPr>
        <w:t> sobre los procesos en curso y</w:t>
      </w:r>
      <w:r w:rsidRPr="00F17771">
        <w:rPr>
          <w:rFonts w:ascii="Times New Roman" w:eastAsia="Times New Roman" w:hAnsi="Times New Roman" w:cs="Times New Roman"/>
          <w:b/>
          <w:bCs/>
          <w:color w:val="333333"/>
          <w:sz w:val="28"/>
          <w:szCs w:val="28"/>
          <w:lang w:eastAsia="es-PE"/>
        </w:rPr>
        <w:t> fortalecer caminos</w:t>
      </w:r>
      <w:r w:rsidRPr="00F17771">
        <w:rPr>
          <w:rFonts w:ascii="Times New Roman" w:eastAsia="Times New Roman" w:hAnsi="Times New Roman" w:cs="Times New Roman"/>
          <w:color w:val="333333"/>
          <w:sz w:val="28"/>
          <w:szCs w:val="28"/>
          <w:lang w:eastAsia="es-PE"/>
        </w:rPr>
        <w:t> </w:t>
      </w:r>
      <w:r w:rsidRPr="00F17771">
        <w:rPr>
          <w:rFonts w:ascii="Times New Roman" w:eastAsia="Times New Roman" w:hAnsi="Times New Roman" w:cs="Times New Roman"/>
          <w:b/>
          <w:bCs/>
          <w:color w:val="333333"/>
          <w:sz w:val="28"/>
          <w:szCs w:val="28"/>
          <w:lang w:eastAsia="es-PE"/>
        </w:rPr>
        <w:t>comunes</w:t>
      </w:r>
      <w:r w:rsidRPr="00F17771">
        <w:rPr>
          <w:rFonts w:ascii="Times New Roman" w:eastAsia="Times New Roman" w:hAnsi="Times New Roman" w:cs="Times New Roman"/>
          <w:color w:val="333333"/>
          <w:sz w:val="28"/>
          <w:szCs w:val="28"/>
          <w:lang w:eastAsia="es-PE"/>
        </w:rPr>
        <w:t> de colaboración.</w:t>
      </w:r>
    </w:p>
    <w:p w14:paraId="36AF32DA"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37573E">
        <w:rPr>
          <w:rFonts w:ascii="Times New Roman" w:eastAsia="Times New Roman" w:hAnsi="Times New Roman" w:cs="Times New Roman"/>
          <w:color w:val="333333"/>
          <w:sz w:val="28"/>
          <w:szCs w:val="28"/>
          <w:highlight w:val="yellow"/>
          <w:lang w:eastAsia="es-PE"/>
        </w:rPr>
        <w:t>La secretaria ejecutiva de la REPAM, </w:t>
      </w:r>
      <w:r w:rsidRPr="0037573E">
        <w:rPr>
          <w:rFonts w:ascii="Times New Roman" w:eastAsia="Times New Roman" w:hAnsi="Times New Roman" w:cs="Times New Roman"/>
          <w:b/>
          <w:bCs/>
          <w:color w:val="333333"/>
          <w:sz w:val="28"/>
          <w:szCs w:val="28"/>
          <w:highlight w:val="yellow"/>
          <w:lang w:eastAsia="es-PE"/>
        </w:rPr>
        <w:t>Ximena Lombana</w:t>
      </w:r>
      <w:r w:rsidRPr="00F17771">
        <w:rPr>
          <w:rFonts w:ascii="Times New Roman" w:eastAsia="Times New Roman" w:hAnsi="Times New Roman" w:cs="Times New Roman"/>
          <w:color w:val="333333"/>
          <w:sz w:val="28"/>
          <w:szCs w:val="28"/>
          <w:lang w:eastAsia="es-PE"/>
        </w:rPr>
        <w:t>, quien asumió el cargo el 1 de enero, valoró el encuentro destacando el clima de trabajo compartido: </w:t>
      </w:r>
      <w:r w:rsidRPr="00F17771">
        <w:rPr>
          <w:rFonts w:ascii="Times New Roman" w:eastAsia="Times New Roman" w:hAnsi="Times New Roman" w:cs="Times New Roman"/>
          <w:b/>
          <w:bCs/>
          <w:color w:val="333333"/>
          <w:sz w:val="28"/>
          <w:szCs w:val="28"/>
          <w:lang w:eastAsia="es-PE"/>
        </w:rPr>
        <w:t>“</w:t>
      </w:r>
      <w:r w:rsidRPr="00F17771">
        <w:rPr>
          <w:rFonts w:ascii="Times New Roman" w:eastAsia="Times New Roman" w:hAnsi="Times New Roman" w:cs="Times New Roman"/>
          <w:color w:val="333333"/>
          <w:sz w:val="28"/>
          <w:szCs w:val="28"/>
          <w:lang w:eastAsia="es-PE"/>
        </w:rPr>
        <w:t>Valoro mucho el </w:t>
      </w:r>
      <w:r w:rsidRPr="00F17771">
        <w:rPr>
          <w:rFonts w:ascii="Times New Roman" w:eastAsia="Times New Roman" w:hAnsi="Times New Roman" w:cs="Times New Roman"/>
          <w:b/>
          <w:bCs/>
          <w:color w:val="333333"/>
          <w:sz w:val="28"/>
          <w:szCs w:val="28"/>
          <w:lang w:eastAsia="es-PE"/>
        </w:rPr>
        <w:t>espíritu de equipo </w:t>
      </w:r>
      <w:r w:rsidRPr="00F17771">
        <w:rPr>
          <w:rFonts w:ascii="Times New Roman" w:eastAsia="Times New Roman" w:hAnsi="Times New Roman" w:cs="Times New Roman"/>
          <w:color w:val="333333"/>
          <w:sz w:val="28"/>
          <w:szCs w:val="28"/>
          <w:lang w:eastAsia="es-PE"/>
        </w:rPr>
        <w:t>que se generó, con mucha confianza, para continuar juntos este trayecto del camino a partir de esta nueva etapa de la Secretaría Ejecutiva”.</w:t>
      </w:r>
    </w:p>
    <w:p w14:paraId="7A3EB506"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t>Asimismo, subrayó la importancia de fortalecer la </w:t>
      </w:r>
      <w:r w:rsidRPr="00F17771">
        <w:rPr>
          <w:rFonts w:ascii="Times New Roman" w:eastAsia="Times New Roman" w:hAnsi="Times New Roman" w:cs="Times New Roman"/>
          <w:b/>
          <w:bCs/>
          <w:color w:val="333333"/>
          <w:sz w:val="28"/>
          <w:szCs w:val="28"/>
          <w:lang w:eastAsia="es-PE"/>
        </w:rPr>
        <w:t>complementariedad</w:t>
      </w:r>
      <w:r w:rsidRPr="00F17771">
        <w:rPr>
          <w:rFonts w:ascii="Times New Roman" w:eastAsia="Times New Roman" w:hAnsi="Times New Roman" w:cs="Times New Roman"/>
          <w:color w:val="333333"/>
          <w:sz w:val="28"/>
          <w:szCs w:val="28"/>
          <w:lang w:eastAsia="es-PE"/>
        </w:rPr>
        <w:t> entre ambas instancias: “En este camino como Iglesia en la Amazonía, cada vez más REPAM y CEAMA vislumbran</w:t>
      </w:r>
      <w:r w:rsidRPr="00F17771">
        <w:rPr>
          <w:rFonts w:ascii="Times New Roman" w:eastAsia="Times New Roman" w:hAnsi="Times New Roman" w:cs="Times New Roman"/>
          <w:b/>
          <w:bCs/>
          <w:color w:val="333333"/>
          <w:sz w:val="28"/>
          <w:szCs w:val="28"/>
          <w:lang w:eastAsia="es-PE"/>
        </w:rPr>
        <w:t> la necesidad de ser un solo cuerpo eclesial</w:t>
      </w:r>
      <w:r w:rsidRPr="00F17771">
        <w:rPr>
          <w:rFonts w:ascii="Times New Roman" w:eastAsia="Times New Roman" w:hAnsi="Times New Roman" w:cs="Times New Roman"/>
          <w:color w:val="333333"/>
          <w:sz w:val="28"/>
          <w:szCs w:val="28"/>
          <w:lang w:eastAsia="es-PE"/>
        </w:rPr>
        <w:t>, con misiones complementarias que den potencia a la respuesta de la Iglesia frente a una realidad tan compleja que viven los pueblos en la Amazonía”. Y ante la coyuntura actual recuerda que “debemos seguir tejiendo puentes en estos contextos tan complejos que vivimos a nivel mundial y panamazónico”.</w:t>
      </w:r>
    </w:p>
    <w:p w14:paraId="52B3B398" w14:textId="77777777" w:rsidR="00513147" w:rsidRPr="0037573E" w:rsidRDefault="00513147" w:rsidP="00F17771">
      <w:pPr>
        <w:spacing w:after="0" w:line="240" w:lineRule="auto"/>
        <w:outlineLvl w:val="1"/>
        <w:rPr>
          <w:rFonts w:ascii="Times New Roman" w:eastAsia="Times New Roman" w:hAnsi="Times New Roman" w:cs="Times New Roman"/>
          <w:b/>
          <w:color w:val="333333"/>
          <w:sz w:val="28"/>
          <w:szCs w:val="28"/>
          <w:lang w:eastAsia="es-PE"/>
        </w:rPr>
      </w:pPr>
      <w:bookmarkStart w:id="14" w:name="_Toc222225441"/>
      <w:r w:rsidRPr="0037573E">
        <w:rPr>
          <w:rFonts w:ascii="Times New Roman" w:eastAsia="Times New Roman" w:hAnsi="Times New Roman" w:cs="Times New Roman"/>
          <w:b/>
          <w:color w:val="333333"/>
          <w:sz w:val="28"/>
          <w:szCs w:val="28"/>
          <w:lang w:eastAsia="es-PE"/>
        </w:rPr>
        <w:t>Un paso más en el caminar juntos</w:t>
      </w:r>
      <w:bookmarkEnd w:id="14"/>
    </w:p>
    <w:p w14:paraId="52FDB758"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color w:val="333333"/>
          <w:sz w:val="28"/>
          <w:szCs w:val="28"/>
          <w:lang w:eastAsia="es-PE"/>
        </w:rPr>
        <w:lastRenderedPageBreak/>
        <w:t>El encuentro en Lima se constituyó en un</w:t>
      </w:r>
      <w:r w:rsidRPr="00F17771">
        <w:rPr>
          <w:rFonts w:ascii="Times New Roman" w:eastAsia="Times New Roman" w:hAnsi="Times New Roman" w:cs="Times New Roman"/>
          <w:b/>
          <w:bCs/>
          <w:color w:val="333333"/>
          <w:sz w:val="28"/>
          <w:szCs w:val="28"/>
          <w:lang w:eastAsia="es-PE"/>
        </w:rPr>
        <w:t> paso importante </w:t>
      </w:r>
      <w:r w:rsidRPr="00F17771">
        <w:rPr>
          <w:rFonts w:ascii="Times New Roman" w:eastAsia="Times New Roman" w:hAnsi="Times New Roman" w:cs="Times New Roman"/>
          <w:color w:val="333333"/>
          <w:sz w:val="28"/>
          <w:szCs w:val="28"/>
          <w:lang w:eastAsia="es-PE"/>
        </w:rPr>
        <w:t>para seguir fortaleciendo la comunión, la coordinación y el trabajo conjunto, renovando el compromiso de REPAM, CEAMA, REIBA (Red de Educación Intercultural Bilingüe Amazónica) y PUAM (Programa Universitario Amazónico) con una Amazonía viva, cuidada y acompañada desde la fe, la justicia y la esperanza.</w:t>
      </w:r>
    </w:p>
    <w:p w14:paraId="6A6F7EBC" w14:textId="77777777" w:rsidR="00513147" w:rsidRPr="00F17771" w:rsidRDefault="00513147" w:rsidP="00F17771">
      <w:pPr>
        <w:spacing w:after="0" w:line="240" w:lineRule="auto"/>
        <w:rPr>
          <w:rFonts w:ascii="Times New Roman" w:eastAsia="Times New Roman" w:hAnsi="Times New Roman" w:cs="Times New Roman"/>
          <w:color w:val="333333"/>
          <w:sz w:val="28"/>
          <w:szCs w:val="28"/>
          <w:lang w:eastAsia="es-PE"/>
        </w:rPr>
      </w:pPr>
      <w:r w:rsidRPr="00F17771">
        <w:rPr>
          <w:rFonts w:ascii="Times New Roman" w:eastAsia="Times New Roman" w:hAnsi="Times New Roman" w:cs="Times New Roman"/>
          <w:b/>
          <w:bCs/>
          <w:color w:val="333333"/>
          <w:sz w:val="28"/>
          <w:szCs w:val="28"/>
          <w:lang w:eastAsia="es-PE"/>
        </w:rPr>
        <w:t>En los últimos años, durante el mes de febrero, las Presidencias y Secretarías Ejecutivas de ambas instituciones se reúnen para fortalecer su articulación, discernir líneas estratégicas y coordinar acciones conjuntas, reafirmando el compromiso de una Iglesia con rostro amazónico y plenamente sinodal.</w:t>
      </w:r>
    </w:p>
    <w:p w14:paraId="525DF558" w14:textId="77777777" w:rsidR="00513147" w:rsidRPr="00F17771" w:rsidRDefault="00513147" w:rsidP="00F17771">
      <w:pPr>
        <w:spacing w:after="0" w:line="240" w:lineRule="auto"/>
        <w:rPr>
          <w:rFonts w:ascii="Times New Roman" w:hAnsi="Times New Roman" w:cs="Times New Roman"/>
          <w:sz w:val="28"/>
          <w:szCs w:val="28"/>
        </w:rPr>
      </w:pPr>
    </w:p>
    <w:p w14:paraId="799A2541" w14:textId="77777777" w:rsidR="00986E2B" w:rsidRPr="00F17771" w:rsidRDefault="00986E2B" w:rsidP="00F17771">
      <w:pPr>
        <w:spacing w:after="0" w:line="240" w:lineRule="auto"/>
        <w:rPr>
          <w:rFonts w:ascii="Times New Roman" w:hAnsi="Times New Roman" w:cs="Times New Roman"/>
          <w:sz w:val="28"/>
          <w:szCs w:val="28"/>
        </w:rPr>
      </w:pPr>
    </w:p>
    <w:p w14:paraId="29942B39" w14:textId="77777777" w:rsidR="00986E2B" w:rsidRPr="00F17771" w:rsidRDefault="00986E2B" w:rsidP="00F17771">
      <w:pPr>
        <w:spacing w:after="0" w:line="240" w:lineRule="auto"/>
        <w:rPr>
          <w:rFonts w:ascii="Times New Roman" w:hAnsi="Times New Roman" w:cs="Times New Roman"/>
          <w:sz w:val="28"/>
          <w:szCs w:val="28"/>
        </w:rPr>
      </w:pPr>
    </w:p>
    <w:p w14:paraId="344ADFE2" w14:textId="77777777" w:rsidR="00496E26" w:rsidRPr="00F17771" w:rsidRDefault="00496E26" w:rsidP="00F17771">
      <w:pPr>
        <w:spacing w:after="0" w:line="240" w:lineRule="auto"/>
        <w:rPr>
          <w:rFonts w:ascii="Times New Roman" w:hAnsi="Times New Roman" w:cs="Times New Roman"/>
          <w:sz w:val="28"/>
          <w:szCs w:val="28"/>
        </w:rPr>
      </w:pPr>
    </w:p>
    <w:p w14:paraId="377BA117" w14:textId="77777777" w:rsidR="00496E26" w:rsidRPr="00C819FD" w:rsidRDefault="00496E26" w:rsidP="00C819FD">
      <w:pPr>
        <w:pStyle w:val="Ttulo1"/>
        <w:rPr>
          <w:color w:val="C00000"/>
        </w:rPr>
      </w:pPr>
      <w:bookmarkStart w:id="15" w:name="_Toc222225442"/>
      <w:r w:rsidRPr="00C819FD">
        <w:rPr>
          <w:color w:val="C00000"/>
        </w:rPr>
        <w:t>OTROS PAISES</w:t>
      </w:r>
      <w:bookmarkEnd w:id="15"/>
    </w:p>
    <w:p w14:paraId="1CDFCDD8" w14:textId="77777777" w:rsidR="00496E26" w:rsidRPr="00F17771" w:rsidRDefault="00496E26" w:rsidP="00F17771">
      <w:pPr>
        <w:spacing w:after="0" w:line="240" w:lineRule="auto"/>
        <w:rPr>
          <w:rFonts w:ascii="Times New Roman" w:hAnsi="Times New Roman" w:cs="Times New Roman"/>
          <w:sz w:val="28"/>
          <w:szCs w:val="28"/>
        </w:rPr>
      </w:pPr>
    </w:p>
    <w:p w14:paraId="50E88CD1" w14:textId="77777777" w:rsidR="00496E26" w:rsidRPr="00C819FD" w:rsidRDefault="00496E26" w:rsidP="00C819FD">
      <w:pPr>
        <w:pStyle w:val="Ttulo2"/>
        <w:rPr>
          <w:sz w:val="28"/>
          <w:szCs w:val="28"/>
        </w:rPr>
      </w:pPr>
      <w:bookmarkStart w:id="16" w:name="_Toc222225443"/>
      <w:r w:rsidRPr="00C819FD">
        <w:rPr>
          <w:sz w:val="28"/>
          <w:szCs w:val="28"/>
        </w:rPr>
        <w:t>‘El milagro Cobo’: cuando un cardenal y su presbiterio se reconocen y abrazan</w:t>
      </w:r>
      <w:bookmarkEnd w:id="16"/>
    </w:p>
    <w:p w14:paraId="046F145B" w14:textId="77777777" w:rsidR="00496E26" w:rsidRPr="00F17771" w:rsidRDefault="00496E26" w:rsidP="00F17771">
      <w:pPr>
        <w:pStyle w:val="kicker-atom"/>
        <w:spacing w:before="0" w:beforeAutospacing="0" w:after="0" w:afterAutospacing="0"/>
        <w:rPr>
          <w:caps/>
          <w:color w:val="D49400"/>
          <w:sz w:val="28"/>
          <w:szCs w:val="28"/>
        </w:rPr>
      </w:pPr>
      <w:r w:rsidRPr="00F17771">
        <w:rPr>
          <w:rStyle w:val="kicker-title"/>
          <w:caps/>
          <w:color w:val="D49400"/>
          <w:sz w:val="28"/>
          <w:szCs w:val="28"/>
        </w:rPr>
        <w:t>Las lecciones que deja Convivium</w:t>
      </w:r>
    </w:p>
    <w:p w14:paraId="346CA626" w14:textId="77777777" w:rsidR="00496E26" w:rsidRPr="00F17771" w:rsidRDefault="00496E26" w:rsidP="00F17771">
      <w:pPr>
        <w:pStyle w:val="Ttulo2"/>
        <w:spacing w:before="0" w:beforeAutospacing="0" w:after="0" w:afterAutospacing="0"/>
        <w:rPr>
          <w:color w:val="4D4D4D"/>
          <w:sz w:val="28"/>
          <w:szCs w:val="28"/>
        </w:rPr>
      </w:pPr>
      <w:bookmarkStart w:id="17" w:name="_Toc222225444"/>
      <w:r w:rsidRPr="00F17771">
        <w:rPr>
          <w:color w:val="4D4D4D"/>
          <w:sz w:val="28"/>
          <w:szCs w:val="28"/>
        </w:rPr>
        <w:t>Convivium fue la respuesta del clero madrileño que desmonta bulos y confirma a su pastor</w:t>
      </w:r>
      <w:bookmarkEnd w:id="17"/>
    </w:p>
    <w:p w14:paraId="472ED765" w14:textId="77777777" w:rsidR="00496E26" w:rsidRPr="00F17771" w:rsidRDefault="00496E26" w:rsidP="00F17771">
      <w:pPr>
        <w:spacing w:after="0" w:line="240" w:lineRule="auto"/>
        <w:rPr>
          <w:rFonts w:ascii="Times New Roman" w:hAnsi="Times New Roman" w:cs="Times New Roman"/>
          <w:color w:val="000000"/>
          <w:sz w:val="28"/>
          <w:szCs w:val="28"/>
        </w:rPr>
      </w:pPr>
      <w:hyperlink r:id="rId11" w:history="1">
        <w:r w:rsidRPr="00F17771">
          <w:rPr>
            <w:rStyle w:val="Hipervnculo"/>
            <w:rFonts w:ascii="Times New Roman" w:hAnsi="Times New Roman" w:cs="Times New Roman"/>
            <w:sz w:val="28"/>
            <w:szCs w:val="28"/>
          </w:rPr>
          <w:t>José Manuel Vidal</w:t>
        </w:r>
      </w:hyperlink>
      <w:r w:rsidR="00C819FD">
        <w:rPr>
          <w:rStyle w:val="Hipervnculo"/>
          <w:rFonts w:ascii="Times New Roman" w:hAnsi="Times New Roman" w:cs="Times New Roman"/>
          <w:sz w:val="28"/>
          <w:szCs w:val="28"/>
        </w:rPr>
        <w:t xml:space="preserve">  </w:t>
      </w:r>
      <w:r w:rsidRPr="00F17771">
        <w:rPr>
          <w:rStyle w:val="color-neutral600"/>
          <w:rFonts w:ascii="Times New Roman" w:hAnsi="Times New Roman" w:cs="Times New Roman"/>
          <w:color w:val="666666"/>
          <w:sz w:val="28"/>
          <w:szCs w:val="28"/>
        </w:rPr>
        <w:t>10 feb 2026 - 15:52</w:t>
      </w:r>
    </w:p>
    <w:p w14:paraId="6B0A247E" w14:textId="77777777" w:rsidR="00496E26" w:rsidRPr="00F17771" w:rsidRDefault="00496E26" w:rsidP="00C819FD">
      <w:pPr>
        <w:spacing w:after="0" w:line="240" w:lineRule="auto"/>
        <w:rPr>
          <w:rFonts w:ascii="Times New Roman" w:hAnsi="Times New Roman" w:cs="Times New Roman"/>
          <w:color w:val="000000"/>
          <w:sz w:val="28"/>
          <w:szCs w:val="28"/>
        </w:rPr>
      </w:pPr>
    </w:p>
    <w:p w14:paraId="7F26D7B4" w14:textId="77777777" w:rsidR="00496E26" w:rsidRPr="00F17771" w:rsidRDefault="00496E26" w:rsidP="00F17771">
      <w:pPr>
        <w:pStyle w:val="paragraph-atom"/>
        <w:spacing w:before="0" w:beforeAutospacing="0" w:after="0" w:afterAutospacing="0"/>
        <w:rPr>
          <w:color w:val="333333"/>
          <w:sz w:val="28"/>
          <w:szCs w:val="28"/>
        </w:rPr>
      </w:pPr>
      <w:r w:rsidRPr="00C819FD">
        <w:rPr>
          <w:color w:val="333333"/>
          <w:sz w:val="28"/>
          <w:szCs w:val="28"/>
          <w:highlight w:val="yellow"/>
        </w:rPr>
        <w:t>Hay momentos en la vida de una diócesis que marcan un antes y un después, y </w:t>
      </w:r>
      <w:r w:rsidRPr="00C819FD">
        <w:rPr>
          <w:rStyle w:val="Fuerte"/>
          <w:color w:val="333333"/>
          <w:sz w:val="28"/>
          <w:szCs w:val="28"/>
          <w:highlight w:val="yellow"/>
        </w:rPr>
        <w:t>Convivium</w:t>
      </w:r>
      <w:r w:rsidRPr="00C819FD">
        <w:rPr>
          <w:color w:val="333333"/>
          <w:sz w:val="28"/>
          <w:szCs w:val="28"/>
          <w:highlight w:val="yellow"/>
        </w:rPr>
        <w:t> ha sido uno de ellos para la archidiócesis de Madrid.</w:t>
      </w:r>
      <w:r w:rsidRPr="00F17771">
        <w:rPr>
          <w:color w:val="333333"/>
          <w:sz w:val="28"/>
          <w:szCs w:val="28"/>
        </w:rPr>
        <w:t xml:space="preserve"> No por una gran declaración doctrinal ni por un gesto espectacular, sino por algo tanto o más elocuente: la presencia, el cuerpo a cuerpo, el “estar” de </w:t>
      </w:r>
      <w:r w:rsidRPr="00C819FD">
        <w:rPr>
          <w:color w:val="333333"/>
          <w:sz w:val="28"/>
          <w:szCs w:val="28"/>
          <w:highlight w:val="yellow"/>
        </w:rPr>
        <w:t>más de 1.200 sacerdotes junto a su arzobispo</w:t>
      </w:r>
      <w:r w:rsidRPr="00F17771">
        <w:rPr>
          <w:color w:val="333333"/>
          <w:sz w:val="28"/>
          <w:szCs w:val="28"/>
        </w:rPr>
        <w:t>.</w:t>
      </w:r>
    </w:p>
    <w:p w14:paraId="102DFDD1"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Ver a la inmensa mayoría del presbiterio madrileño reunido con el cardenal Cobo es, en sí mismo, un mensaje rotundo: el clero está con su pastor</w:t>
      </w:r>
      <w:r w:rsidRPr="00F17771">
        <w:rPr>
          <w:color w:val="333333"/>
          <w:sz w:val="28"/>
          <w:szCs w:val="28"/>
        </w:rPr>
        <w:t>. Y ese respaldo masivo, tranquilo y alegre es lo que muchos ya llaman, no sin razón, “el milagro del cardenal Cobo”. Entre otras cosas, porque nadie antes lo había conseguido. Ni siquiera Rouco en su etapa de máximo esplendor, cuando los curas le respondían más por miedo que por respeto.</w:t>
      </w:r>
    </w:p>
    <w:p w14:paraId="4F6F0448"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urante meses –en realidad, desde antes de su nombramiento– ciertos sectores ultracatólicos han alimentado la narrativa de un Cobo aislado, cuestionado, sospechoso para su propio clero</w:t>
      </w:r>
      <w:r w:rsidRPr="00F17771">
        <w:rPr>
          <w:color w:val="333333"/>
          <w:sz w:val="28"/>
          <w:szCs w:val="28"/>
        </w:rPr>
        <w:t xml:space="preserve">. Se llegó a afirmar, </w:t>
      </w:r>
      <w:r w:rsidRPr="00F17771">
        <w:rPr>
          <w:color w:val="333333"/>
          <w:sz w:val="28"/>
          <w:szCs w:val="28"/>
        </w:rPr>
        <w:lastRenderedPageBreak/>
        <w:t>incluso, que su nombramiento arzobispal habría sido ilegítimo, porque el Papa Francisco se habría ‘saltado’ la terna propuesta por el entonces nuncio, Bernardito Auza.</w:t>
      </w:r>
    </w:p>
    <w:p w14:paraId="71041153"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Esa cadena de bulos y medias verdades ha sido el caldo de cultivo de un relato tan repetido como poco contrastado</w:t>
      </w:r>
      <w:r w:rsidRPr="00F17771">
        <w:rPr>
          <w:color w:val="333333"/>
          <w:sz w:val="28"/>
          <w:szCs w:val="28"/>
        </w:rPr>
        <w:t xml:space="preserve">: el de un Madrid eclesial dividido, fracturado entre un cardenal y sus curas. </w:t>
      </w:r>
      <w:r w:rsidRPr="00A24F56">
        <w:rPr>
          <w:color w:val="333333"/>
          <w:sz w:val="28"/>
          <w:szCs w:val="28"/>
          <w:highlight w:val="yellow"/>
        </w:rPr>
        <w:t>Convivium ha demostrado, con la fuerza de los hechos, que ese relato no se sostiene. Más aún es un relato absolutamente falso e interesado.</w:t>
      </w:r>
    </w:p>
    <w:p w14:paraId="44198ED2"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La imagen de más de 1.200 sacerdotes, de todas las edades y sensibilidades, participando en la asamblea y en la Eucaristía, no es sólo un dato numérico. </w:t>
      </w:r>
      <w:r w:rsidRPr="00F17771">
        <w:rPr>
          <w:rStyle w:val="Fuerte"/>
          <w:color w:val="333333"/>
          <w:sz w:val="28"/>
          <w:szCs w:val="28"/>
        </w:rPr>
        <w:t>Es la escenificación pública de una comunión real, de una unidad en la pluralidad que no borra las diferencias, pero las integra y las trasciende</w:t>
      </w:r>
      <w:r w:rsidRPr="00F17771">
        <w:rPr>
          <w:color w:val="333333"/>
          <w:sz w:val="28"/>
          <w:szCs w:val="28"/>
        </w:rPr>
        <w:t>.</w:t>
      </w:r>
    </w:p>
    <w:p w14:paraId="2388D6E6"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Habrá curas más ‘de sacristía’ y otros más ‘de calle’, habrá quienes se sientan más identificados con un estilo litúrgico u otro, con una forma u otra de presencia social; pero </w:t>
      </w:r>
      <w:r w:rsidRPr="00F17771">
        <w:rPr>
          <w:rStyle w:val="Fuerte"/>
          <w:color w:val="333333"/>
          <w:sz w:val="28"/>
          <w:szCs w:val="28"/>
        </w:rPr>
        <w:t xml:space="preserve">todos, o </w:t>
      </w:r>
      <w:r w:rsidRPr="00A24F56">
        <w:rPr>
          <w:rStyle w:val="Fuerte"/>
          <w:color w:val="333333"/>
          <w:sz w:val="28"/>
          <w:szCs w:val="28"/>
          <w:highlight w:val="yellow"/>
        </w:rPr>
        <w:t>casi todos, estaban allí, juntos</w:t>
      </w:r>
      <w:r w:rsidRPr="00F17771">
        <w:rPr>
          <w:rStyle w:val="Fuerte"/>
          <w:color w:val="333333"/>
          <w:sz w:val="28"/>
          <w:szCs w:val="28"/>
        </w:rPr>
        <w:t>, orgullosos de ser curas de Madrid, de servir a la archidiócesis y de reconocerse en su pastor</w:t>
      </w:r>
      <w:r w:rsidRPr="00F17771">
        <w:rPr>
          <w:color w:val="333333"/>
          <w:sz w:val="28"/>
          <w:szCs w:val="28"/>
        </w:rPr>
        <w:t>. Eso, en tiempos de polarización interna y externa, no es poca cosa.</w:t>
      </w:r>
    </w:p>
    <w:p w14:paraId="53A8E967"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 xml:space="preserve">La fuerza de Convivium está precisamente en </w:t>
      </w:r>
      <w:r w:rsidRPr="001A5EB3">
        <w:rPr>
          <w:color w:val="333333"/>
          <w:sz w:val="28"/>
          <w:szCs w:val="28"/>
          <w:highlight w:val="yellow"/>
        </w:rPr>
        <w:t>haber desmontado los bulos</w:t>
      </w:r>
      <w:r w:rsidRPr="00F17771">
        <w:rPr>
          <w:color w:val="333333"/>
          <w:sz w:val="28"/>
          <w:szCs w:val="28"/>
        </w:rPr>
        <w:t xml:space="preserve"> no a base de comunicados ni de desmentidos, sino con un gesto de normalidad eclesial: el presbiterio reunido con su obispo. Sin aspavientos, sin ánimo revanchista, sin necesidad de señalar a nadie.</w:t>
      </w:r>
    </w:p>
    <w:p w14:paraId="120F08EF"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Los sectores más reaccionarios, que llevan tiempo intentando presentar al cardenal Cobo como un cuerpo extraño, han quedado descolocados por una escena que no esperaban: la de un presbiterio que, lejos de fracturarse, se muestra fraterno, corresponsable y dispuesto a caminar sinodalmente</w:t>
      </w:r>
      <w:r w:rsidRPr="00F17771">
        <w:rPr>
          <w:color w:val="333333"/>
          <w:sz w:val="28"/>
          <w:szCs w:val="28"/>
        </w:rPr>
        <w:t>.</w:t>
      </w:r>
    </w:p>
    <w:p w14:paraId="65D67D9B"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Ahí está el ‘milagro’: no tanto en que Cobo convenza a los suyos con discursos brillantes, como en que ha ayudado a que se reconozcan unos a otros como hermanos en torno a la misma mesa.</w:t>
      </w:r>
    </w:p>
    <w:p w14:paraId="709D99C5"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Porque Convivium no ha sido sólo un acto de apoyo al cardenal; ha sido, sobre todo, un ejercicio de autoestima sacerdotal</w:t>
      </w:r>
      <w:r w:rsidRPr="00F17771">
        <w:rPr>
          <w:color w:val="333333"/>
          <w:sz w:val="28"/>
          <w:szCs w:val="28"/>
        </w:rPr>
        <w:t>. Muchos curas han recuperado la ilusión de serlo, de sentirse parte de algo más grande que su parroquia o su obra concreta.</w:t>
      </w:r>
    </w:p>
    <w:p w14:paraId="6920FB12"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En un contexto en el que la soledad del sacerdote es un problema real y creciente, reunirse, escucharse, celebrar juntos, saberse acompañados y sostenidos ha supuesto un bálsamo. Un presbiterio que se sabe familia, que comparte preocupaciones y esperanzas, está en mejores condiciones para acompañar al pueblo de Dios y para resistir la tentación del cansancio cínico, de la acedia o de la crispación ideológica.</w:t>
      </w:r>
    </w:p>
    <w:p w14:paraId="314CDFF2"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 xml:space="preserve">En ese clima, la figura de Cobo emerge con un perfil muy concreto: pastor de un clero plural, decidido a tejer comunión donde otros </w:t>
      </w:r>
      <w:r w:rsidRPr="00F17771">
        <w:rPr>
          <w:rStyle w:val="Fuerte"/>
          <w:color w:val="333333"/>
          <w:sz w:val="28"/>
          <w:szCs w:val="28"/>
        </w:rPr>
        <w:lastRenderedPageBreak/>
        <w:t>intentan sembrar sospecha</w:t>
      </w:r>
      <w:r w:rsidRPr="00F17771">
        <w:rPr>
          <w:color w:val="333333"/>
          <w:sz w:val="28"/>
          <w:szCs w:val="28"/>
        </w:rPr>
        <w:t xml:space="preserve">. </w:t>
      </w:r>
      <w:r w:rsidRPr="001A5EB3">
        <w:rPr>
          <w:color w:val="333333"/>
          <w:sz w:val="28"/>
          <w:szCs w:val="28"/>
          <w:highlight w:val="yellow"/>
        </w:rPr>
        <w:t>Su apuesta por la sinodalidad –por procesos de escucha, discernimiento conjunto y corresponsabilidad</w:t>
      </w:r>
      <w:r w:rsidRPr="00F17771">
        <w:rPr>
          <w:color w:val="333333"/>
          <w:sz w:val="28"/>
          <w:szCs w:val="28"/>
        </w:rPr>
        <w:t>– no es un adorno retórico, sino una línea de fondo que está cambiando la cultura clerical y eclesial madrileña.</w:t>
      </w:r>
    </w:p>
    <w:p w14:paraId="6D380ACC"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Frente a quienes añoran modelos verticales y cerrados, la realidad que se abre paso es la de una Iglesia donde las decisiones no se toman en soledad, sino “con un oído en el Evangelio y otro en el pueblo” o, como repetía el añorado Francisco, una ‘Iglesia hospital de campaña’.</w:t>
      </w:r>
    </w:p>
    <w:p w14:paraId="1A0323AE"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Convivium ha ofrecido, precisamente, esa imagen: un presbiterio que, desde sus parroquias y oficios, lucha contra la polarización y contra la utilización ideológica de la fe. </w:t>
      </w:r>
      <w:r w:rsidRPr="00F17771">
        <w:rPr>
          <w:rStyle w:val="Fuerte"/>
          <w:color w:val="333333"/>
          <w:sz w:val="28"/>
          <w:szCs w:val="28"/>
        </w:rPr>
        <w:t>Sacerdotes que no se prestan a convertirse en portaestandartes de ninguna trinchera cultural, sino que quieren ser puentes, acompañantes, médicos de campaña en medio de una sociedad herida</w:t>
      </w:r>
      <w:r w:rsidRPr="00F17771">
        <w:rPr>
          <w:color w:val="333333"/>
          <w:sz w:val="28"/>
          <w:szCs w:val="28"/>
        </w:rPr>
        <w:t>.</w:t>
      </w:r>
    </w:p>
    <w:p w14:paraId="057C8F86"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Y un cardenal que los anima a ir por ahí: menos obsesionados con defender posiciones, más atentos a curar heridas, a salir a las periferias, a sostener a quien se queda al margen. Y, consecuentemente, eso descoloca a los que prefieren una Iglesia convertida en bastión de identidad política.</w:t>
      </w:r>
    </w:p>
    <w:p w14:paraId="169ABBD5"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Que Cobo sale reforzado de Convivium es evidente</w:t>
      </w:r>
      <w:r w:rsidRPr="00F17771">
        <w:rPr>
          <w:color w:val="333333"/>
          <w:sz w:val="28"/>
          <w:szCs w:val="28"/>
        </w:rPr>
        <w:t>. No sólo por la carta del Papa, la ovación o por la foto final o por las conclusiones; sobre todo, porque la asamblea ha consolidado un vínculo de confianza mutua entre pastor y presbiterio.</w:t>
      </w:r>
    </w:p>
    <w:p w14:paraId="49249E0A"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Un vínculo que no exige unanimidad ideológica –sería, además, imposible–, pero sí una lealtad compartida al Evangelio, a la diócesis y a la misión común. En tiempos en que la sospecha se convierte fácilmente en deporte eclesial, que el clero de Madrid haya optado por la confianza y la comunión es ya una señal de madurez y de futuro.</w:t>
      </w:r>
    </w:p>
    <w:p w14:paraId="1CCFC04C"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Y ese futuro no se juega sólo en Madrid. </w:t>
      </w:r>
      <w:r w:rsidRPr="00F17771">
        <w:rPr>
          <w:rStyle w:val="Fuerte"/>
          <w:color w:val="333333"/>
          <w:sz w:val="28"/>
          <w:szCs w:val="28"/>
        </w:rPr>
        <w:t>Desde Roma, el Papa León XIV está apuntalando el liderazgo de Cobo, que se va consolidando como su hombre de confianza en España</w:t>
      </w:r>
      <w:r w:rsidRPr="00F17771">
        <w:rPr>
          <w:color w:val="333333"/>
          <w:sz w:val="28"/>
          <w:szCs w:val="28"/>
        </w:rPr>
        <w:t>, tanto en el presente como de cara a escenarios venideros, incluida la previsible asunción de la presidencia de la Conferencia Episcopal.</w:t>
      </w:r>
    </w:p>
    <w:p w14:paraId="6910F534"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Que el arzobispo de Madrid sea un referente de una Iglesia en salida, sinodal y no polarizada no es indiferente para el conjunto del país. </w:t>
      </w:r>
      <w:r w:rsidRPr="00F17771">
        <w:rPr>
          <w:rStyle w:val="Fuerte"/>
          <w:color w:val="333333"/>
          <w:sz w:val="28"/>
          <w:szCs w:val="28"/>
        </w:rPr>
        <w:t>El ‘milagro Cobo’ no consiste en que todos piensen igual, sino en que, pensando distinto, sigan caminando juntos</w:t>
      </w:r>
      <w:r w:rsidRPr="00F17771">
        <w:rPr>
          <w:color w:val="333333"/>
          <w:sz w:val="28"/>
          <w:szCs w:val="28"/>
        </w:rPr>
        <w:t>.</w:t>
      </w:r>
    </w:p>
    <w:p w14:paraId="4A9BC4AD"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 xml:space="preserve">Tal vez ese sea el signo más evangélico de Convivium: un cardenal y su presbiterio que, en medio de las tensiones de la época, se reconocen mutuamente, se escuchan, rezan y celebran juntos, y se comprometen a seguir dejándose la piel por una Iglesia que, más que defenderse, quiere salir a acompañar y sanar. </w:t>
      </w:r>
      <w:r w:rsidRPr="0044657A">
        <w:rPr>
          <w:color w:val="333333"/>
          <w:sz w:val="28"/>
          <w:szCs w:val="28"/>
          <w:highlight w:val="yellow"/>
        </w:rPr>
        <w:t>Ahí, donde muchos pronosticaban división y ruptura, ha brotado comunión. </w:t>
      </w:r>
      <w:r w:rsidRPr="0044657A">
        <w:rPr>
          <w:rStyle w:val="Fuerte"/>
          <w:color w:val="333333"/>
          <w:sz w:val="28"/>
          <w:szCs w:val="28"/>
          <w:highlight w:val="yellow"/>
        </w:rPr>
        <w:t>Y eso, en estos tiempos, se parece bastante a un milagro</w:t>
      </w:r>
      <w:r w:rsidRPr="0044657A">
        <w:rPr>
          <w:color w:val="333333"/>
          <w:sz w:val="28"/>
          <w:szCs w:val="28"/>
          <w:highlight w:val="yellow"/>
        </w:rPr>
        <w:t>.</w:t>
      </w:r>
    </w:p>
    <w:p w14:paraId="54D4F331" w14:textId="77777777" w:rsidR="00496E26" w:rsidRPr="00F17771" w:rsidRDefault="00496E26" w:rsidP="00F17771">
      <w:pPr>
        <w:spacing w:after="0" w:line="240" w:lineRule="auto"/>
        <w:rPr>
          <w:rFonts w:ascii="Times New Roman" w:hAnsi="Times New Roman" w:cs="Times New Roman"/>
          <w:sz w:val="28"/>
          <w:szCs w:val="28"/>
        </w:rPr>
      </w:pPr>
    </w:p>
    <w:p w14:paraId="0882908C" w14:textId="77777777" w:rsidR="00496E26" w:rsidRPr="00F17771" w:rsidRDefault="00496E26" w:rsidP="00F17771">
      <w:pPr>
        <w:spacing w:after="0" w:line="240" w:lineRule="auto"/>
        <w:rPr>
          <w:rFonts w:ascii="Times New Roman" w:hAnsi="Times New Roman" w:cs="Times New Roman"/>
          <w:sz w:val="28"/>
          <w:szCs w:val="28"/>
        </w:rPr>
      </w:pPr>
    </w:p>
    <w:p w14:paraId="13EFF3FF" w14:textId="77777777" w:rsidR="00496E26" w:rsidRPr="00F17771" w:rsidRDefault="00496E26" w:rsidP="00F17771">
      <w:pPr>
        <w:spacing w:after="0" w:line="240" w:lineRule="auto"/>
        <w:rPr>
          <w:rFonts w:ascii="Times New Roman" w:hAnsi="Times New Roman" w:cs="Times New Roman"/>
          <w:sz w:val="28"/>
          <w:szCs w:val="28"/>
        </w:rPr>
      </w:pPr>
    </w:p>
    <w:p w14:paraId="77704CC2" w14:textId="77777777" w:rsidR="00496E26" w:rsidRPr="0044657A" w:rsidRDefault="00496E26" w:rsidP="0044657A">
      <w:pPr>
        <w:pStyle w:val="Ttulo2"/>
        <w:rPr>
          <w:sz w:val="28"/>
          <w:szCs w:val="28"/>
        </w:rPr>
      </w:pPr>
      <w:bookmarkStart w:id="18" w:name="_Toc222225445"/>
      <w:r w:rsidRPr="0044657A">
        <w:rPr>
          <w:sz w:val="28"/>
          <w:szCs w:val="28"/>
          <w:bdr w:val="single" w:sz="2" w:space="0" w:color="auto" w:frame="1"/>
        </w:rPr>
        <w:t>Altos líderes de la Iglesia estadounidense piden disculpas presidenciales tras publicación racista en redes sociales</w:t>
      </w:r>
      <w:bookmarkEnd w:id="18"/>
    </w:p>
    <w:p w14:paraId="2A3DA77D"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Por </w:t>
      </w:r>
      <w:hyperlink r:id="rId12" w:history="1">
        <w:r w:rsidRPr="00F17771">
          <w:rPr>
            <w:rFonts w:ascii="Times New Roman" w:eastAsia="Times New Roman" w:hAnsi="Times New Roman" w:cs="Times New Roman"/>
            <w:color w:val="212121"/>
            <w:sz w:val="28"/>
            <w:szCs w:val="28"/>
            <w:bdr w:val="single" w:sz="2" w:space="0" w:color="auto" w:frame="1"/>
            <w:lang w:eastAsia="es-PE"/>
          </w:rPr>
          <w:t>Christopher R. Altieri</w:t>
        </w:r>
      </w:hyperlink>
      <w:r w:rsidR="0044657A">
        <w:rPr>
          <w:rFonts w:ascii="Times New Roman" w:eastAsia="Times New Roman" w:hAnsi="Times New Roman" w:cs="Times New Roman"/>
          <w:color w:val="212121"/>
          <w:sz w:val="28"/>
          <w:szCs w:val="28"/>
          <w:bdr w:val="single" w:sz="2" w:space="0" w:color="auto" w:frame="1"/>
          <w:lang w:eastAsia="es-PE"/>
        </w:rPr>
        <w:t xml:space="preserve">, Crux </w:t>
      </w:r>
      <w:r w:rsidRPr="00F17771">
        <w:rPr>
          <w:rFonts w:ascii="Times New Roman" w:eastAsia="Times New Roman" w:hAnsi="Times New Roman" w:cs="Times New Roman"/>
          <w:color w:val="212121"/>
          <w:sz w:val="28"/>
          <w:szCs w:val="28"/>
          <w:bdr w:val="single" w:sz="2" w:space="0" w:color="auto" w:frame="1"/>
          <w:lang w:eastAsia="es-PE"/>
        </w:rPr>
        <w:t>10 de febrero de 2026</w:t>
      </w:r>
    </w:p>
    <w:p w14:paraId="1A4F2760"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|Editor en jefe</w:t>
      </w:r>
    </w:p>
    <w:p w14:paraId="69A653DB" w14:textId="77777777" w:rsidR="0044657A" w:rsidRDefault="0044657A"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2CEBEB6D" w14:textId="77777777" w:rsidR="0044657A" w:rsidRPr="0068274F"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highlight w:val="yellow"/>
          <w:bdr w:val="single" w:sz="2" w:space="0" w:color="auto" w:frame="1"/>
          <w:lang w:eastAsia="es-PE"/>
        </w:rPr>
      </w:pPr>
      <w:r w:rsidRPr="0068274F">
        <w:rPr>
          <w:rFonts w:ascii="Times New Roman" w:eastAsia="Times New Roman" w:hAnsi="Times New Roman" w:cs="Times New Roman"/>
          <w:color w:val="212121"/>
          <w:sz w:val="28"/>
          <w:szCs w:val="28"/>
          <w:highlight w:val="yellow"/>
          <w:bdr w:val="single" w:sz="2" w:space="0" w:color="auto" w:frame="1"/>
          <w:lang w:eastAsia="es-PE"/>
        </w:rPr>
        <w:t xml:space="preserve">Dos importantes líderes de la Iglesia católica en Estados Unidos emitieron </w:t>
      </w:r>
    </w:p>
    <w:p w14:paraId="71B37987"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8274F">
        <w:rPr>
          <w:rFonts w:ascii="Times New Roman" w:eastAsia="Times New Roman" w:hAnsi="Times New Roman" w:cs="Times New Roman"/>
          <w:color w:val="212121"/>
          <w:sz w:val="28"/>
          <w:szCs w:val="28"/>
          <w:highlight w:val="yellow"/>
          <w:bdr w:val="single" w:sz="2" w:space="0" w:color="auto" w:frame="1"/>
          <w:lang w:eastAsia="es-PE"/>
        </w:rPr>
        <w:t>el lunes llamados por separado para una disculpa del presidente estadounidense Donald Trump, luego de que Trump compartiera un video meme usando un tropo racista para representar al expresidente estadounidense Barack Obama y a la exprimera dama Michelle Obama.</w:t>
      </w:r>
    </w:p>
    <w:p w14:paraId="0D4A3472"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 xml:space="preserve">El </w:t>
      </w:r>
      <w:r w:rsidRPr="0068274F">
        <w:rPr>
          <w:rFonts w:ascii="Times New Roman" w:eastAsia="Times New Roman" w:hAnsi="Times New Roman" w:cs="Times New Roman"/>
          <w:color w:val="212121"/>
          <w:sz w:val="28"/>
          <w:szCs w:val="28"/>
          <w:highlight w:val="yellow"/>
          <w:bdr w:val="single" w:sz="2" w:space="0" w:color="auto" w:frame="1"/>
          <w:lang w:eastAsia="es-PE"/>
        </w:rPr>
        <w:t>cardenal Blase Cupich de Chicago</w:t>
      </w:r>
      <w:r w:rsidRPr="00F17771">
        <w:rPr>
          <w:rFonts w:ascii="Times New Roman" w:eastAsia="Times New Roman" w:hAnsi="Times New Roman" w:cs="Times New Roman"/>
          <w:color w:val="212121"/>
          <w:sz w:val="28"/>
          <w:szCs w:val="28"/>
          <w:bdr w:val="single" w:sz="2" w:space="0" w:color="auto" w:frame="1"/>
          <w:lang w:eastAsia="es-PE"/>
        </w:rPr>
        <w:t xml:space="preserve"> y el </w:t>
      </w:r>
      <w:r w:rsidRPr="0068274F">
        <w:rPr>
          <w:rFonts w:ascii="Times New Roman" w:eastAsia="Times New Roman" w:hAnsi="Times New Roman" w:cs="Times New Roman"/>
          <w:color w:val="212121"/>
          <w:sz w:val="28"/>
          <w:szCs w:val="28"/>
          <w:highlight w:val="yellow"/>
          <w:bdr w:val="single" w:sz="2" w:space="0" w:color="auto" w:frame="1"/>
          <w:lang w:eastAsia="es-PE"/>
        </w:rPr>
        <w:t>arzobispo Edward Weisenburger de Detroit</w:t>
      </w:r>
      <w:r w:rsidRPr="00F17771">
        <w:rPr>
          <w:rFonts w:ascii="Times New Roman" w:eastAsia="Times New Roman" w:hAnsi="Times New Roman" w:cs="Times New Roman"/>
          <w:color w:val="212121"/>
          <w:sz w:val="28"/>
          <w:szCs w:val="28"/>
          <w:bdr w:val="single" w:sz="2" w:space="0" w:color="auto" w:frame="1"/>
          <w:lang w:eastAsia="es-PE"/>
        </w:rPr>
        <w:t xml:space="preserve"> emitieron el lunes una declaración pidiendo a Trump que se disculpe y aclare el asunto, calificando de real el daño causado por su acción y diciendo que sus explicaciones sobre su comportamiento son inadecuadas.</w:t>
      </w:r>
    </w:p>
    <w:p w14:paraId="72CAAB63"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“Nuestra conmoción es real”, dijo Cupich. “También lo es nuestra indignación. Nada menos que una disculpa inequívoca, a la nación y a las personas degradadas, es aceptable. Y debe ser inmediata”.</w:t>
      </w:r>
    </w:p>
    <w:p w14:paraId="641DFB16"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 xml:space="preserve">“Me uno a la voz de muchos que piden una disculpa pública con plena aceptación de la responsabilidad”, escribió Weisenburger, “y </w:t>
      </w:r>
      <w:r w:rsidRPr="0068274F">
        <w:rPr>
          <w:rFonts w:ascii="Times New Roman" w:eastAsia="Times New Roman" w:hAnsi="Times New Roman" w:cs="Times New Roman"/>
          <w:color w:val="212121"/>
          <w:sz w:val="28"/>
          <w:szCs w:val="28"/>
          <w:highlight w:val="yellow"/>
          <w:bdr w:val="single" w:sz="2" w:space="0" w:color="auto" w:frame="1"/>
          <w:lang w:eastAsia="es-PE"/>
        </w:rPr>
        <w:t>también me indignan las afirmaciones de la Casa Blanca de que la rabia que muchos de nosotros sentimos es 'falsa'”.</w:t>
      </w:r>
    </w:p>
    <w:p w14:paraId="6D365A39"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El meme ofensivo, una representación animada de simios con las caras de los Obama superpuestas, fue la cola de un video más largo que repasaba afirmaciones hace tiempo desacreditadas de que las elecciones presidenciales de 2020 habían sido robadas.</w:t>
      </w:r>
    </w:p>
    <w:p w14:paraId="593037BD"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8274F">
        <w:rPr>
          <w:rFonts w:ascii="Times New Roman" w:eastAsia="Times New Roman" w:hAnsi="Times New Roman" w:cs="Times New Roman"/>
          <w:color w:val="212121"/>
          <w:sz w:val="28"/>
          <w:szCs w:val="28"/>
          <w:highlight w:val="yellow"/>
          <w:bdr w:val="single" w:sz="2" w:space="0" w:color="auto" w:frame="1"/>
          <w:lang w:eastAsia="es-PE"/>
        </w:rPr>
        <w:t>Trump republicó el video ofensivo en su plataforma Truth Social desde su propia cuenta,</w:t>
      </w:r>
      <w:r w:rsidRPr="00F17771">
        <w:rPr>
          <w:rFonts w:ascii="Times New Roman" w:eastAsia="Times New Roman" w:hAnsi="Times New Roman" w:cs="Times New Roman"/>
          <w:color w:val="212121"/>
          <w:sz w:val="28"/>
          <w:szCs w:val="28"/>
          <w:bdr w:val="single" w:sz="2" w:space="0" w:color="auto" w:frame="1"/>
          <w:lang w:eastAsia="es-PE"/>
        </w:rPr>
        <w:t xml:space="preserve"> poco antes de la medianoche del 5 de febrero.</w:t>
      </w:r>
    </w:p>
    <w:p w14:paraId="29D73164"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D54673">
        <w:rPr>
          <w:rFonts w:ascii="Times New Roman" w:eastAsia="Times New Roman" w:hAnsi="Times New Roman" w:cs="Times New Roman"/>
          <w:color w:val="212121"/>
          <w:sz w:val="28"/>
          <w:szCs w:val="28"/>
          <w:highlight w:val="yellow"/>
          <w:bdr w:val="single" w:sz="2" w:space="0" w:color="auto" w:frame="1"/>
          <w:lang w:eastAsia="es-PE"/>
        </w:rPr>
        <w:t>La publicación provocó</w:t>
      </w:r>
      <w:r w:rsidRPr="00F17771">
        <w:rPr>
          <w:rFonts w:ascii="Times New Roman" w:eastAsia="Times New Roman" w:hAnsi="Times New Roman" w:cs="Times New Roman"/>
          <w:color w:val="212121"/>
          <w:sz w:val="28"/>
          <w:szCs w:val="28"/>
          <w:bdr w:val="single" w:sz="2" w:space="0" w:color="auto" w:frame="1"/>
          <w:lang w:eastAsia="es-PE"/>
        </w:rPr>
        <w:t xml:space="preserve"> la ira de políticos de todo el espectro de opinión, pero </w:t>
      </w:r>
      <w:r w:rsidRPr="0068274F">
        <w:rPr>
          <w:rFonts w:ascii="Times New Roman" w:eastAsia="Times New Roman" w:hAnsi="Times New Roman" w:cs="Times New Roman"/>
          <w:color w:val="212121"/>
          <w:sz w:val="28"/>
          <w:szCs w:val="28"/>
          <w:highlight w:val="yellow"/>
          <w:bdr w:val="single" w:sz="2" w:space="0" w:color="auto" w:frame="1"/>
          <w:lang w:eastAsia="es-PE"/>
        </w:rPr>
        <w:t>la Casa Blanca inicialmente la defendió</w:t>
      </w:r>
      <w:r w:rsidRPr="00F17771">
        <w:rPr>
          <w:rFonts w:ascii="Times New Roman" w:eastAsia="Times New Roman" w:hAnsi="Times New Roman" w:cs="Times New Roman"/>
          <w:color w:val="212121"/>
          <w:sz w:val="28"/>
          <w:szCs w:val="28"/>
          <w:bdr w:val="single" w:sz="2" w:space="0" w:color="auto" w:frame="1"/>
          <w:lang w:eastAsia="es-PE"/>
        </w:rPr>
        <w:t xml:space="preserve"> y la publicación permaneció en el sitio durante unas 12 horas antes de ser eliminada.</w:t>
      </w:r>
    </w:p>
    <w:p w14:paraId="3F8E9A1A"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La secretaria de prensa de la Casa Blanca, Karoline Leavitt, describió el video como proveniente "de un video meme de Internet que representa al presidente Trump como el Rey de la Jungla y a los demócratas como personajes de </w:t>
      </w:r>
      <w:r w:rsidRPr="00F17771">
        <w:rPr>
          <w:rFonts w:ascii="Times New Roman" w:eastAsia="Times New Roman" w:hAnsi="Times New Roman" w:cs="Times New Roman"/>
          <w:i/>
          <w:iCs/>
          <w:color w:val="212121"/>
          <w:sz w:val="28"/>
          <w:szCs w:val="28"/>
          <w:bdr w:val="single" w:sz="2" w:space="0" w:color="auto" w:frame="1"/>
          <w:lang w:eastAsia="es-PE"/>
        </w:rPr>
        <w:t>El Rey León</w:t>
      </w:r>
      <w:r w:rsidRPr="00F17771">
        <w:rPr>
          <w:rFonts w:ascii="Times New Roman" w:eastAsia="Times New Roman" w:hAnsi="Times New Roman" w:cs="Times New Roman"/>
          <w:color w:val="212121"/>
          <w:sz w:val="28"/>
          <w:szCs w:val="28"/>
          <w:bdr w:val="single" w:sz="2" w:space="0" w:color="auto" w:frame="1"/>
          <w:lang w:eastAsia="es-PE"/>
        </w:rPr>
        <w:t> ".</w:t>
      </w:r>
    </w:p>
    <w:p w14:paraId="5CBAA9F1"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“Por favor, detengan la indignación falsa e informen hoy sobre algo que realmente le importe al público estadounidense”, dijo Leavitt.</w:t>
      </w:r>
    </w:p>
    <w:p w14:paraId="00165BDF"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lastRenderedPageBreak/>
        <w:t xml:space="preserve">Sin embargo, ni los periodistas ni los políticos ni el público estadounidense se contentaron con dejar el asunto ahí, y </w:t>
      </w:r>
      <w:r w:rsidRPr="00D54673">
        <w:rPr>
          <w:rFonts w:ascii="Times New Roman" w:eastAsia="Times New Roman" w:hAnsi="Times New Roman" w:cs="Times New Roman"/>
          <w:color w:val="212121"/>
          <w:sz w:val="28"/>
          <w:szCs w:val="28"/>
          <w:highlight w:val="yellow"/>
          <w:bdr w:val="single" w:sz="2" w:space="0" w:color="auto" w:frame="1"/>
          <w:lang w:eastAsia="es-PE"/>
        </w:rPr>
        <w:t>el viernes por la tarde la Casa Blanca le decía a los medios de prensa, incluida ABC News, que el culpable era un "miembro del personal" que "hizo la publicación por error</w:t>
      </w:r>
      <w:r w:rsidRPr="00F17771">
        <w:rPr>
          <w:rFonts w:ascii="Times New Roman" w:eastAsia="Times New Roman" w:hAnsi="Times New Roman" w:cs="Times New Roman"/>
          <w:color w:val="212121"/>
          <w:sz w:val="28"/>
          <w:szCs w:val="28"/>
          <w:bdr w:val="single" w:sz="2" w:space="0" w:color="auto" w:frame="1"/>
          <w:lang w:eastAsia="es-PE"/>
        </w:rPr>
        <w:t>".</w:t>
      </w:r>
    </w:p>
    <w:p w14:paraId="74CF1AE7"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"Supongo que al final, hubo algún tipo de imagen que a la gente no le gusta", dijo Trump el viernes cuando fue presionado por los periodistas. "A mí tampoco me gustaría", dijo Trump, añadiendo que "no la vi".</w:t>
      </w:r>
    </w:p>
    <w:p w14:paraId="48480628"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“Acabo de ver la primera parte”, dijo Trump, “y en realidad se trataba de fraude electoral”.</w:t>
      </w:r>
    </w:p>
    <w:p w14:paraId="0E2105ED"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"Se lo di a la gente", es decir, al personal, dijo Trump, "generalmente miraban todo el asunto, pero supongo que alguien no lo hizo, y lo publicamos, y lo retiramos, pero eso fue un fraude electoral del que nadie habla", dijo Trump.</w:t>
      </w:r>
    </w:p>
    <w:p w14:paraId="23ECFCF6"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 xml:space="preserve">"Lo retiramos tan pronto como nos enteramos", dijo Trump, pero insistió en que "no cometió ningún error" y que </w:t>
      </w:r>
      <w:r w:rsidRPr="00D54673">
        <w:rPr>
          <w:rFonts w:ascii="Times New Roman" w:eastAsia="Times New Roman" w:hAnsi="Times New Roman" w:cs="Times New Roman"/>
          <w:color w:val="212121"/>
          <w:sz w:val="28"/>
          <w:szCs w:val="28"/>
          <w:highlight w:val="yellow"/>
          <w:bdr w:val="single" w:sz="2" w:space="0" w:color="auto" w:frame="1"/>
          <w:lang w:eastAsia="es-PE"/>
        </w:rPr>
        <w:t>no se disculparía</w:t>
      </w:r>
      <w:r w:rsidRPr="00F17771">
        <w:rPr>
          <w:rFonts w:ascii="Times New Roman" w:eastAsia="Times New Roman" w:hAnsi="Times New Roman" w:cs="Times New Roman"/>
          <w:color w:val="212121"/>
          <w:sz w:val="28"/>
          <w:szCs w:val="28"/>
          <w:bdr w:val="single" w:sz="2" w:space="0" w:color="auto" w:frame="1"/>
          <w:lang w:eastAsia="es-PE"/>
        </w:rPr>
        <w:t>.</w:t>
      </w:r>
    </w:p>
    <w:p w14:paraId="55B1351E"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Las consultas de Crux a la oficina de prensa de la Casa Blanca preguntando si Trump había recibido o estaba al tanto de las llamadas de Cupich y Weisenburger y si Trump tenía la intención de disculparse, no recibieron respuesta al momento de la publicación.</w:t>
      </w:r>
    </w:p>
    <w:p w14:paraId="0A4FB23E"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“Es muy inquietante”, escribió Weisenburger el lunes en una declaración publicada en la plataforma de redes sociales X y el sitio web de la arquidiócesis, “que alguien, y mucho menos el presidente de los Estados Unidos o los miembros de su personal, vea los memes racistas como expresiones humorísticas o apropiadas del discurso político”.</w:t>
      </w:r>
    </w:p>
    <w:p w14:paraId="2E75AF0B"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“Son profundamente ofensivos”, escribió Weisenburger, “y deben ser condenados en los términos más enérgicos”.</w:t>
      </w:r>
    </w:p>
    <w:p w14:paraId="73C90D83"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“Retratar a los seres humanos como animales, menos que humanos, no es nuevo”, dijo Cupich en su declaración del lunes.</w:t>
      </w:r>
    </w:p>
    <w:p w14:paraId="0318569A"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“En siglos pasados, era una forma común que los políticos y otros menospreciaran a los grupos inmigrantes a medida que llegaban: chinos, irlandeses, italianos, eslavos, judíos, latinos, etc.”, dijo Cupich.</w:t>
      </w:r>
    </w:p>
    <w:p w14:paraId="57BEF6BC"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“Las caricaturas, los artículos 'noticiosos' e incluso las producciones teatrales transmitían el mensaje de que estos 'otros' eran dignos de ridículo”, continuó Cupich.</w:t>
      </w:r>
    </w:p>
    <w:p w14:paraId="540C6B41"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“Fue más fácil hacer la vista gorda ante sus privaciones”, continuó Cupich, “[pagarles] salarios miserables y burlarse de su religión 'extranjera' incluso cuando el país necesitaba su trabajo”.</w:t>
      </w:r>
    </w:p>
    <w:p w14:paraId="7B7B8F1A"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 xml:space="preserve">“Inmunizó la conciencia nacional cuando rechazamos barcos llenos de refugiados, </w:t>
      </w:r>
      <w:r w:rsidRPr="00B7282F">
        <w:rPr>
          <w:rFonts w:ascii="Times New Roman" w:eastAsia="Times New Roman" w:hAnsi="Times New Roman" w:cs="Times New Roman"/>
          <w:color w:val="212121"/>
          <w:sz w:val="28"/>
          <w:szCs w:val="28"/>
          <w:highlight w:val="yellow"/>
          <w:bdr w:val="single" w:sz="2" w:space="0" w:color="auto" w:frame="1"/>
          <w:lang w:eastAsia="es-PE"/>
        </w:rPr>
        <w:t>linchamos a miles</w:t>
      </w:r>
      <w:r w:rsidRPr="00F17771">
        <w:rPr>
          <w:rFonts w:ascii="Times New Roman" w:eastAsia="Times New Roman" w:hAnsi="Times New Roman" w:cs="Times New Roman"/>
          <w:color w:val="212121"/>
          <w:sz w:val="28"/>
          <w:szCs w:val="28"/>
          <w:bdr w:val="single" w:sz="2" w:space="0" w:color="auto" w:frame="1"/>
          <w:lang w:eastAsia="es-PE"/>
        </w:rPr>
        <w:t xml:space="preserve"> y condenamos a generaciones a la pobreza”, dijo Cupich.</w:t>
      </w:r>
    </w:p>
    <w:p w14:paraId="4E2DC744"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lastRenderedPageBreak/>
        <w:t>“Nos decimos que esos días pertenecen al pasado”, continuó Cupich, “que incluso compartir esa historia es perjudicial para la fantasía de igualdad que nos esforzamos por crear”.</w:t>
      </w:r>
    </w:p>
    <w:p w14:paraId="4D42480E"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B7282F">
        <w:rPr>
          <w:rFonts w:ascii="Times New Roman" w:eastAsia="Times New Roman" w:hAnsi="Times New Roman" w:cs="Times New Roman"/>
          <w:color w:val="212121"/>
          <w:sz w:val="28"/>
          <w:szCs w:val="28"/>
          <w:highlight w:val="yellow"/>
          <w:bdr w:val="single" w:sz="2" w:space="0" w:color="auto" w:frame="1"/>
          <w:lang w:eastAsia="es-PE"/>
        </w:rPr>
        <w:t>“Hace unos días”, dijo Cupich el lunes, “vimos que en la Casa Blanca ese racismo flagrante no es simplemente una práctica del pasado”.</w:t>
      </w:r>
    </w:p>
    <w:p w14:paraId="02D31E73"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“Si el Presidente aprobó intencionalmente el mensaje que contiene imágenes brutalmente racistas”, dijo Cupich, “debería admitirlo”.</w:t>
      </w:r>
    </w:p>
    <w:p w14:paraId="7843E1B0"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 xml:space="preserve">"Si no lo sabía originalmente", dijo Cupich, "debería explicar </w:t>
      </w:r>
      <w:r w:rsidRPr="00B7282F">
        <w:rPr>
          <w:rFonts w:ascii="Times New Roman" w:eastAsia="Times New Roman" w:hAnsi="Times New Roman" w:cs="Times New Roman"/>
          <w:color w:val="212121"/>
          <w:sz w:val="28"/>
          <w:szCs w:val="28"/>
          <w:highlight w:val="yellow"/>
          <w:bdr w:val="single" w:sz="2" w:space="0" w:color="auto" w:frame="1"/>
          <w:lang w:eastAsia="es-PE"/>
        </w:rPr>
        <w:t>por qué permitió que su personal describiera la protesta pública por su transmisión como una indignación falsa".</w:t>
      </w:r>
    </w:p>
    <w:p w14:paraId="5F361AD1"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 xml:space="preserve">“De cualquier manera”, dijo el cardenal arzobispo de Chicago, </w:t>
      </w:r>
      <w:r w:rsidRPr="00B7282F">
        <w:rPr>
          <w:rFonts w:ascii="Times New Roman" w:eastAsia="Times New Roman" w:hAnsi="Times New Roman" w:cs="Times New Roman"/>
          <w:color w:val="212121"/>
          <w:sz w:val="28"/>
          <w:szCs w:val="28"/>
          <w:highlight w:val="yellow"/>
          <w:bdr w:val="single" w:sz="2" w:space="0" w:color="auto" w:frame="1"/>
          <w:lang w:eastAsia="es-PE"/>
        </w:rPr>
        <w:t>“debería disculparse”.</w:t>
      </w:r>
    </w:p>
    <w:p w14:paraId="39AFBAD6"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 xml:space="preserve">En su declaración sobre X, </w:t>
      </w:r>
      <w:r w:rsidRPr="00B7282F">
        <w:rPr>
          <w:rFonts w:ascii="Times New Roman" w:eastAsia="Times New Roman" w:hAnsi="Times New Roman" w:cs="Times New Roman"/>
          <w:color w:val="212121"/>
          <w:sz w:val="28"/>
          <w:szCs w:val="28"/>
          <w:highlight w:val="yellow"/>
          <w:bdr w:val="single" w:sz="2" w:space="0" w:color="auto" w:frame="1"/>
          <w:lang w:eastAsia="es-PE"/>
        </w:rPr>
        <w:t>Weisenburger fue más allá y pidió un ajuste de cuentas con la conciencia nacional.</w:t>
      </w:r>
    </w:p>
    <w:p w14:paraId="259F87B3"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“Más allá de la necesaria disculpa”, escribió Weisenburger, “también creo que todos debemos examinar nuestra conciencia, individual y colectivamente”.</w:t>
      </w:r>
    </w:p>
    <w:p w14:paraId="74259D57"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B7282F">
        <w:rPr>
          <w:rFonts w:ascii="Times New Roman" w:eastAsia="Times New Roman" w:hAnsi="Times New Roman" w:cs="Times New Roman"/>
          <w:color w:val="212121"/>
          <w:sz w:val="28"/>
          <w:szCs w:val="28"/>
          <w:highlight w:val="yellow"/>
          <w:bdr w:val="single" w:sz="2" w:space="0" w:color="auto" w:frame="1"/>
          <w:lang w:eastAsia="es-PE"/>
        </w:rPr>
        <w:t>“Necesitamos reconocer y admitir cuán prevaleciente sigue siendo el racismo en nuestra sociedad</w:t>
      </w:r>
      <w:r w:rsidRPr="00F17771">
        <w:rPr>
          <w:rFonts w:ascii="Times New Roman" w:eastAsia="Times New Roman" w:hAnsi="Times New Roman" w:cs="Times New Roman"/>
          <w:color w:val="212121"/>
          <w:sz w:val="28"/>
          <w:szCs w:val="28"/>
          <w:bdr w:val="single" w:sz="2" w:space="0" w:color="auto" w:frame="1"/>
          <w:lang w:eastAsia="es-PE"/>
        </w:rPr>
        <w:t xml:space="preserve"> y comprometernos a mantener la vigilancia para contrarrestar su daño”, escribió Weisenburger.</w:t>
      </w:r>
    </w:p>
    <w:p w14:paraId="6211FF1A"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“Como católicos”, escribió Weisenburger, “creemos que cada persona está hecha a imagen y semejanza de Dios. Esta sagrada verdad nos obliga a tratar a cada ser humano con dignidad, respeto y amor.</w:t>
      </w:r>
    </w:p>
    <w:p w14:paraId="677462E2"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“Debemos renovar nuestro compromiso de vigilancia para contrarrestar las heridas causadas por el mal del racismo”, escribió Weisenburger, “porque verdaderamente estamos llamados a ser una sola familia humana”.</w:t>
      </w:r>
    </w:p>
    <w:p w14:paraId="77025B27"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color w:val="212121"/>
          <w:sz w:val="28"/>
          <w:szCs w:val="28"/>
          <w:bdr w:val="single" w:sz="2" w:space="0" w:color="auto" w:frame="1"/>
          <w:lang w:eastAsia="es-PE"/>
        </w:rPr>
        <w:t>* </w:t>
      </w:r>
      <w:r w:rsidRPr="00F17771">
        <w:rPr>
          <w:rFonts w:ascii="Times New Roman" w:eastAsia="Times New Roman" w:hAnsi="Times New Roman" w:cs="Times New Roman"/>
          <w:i/>
          <w:iCs/>
          <w:color w:val="212121"/>
          <w:sz w:val="28"/>
          <w:szCs w:val="28"/>
          <w:bdr w:val="single" w:sz="2" w:space="0" w:color="auto" w:frame="1"/>
          <w:lang w:eastAsia="es-PE"/>
        </w:rPr>
        <w:t>Esta historia ha sido actualizada para incluir más detalles de publicación sobre la declaración del arzobispo Weisenburger.</w:t>
      </w:r>
    </w:p>
    <w:p w14:paraId="306FEC51" w14:textId="77777777" w:rsidR="00496E26" w:rsidRPr="00F17771" w:rsidRDefault="00496E26" w:rsidP="00F17771">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17771">
        <w:rPr>
          <w:rFonts w:ascii="Times New Roman" w:eastAsia="Times New Roman" w:hAnsi="Times New Roman" w:cs="Times New Roman"/>
          <w:i/>
          <w:iCs/>
          <w:color w:val="212121"/>
          <w:sz w:val="28"/>
          <w:szCs w:val="28"/>
          <w:bdr w:val="single" w:sz="2" w:space="0" w:color="auto" w:frame="1"/>
          <w:lang w:eastAsia="es-PE"/>
        </w:rPr>
        <w:t>Sigue a Chris Altieri en X:  </w:t>
      </w:r>
      <w:hyperlink r:id="rId13" w:history="1">
        <w:r w:rsidRPr="00F17771">
          <w:rPr>
            <w:rFonts w:ascii="Times New Roman" w:eastAsia="Times New Roman" w:hAnsi="Times New Roman" w:cs="Times New Roman"/>
            <w:i/>
            <w:iCs/>
            <w:color w:val="CC2027"/>
            <w:sz w:val="28"/>
            <w:szCs w:val="28"/>
            <w:bdr w:val="single" w:sz="2" w:space="0" w:color="auto" w:frame="1"/>
            <w:lang w:eastAsia="es-PE"/>
          </w:rPr>
          <w:t>@craltieri</w:t>
        </w:r>
      </w:hyperlink>
    </w:p>
    <w:p w14:paraId="50C9B0B9" w14:textId="77777777" w:rsidR="00496E26" w:rsidRPr="00F17771" w:rsidRDefault="00496E26" w:rsidP="00F17771">
      <w:pPr>
        <w:spacing w:after="0" w:line="240" w:lineRule="auto"/>
        <w:rPr>
          <w:rFonts w:ascii="Times New Roman" w:hAnsi="Times New Roman" w:cs="Times New Roman"/>
          <w:sz w:val="28"/>
          <w:szCs w:val="28"/>
        </w:rPr>
      </w:pPr>
    </w:p>
    <w:p w14:paraId="648D861E" w14:textId="77777777" w:rsidR="00496E26" w:rsidRPr="00F17771" w:rsidRDefault="00496E26" w:rsidP="00F17771">
      <w:pPr>
        <w:spacing w:after="0" w:line="240" w:lineRule="auto"/>
        <w:rPr>
          <w:rFonts w:ascii="Times New Roman" w:hAnsi="Times New Roman" w:cs="Times New Roman"/>
          <w:sz w:val="28"/>
          <w:szCs w:val="28"/>
        </w:rPr>
      </w:pPr>
    </w:p>
    <w:p w14:paraId="245F0FBB" w14:textId="77777777" w:rsidR="00496E26" w:rsidRPr="00F17771" w:rsidRDefault="00496E26" w:rsidP="00F17771">
      <w:pPr>
        <w:spacing w:after="0" w:line="240" w:lineRule="auto"/>
        <w:rPr>
          <w:rFonts w:ascii="Times New Roman" w:hAnsi="Times New Roman" w:cs="Times New Roman"/>
          <w:sz w:val="28"/>
          <w:szCs w:val="28"/>
        </w:rPr>
      </w:pPr>
    </w:p>
    <w:p w14:paraId="6DEB42CF" w14:textId="77777777" w:rsidR="00496E26" w:rsidRPr="009336A1" w:rsidRDefault="00496E26" w:rsidP="009336A1">
      <w:pPr>
        <w:pStyle w:val="Ttulo2"/>
        <w:rPr>
          <w:sz w:val="28"/>
          <w:szCs w:val="28"/>
        </w:rPr>
      </w:pPr>
      <w:bookmarkStart w:id="19" w:name="_Toc222225446"/>
      <w:r w:rsidRPr="009336A1">
        <w:rPr>
          <w:sz w:val="28"/>
          <w:szCs w:val="28"/>
        </w:rPr>
        <w:t>El nuevo arzobispo de Nueva York asume en inglés y español, cita a Bad Bunny y r-evoluciona la Iglesia de la Gran Manzana</w:t>
      </w:r>
      <w:bookmarkEnd w:id="19"/>
    </w:p>
    <w:p w14:paraId="756F0325" w14:textId="77777777" w:rsidR="00496E26" w:rsidRPr="00F17771" w:rsidRDefault="00496E26" w:rsidP="00F17771">
      <w:pPr>
        <w:pStyle w:val="kicker-atom"/>
        <w:spacing w:before="0" w:beforeAutospacing="0" w:after="0" w:afterAutospacing="0"/>
        <w:rPr>
          <w:caps/>
          <w:color w:val="D49400"/>
          <w:sz w:val="28"/>
          <w:szCs w:val="28"/>
        </w:rPr>
      </w:pPr>
      <w:r w:rsidRPr="00F17771">
        <w:rPr>
          <w:rStyle w:val="kicker-title"/>
          <w:caps/>
          <w:color w:val="D49400"/>
          <w:sz w:val="28"/>
          <w:szCs w:val="28"/>
        </w:rPr>
        <w:t>Fuerte giro en la arquidiócesis estadounidense</w:t>
      </w:r>
    </w:p>
    <w:p w14:paraId="3ED89DB3" w14:textId="77777777" w:rsidR="009336A1" w:rsidRDefault="009336A1" w:rsidP="00F17771">
      <w:pPr>
        <w:pStyle w:val="Ttulo2"/>
        <w:spacing w:before="0" w:beforeAutospacing="0" w:after="0" w:afterAutospacing="0"/>
        <w:rPr>
          <w:color w:val="4D4D4D"/>
          <w:sz w:val="28"/>
          <w:szCs w:val="28"/>
        </w:rPr>
      </w:pPr>
    </w:p>
    <w:p w14:paraId="1726AE3A" w14:textId="77777777" w:rsidR="00496E26" w:rsidRPr="00F17771" w:rsidRDefault="00496E26" w:rsidP="00F17771">
      <w:pPr>
        <w:spacing w:after="0" w:line="240" w:lineRule="auto"/>
        <w:rPr>
          <w:rFonts w:ascii="Times New Roman" w:hAnsi="Times New Roman" w:cs="Times New Roman"/>
          <w:color w:val="000000"/>
          <w:sz w:val="28"/>
          <w:szCs w:val="28"/>
        </w:rPr>
      </w:pPr>
      <w:r w:rsidRPr="00F17771">
        <w:rPr>
          <w:rStyle w:val="color-neutral600"/>
          <w:rFonts w:ascii="Times New Roman" w:hAnsi="Times New Roman" w:cs="Times New Roman"/>
          <w:color w:val="666666"/>
          <w:sz w:val="28"/>
          <w:szCs w:val="28"/>
        </w:rPr>
        <w:t>12 feb 2026 - 18:33</w:t>
      </w:r>
    </w:p>
    <w:p w14:paraId="41F6A483" w14:textId="77777777" w:rsidR="00496E26" w:rsidRPr="00F17771" w:rsidRDefault="00496E26" w:rsidP="003B2BA4">
      <w:pPr>
        <w:spacing w:after="0" w:line="240" w:lineRule="auto"/>
        <w:rPr>
          <w:rFonts w:ascii="Times New Roman" w:hAnsi="Times New Roman" w:cs="Times New Roman"/>
          <w:color w:val="000000"/>
          <w:sz w:val="28"/>
          <w:szCs w:val="28"/>
        </w:rPr>
      </w:pPr>
    </w:p>
    <w:p w14:paraId="2E120D55" w14:textId="77777777" w:rsidR="00496E26" w:rsidRPr="00F17771" w:rsidRDefault="00496E26" w:rsidP="00F17771">
      <w:pPr>
        <w:pStyle w:val="paragraph-atom"/>
        <w:spacing w:before="0" w:beforeAutospacing="0" w:after="0" w:afterAutospacing="0"/>
        <w:rPr>
          <w:color w:val="333333"/>
          <w:sz w:val="28"/>
          <w:szCs w:val="28"/>
        </w:rPr>
      </w:pPr>
      <w:hyperlink r:id="rId14" w:history="1">
        <w:r w:rsidRPr="00F17771">
          <w:rPr>
            <w:rStyle w:val="Hipervnculo"/>
            <w:rFonts w:eastAsiaTheme="majorEastAsia"/>
            <w:color w:val="D49400"/>
            <w:sz w:val="28"/>
            <w:szCs w:val="28"/>
          </w:rPr>
          <w:t>(Valores Religiosos)</w:t>
        </w:r>
      </w:hyperlink>
      <w:r w:rsidRPr="00F17771">
        <w:rPr>
          <w:color w:val="333333"/>
          <w:sz w:val="28"/>
          <w:szCs w:val="28"/>
        </w:rPr>
        <w:t xml:space="preserve">.- </w:t>
      </w:r>
      <w:r w:rsidRPr="003B2BA4">
        <w:rPr>
          <w:color w:val="333333"/>
          <w:sz w:val="28"/>
          <w:szCs w:val="28"/>
          <w:highlight w:val="yellow"/>
        </w:rPr>
        <w:t>La conducción de la Iglesia católica en la</w:t>
      </w:r>
      <w:r w:rsidRPr="003B2BA4">
        <w:rPr>
          <w:rStyle w:val="Fuerte"/>
          <w:color w:val="333333"/>
          <w:sz w:val="28"/>
          <w:szCs w:val="28"/>
          <w:highlight w:val="yellow"/>
        </w:rPr>
        <w:t> arquidiócesis de Nueva York </w:t>
      </w:r>
      <w:r w:rsidRPr="003B2BA4">
        <w:rPr>
          <w:color w:val="333333"/>
          <w:sz w:val="28"/>
          <w:szCs w:val="28"/>
          <w:highlight w:val="yellow"/>
        </w:rPr>
        <w:t>acaba de dar un </w:t>
      </w:r>
      <w:r w:rsidRPr="003B2BA4">
        <w:rPr>
          <w:rStyle w:val="Fuerte"/>
          <w:color w:val="333333"/>
          <w:sz w:val="28"/>
          <w:szCs w:val="28"/>
          <w:highlight w:val="yellow"/>
        </w:rPr>
        <w:t xml:space="preserve">fuerte giro con la </w:t>
      </w:r>
      <w:r w:rsidRPr="003B2BA4">
        <w:rPr>
          <w:rStyle w:val="Fuerte"/>
          <w:color w:val="333333"/>
          <w:sz w:val="28"/>
          <w:szCs w:val="28"/>
          <w:highlight w:val="yellow"/>
        </w:rPr>
        <w:lastRenderedPageBreak/>
        <w:t>asunción de su nuevo arzobispo</w:t>
      </w:r>
      <w:r w:rsidRPr="003B2BA4">
        <w:rPr>
          <w:color w:val="333333"/>
          <w:sz w:val="28"/>
          <w:szCs w:val="28"/>
          <w:highlight w:val="yellow"/>
        </w:rPr>
        <w:t>, </w:t>
      </w:r>
      <w:r w:rsidRPr="003B2BA4">
        <w:rPr>
          <w:rStyle w:val="Fuerte"/>
          <w:color w:val="333333"/>
          <w:sz w:val="28"/>
          <w:szCs w:val="28"/>
          <w:highlight w:val="yellow"/>
        </w:rPr>
        <w:t>Ronald Aldon Hicks</w:t>
      </w:r>
      <w:r w:rsidRPr="003B2BA4">
        <w:rPr>
          <w:color w:val="333333"/>
          <w:sz w:val="28"/>
          <w:szCs w:val="28"/>
          <w:highlight w:val="yellow"/>
        </w:rPr>
        <w:t>, con un marcado perfil social que incluye una especial preocupación por los migrantes y una actitud eclesial abierta a todos, en contraste con su predecesor, el cardenal Timothy Dolan, un conservador que sintonizaba con el presidente Donald Trump.</w:t>
      </w:r>
    </w:p>
    <w:p w14:paraId="05964442"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El nuevo arzobispo, de 58 años, no sólo evidenció estar </w:t>
      </w:r>
      <w:r w:rsidRPr="00F17771">
        <w:rPr>
          <w:rStyle w:val="Fuerte"/>
          <w:color w:val="333333"/>
          <w:sz w:val="28"/>
          <w:szCs w:val="28"/>
        </w:rPr>
        <w:t>en la línea con las preocupaciones de Francisco y León XIV</w:t>
      </w:r>
      <w:r w:rsidRPr="00F17771">
        <w:rPr>
          <w:color w:val="333333"/>
          <w:sz w:val="28"/>
          <w:szCs w:val="28"/>
        </w:rPr>
        <w:t> -a diferencia de Dolan-, sino que al asumir en la catedral de San Patricio mostró una </w:t>
      </w:r>
      <w:r w:rsidRPr="00F17771">
        <w:rPr>
          <w:rStyle w:val="Fuerte"/>
          <w:color w:val="333333"/>
          <w:sz w:val="28"/>
          <w:szCs w:val="28"/>
        </w:rPr>
        <w:t>personalidad extrovertida y simpática</w:t>
      </w:r>
      <w:r w:rsidRPr="00F17771">
        <w:rPr>
          <w:color w:val="333333"/>
          <w:sz w:val="28"/>
          <w:szCs w:val="28"/>
        </w:rPr>
        <w:t xml:space="preserve">. Su homilía estuvo atravesada por un </w:t>
      </w:r>
      <w:r w:rsidRPr="003B2BA4">
        <w:rPr>
          <w:color w:val="333333"/>
          <w:sz w:val="28"/>
          <w:szCs w:val="28"/>
          <w:highlight w:val="yellow"/>
        </w:rPr>
        <w:t>contundente mensaje en defensa de los migrantes y la dignidad humana</w:t>
      </w:r>
      <w:r w:rsidRPr="00F17771">
        <w:rPr>
          <w:color w:val="333333"/>
          <w:sz w:val="28"/>
          <w:szCs w:val="28"/>
        </w:rPr>
        <w:t xml:space="preserve"> e incluyó referencias a Bad Bunny, Frank Sinatra, Billy Joel y Jay-Z.</w:t>
      </w:r>
    </w:p>
    <w:p w14:paraId="70C54B4D"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La </w:t>
      </w:r>
      <w:r w:rsidRPr="00F17771">
        <w:rPr>
          <w:rStyle w:val="Fuerte"/>
          <w:color w:val="333333"/>
          <w:sz w:val="28"/>
          <w:szCs w:val="28"/>
        </w:rPr>
        <w:t>referencia a Bad Bunny</w:t>
      </w:r>
      <w:r w:rsidRPr="00F17771">
        <w:rPr>
          <w:color w:val="333333"/>
          <w:sz w:val="28"/>
          <w:szCs w:val="28"/>
        </w:rPr>
        <w:t> no es casual. El artista puertorriqueño acaba de protagonizar el show de medio tiempo del Super Bowl LX, el evento más visto en el país. En un espectáculo de casi 14 minutos, el cantante desplegó en español un mensaje de unidad latinoamericana, reivindicación cultural y defensa de la identidad puertorriqueña, con guiños a la memoria migrante y críticas a las políticas de deportación.</w:t>
      </w:r>
    </w:p>
    <w:p w14:paraId="5BE6B312"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Desde el púlpito dejó en claro que</w:t>
      </w:r>
      <w:r w:rsidRPr="00F17771">
        <w:rPr>
          <w:rStyle w:val="Fuerte"/>
          <w:color w:val="333333"/>
          <w:sz w:val="28"/>
          <w:szCs w:val="28"/>
        </w:rPr>
        <w:t> </w:t>
      </w:r>
      <w:r w:rsidRPr="004A5FCD">
        <w:rPr>
          <w:rStyle w:val="Fuerte"/>
          <w:color w:val="333333"/>
          <w:sz w:val="28"/>
          <w:szCs w:val="28"/>
          <w:highlight w:val="yellow"/>
        </w:rPr>
        <w:t>su liderazgo combinará tradición, compromiso social y cercanía con la cultura contemporánea</w:t>
      </w:r>
      <w:r w:rsidRPr="00F17771">
        <w:rPr>
          <w:color w:val="333333"/>
          <w:sz w:val="28"/>
          <w:szCs w:val="28"/>
        </w:rPr>
        <w:t>. Hicks sorprendió a los fieles al citar la cultura musical que define a la Gran Manzana. “Si saben algo de mí, es que siempre tengo una canción sonando en mi mente”, confesó al iniciar un recorrido musical por algunas de las canciones más icónicas dedicadas a Nueva York.</w:t>
      </w:r>
    </w:p>
    <w:p w14:paraId="3C709B2C"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El momento más comentado llegó cuando </w:t>
      </w:r>
      <w:r w:rsidRPr="00187C91">
        <w:rPr>
          <w:rStyle w:val="Fuerte"/>
          <w:color w:val="333333"/>
          <w:sz w:val="28"/>
          <w:szCs w:val="28"/>
          <w:highlight w:val="yellow"/>
        </w:rPr>
        <w:t>citó en español</w:t>
      </w:r>
      <w:r w:rsidRPr="00187C91">
        <w:rPr>
          <w:color w:val="333333"/>
          <w:sz w:val="28"/>
          <w:szCs w:val="28"/>
          <w:highlight w:val="yellow"/>
        </w:rPr>
        <w:t>:</w:t>
      </w:r>
      <w:r w:rsidRPr="00F17771">
        <w:rPr>
          <w:color w:val="333333"/>
          <w:sz w:val="28"/>
          <w:szCs w:val="28"/>
        </w:rPr>
        <w:t xml:space="preserve"> “Si te quieres divertir con encanto y con primor, solo tienes que vivir un verano en Nueva York”. La frase pertenece al clásico</w:t>
      </w:r>
      <w:r w:rsidRPr="00F17771">
        <w:rPr>
          <w:rStyle w:val="Fuerte"/>
          <w:color w:val="333333"/>
          <w:sz w:val="28"/>
          <w:szCs w:val="28"/>
        </w:rPr>
        <w:t> “Un verano en Nueva York” de El Gran Combo de Puerto Rico</w:t>
      </w:r>
      <w:r w:rsidRPr="00F17771">
        <w:rPr>
          <w:color w:val="333333"/>
          <w:sz w:val="28"/>
          <w:szCs w:val="28"/>
        </w:rPr>
        <w:t>, popularizado recientemente por Bad Bunny al inicio de su tema NUEVAYol. La referencia provocó aplausos inmediatos en la catedral.</w:t>
      </w:r>
    </w:p>
    <w:p w14:paraId="46FDB476"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Pero el nuevo arzobispo no se quedó ahí. También evocó: “New York State of Mind”, de Billy Joel; “Empire State of Mind”, de Jay-Z y Alicia Keys; “I Happen to Like New York”, de Cole Porter y el inolvidable “New York, New York” de Frank Sinatra.</w:t>
      </w:r>
    </w:p>
    <w:p w14:paraId="0E00E5AB"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La combinación musical funcionó como metáfora de su llegada</w:t>
      </w:r>
      <w:r w:rsidRPr="00F17771">
        <w:rPr>
          <w:color w:val="333333"/>
          <w:sz w:val="28"/>
          <w:szCs w:val="28"/>
        </w:rPr>
        <w:t> </w:t>
      </w:r>
      <w:r w:rsidRPr="00F17771">
        <w:rPr>
          <w:rStyle w:val="Fuerte"/>
          <w:color w:val="333333"/>
          <w:sz w:val="28"/>
          <w:szCs w:val="28"/>
        </w:rPr>
        <w:t>a la ciudad: diversidad, energía y sueños compartidos.</w:t>
      </w:r>
    </w:p>
    <w:p w14:paraId="53777995"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Más allá de las referencias culturales, la homilía de Ronald Hicks estuvo marcada por un </w:t>
      </w:r>
      <w:r w:rsidRPr="00187C91">
        <w:rPr>
          <w:rStyle w:val="Fuerte"/>
          <w:color w:val="333333"/>
          <w:sz w:val="28"/>
          <w:szCs w:val="28"/>
          <w:highlight w:val="yellow"/>
        </w:rPr>
        <w:t>mensaje firme en defensa de los inmigrantes</w:t>
      </w:r>
      <w:r w:rsidRPr="00187C91">
        <w:rPr>
          <w:color w:val="333333"/>
          <w:sz w:val="28"/>
          <w:szCs w:val="28"/>
          <w:highlight w:val="yellow"/>
        </w:rPr>
        <w:t>, en un contexto político especialmente sensible en Estados Unidos</w:t>
      </w:r>
      <w:r w:rsidRPr="00F17771">
        <w:rPr>
          <w:color w:val="333333"/>
          <w:sz w:val="28"/>
          <w:szCs w:val="28"/>
        </w:rPr>
        <w:t xml:space="preserve"> con la dura política de deportaciones de Trump. “La Iglesia no es un hotel para santos, ni un club de campo para los perfectos. La Iglesia es un hospital de campaña para los heridos”, proclamó.</w:t>
      </w:r>
    </w:p>
    <w:p w14:paraId="29802644" w14:textId="77777777" w:rsidR="00496E26" w:rsidRPr="00F17771" w:rsidRDefault="00187C91" w:rsidP="00F17771">
      <w:pPr>
        <w:pStyle w:val="paragraph-atom"/>
        <w:spacing w:before="0" w:beforeAutospacing="0" w:after="0" w:afterAutospacing="0"/>
        <w:rPr>
          <w:color w:val="333333"/>
          <w:sz w:val="28"/>
          <w:szCs w:val="28"/>
        </w:rPr>
      </w:pPr>
      <w:r w:rsidRPr="00187C91">
        <w:rPr>
          <w:color w:val="333333"/>
          <w:sz w:val="28"/>
          <w:szCs w:val="28"/>
        </w:rPr>
        <w:t>M</w:t>
      </w:r>
      <w:r w:rsidR="00496E26" w:rsidRPr="00187C91">
        <w:rPr>
          <w:color w:val="333333"/>
          <w:sz w:val="28"/>
          <w:szCs w:val="28"/>
        </w:rPr>
        <w:t>irando directamente a la comunidad migrante, aseguró</w:t>
      </w:r>
      <w:r w:rsidR="00496E26" w:rsidRPr="00187C91">
        <w:rPr>
          <w:color w:val="333333"/>
          <w:sz w:val="28"/>
          <w:szCs w:val="28"/>
          <w:highlight w:val="yellow"/>
        </w:rPr>
        <w:t xml:space="preserve">: “En esta Iglesia, nadie es un extraño, nadie es un ‘ilegal’ a los ojos de Dios. Todos somos </w:t>
      </w:r>
      <w:r w:rsidR="00496E26" w:rsidRPr="00187C91">
        <w:rPr>
          <w:color w:val="333333"/>
          <w:sz w:val="28"/>
          <w:szCs w:val="28"/>
          <w:highlight w:val="yellow"/>
        </w:rPr>
        <w:lastRenderedPageBreak/>
        <w:t>hijos e hijas.</w:t>
      </w:r>
      <w:r w:rsidR="00496E26" w:rsidRPr="00F17771">
        <w:rPr>
          <w:color w:val="333333"/>
          <w:sz w:val="28"/>
          <w:szCs w:val="28"/>
        </w:rPr>
        <w:t> </w:t>
      </w:r>
      <w:r w:rsidR="00496E26" w:rsidRPr="00F17771">
        <w:rPr>
          <w:rStyle w:val="Fuerte"/>
          <w:color w:val="333333"/>
          <w:sz w:val="28"/>
          <w:szCs w:val="28"/>
        </w:rPr>
        <w:t>¡No tengáis miedo! La justicia divina es más grande que cualquier frontera humana</w:t>
      </w:r>
      <w:r w:rsidR="00496E26" w:rsidRPr="00F17771">
        <w:rPr>
          <w:color w:val="333333"/>
          <w:sz w:val="28"/>
          <w:szCs w:val="28"/>
        </w:rPr>
        <w:t>”.</w:t>
      </w:r>
    </w:p>
    <w:p w14:paraId="3448D014"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El nuevo arzobispo </w:t>
      </w:r>
      <w:r w:rsidRPr="006D6703">
        <w:rPr>
          <w:rStyle w:val="Fuerte"/>
          <w:color w:val="333333"/>
          <w:sz w:val="28"/>
          <w:szCs w:val="28"/>
          <w:highlight w:val="yellow"/>
        </w:rPr>
        <w:t>alternó constantemente entre el español y el inglés</w:t>
      </w:r>
      <w:r w:rsidRPr="00F17771">
        <w:rPr>
          <w:color w:val="333333"/>
          <w:sz w:val="28"/>
          <w:szCs w:val="28"/>
        </w:rPr>
        <w:t>, en un gesto simbólico hacia la comunidad latina de Nueva York, una de las más numerosas e influyentes de la ciudad.</w:t>
      </w:r>
    </w:p>
    <w:p w14:paraId="68634CC8" w14:textId="77777777" w:rsidR="00496E26" w:rsidRPr="00F17771" w:rsidRDefault="00496E26" w:rsidP="00F17771">
      <w:pPr>
        <w:pStyle w:val="paragraph-atom"/>
        <w:spacing w:before="0" w:beforeAutospacing="0" w:after="0" w:afterAutospacing="0"/>
        <w:rPr>
          <w:color w:val="333333"/>
          <w:sz w:val="28"/>
          <w:szCs w:val="28"/>
        </w:rPr>
      </w:pPr>
      <w:r w:rsidRPr="006D6703">
        <w:rPr>
          <w:color w:val="333333"/>
          <w:sz w:val="28"/>
          <w:szCs w:val="28"/>
          <w:highlight w:val="yellow"/>
        </w:rPr>
        <w:t>Antes de llegar a la Gran Manzana, </w:t>
      </w:r>
      <w:r w:rsidRPr="006D6703">
        <w:rPr>
          <w:rStyle w:val="Fuerte"/>
          <w:color w:val="333333"/>
          <w:sz w:val="28"/>
          <w:szCs w:val="28"/>
          <w:highlight w:val="yellow"/>
        </w:rPr>
        <w:t>Hicks fue obispo de Joliet (Illinois) y misionero durante cinco años en El Salvador</w:t>
      </w:r>
      <w:r w:rsidRPr="00F17771">
        <w:rPr>
          <w:color w:val="333333"/>
          <w:sz w:val="28"/>
          <w:szCs w:val="28"/>
        </w:rPr>
        <w:t xml:space="preserve">, país que marcó profundamente su vocación pastoral. En su escudo episcopal incluyó como lema “Paz y bien”, frase atribuida a san Francisco de Asís, y añadió símbolos que reflejan su experiencia misionera y su cercanía con los pobres. Incluso </w:t>
      </w:r>
      <w:r w:rsidRPr="006D6703">
        <w:rPr>
          <w:color w:val="333333"/>
          <w:sz w:val="28"/>
          <w:szCs w:val="28"/>
          <w:highlight w:val="yellow"/>
        </w:rPr>
        <w:t>una ramita de romero recuerda a San Óscar Romero</w:t>
      </w:r>
      <w:r w:rsidRPr="00F17771">
        <w:rPr>
          <w:color w:val="333333"/>
          <w:sz w:val="28"/>
          <w:szCs w:val="28"/>
        </w:rPr>
        <w:t>, modelo de obispo comprometido con los más vulnerables.</w:t>
      </w:r>
    </w:p>
    <w:p w14:paraId="4485735E"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Durante la ceremonia,</w:t>
      </w:r>
      <w:r w:rsidRPr="00F17771">
        <w:rPr>
          <w:rStyle w:val="Fuerte"/>
          <w:color w:val="333333"/>
          <w:sz w:val="28"/>
          <w:szCs w:val="28"/>
        </w:rPr>
        <w:t> la primera lectura fue proclamada por Samuel Jiménez Coreas, un salvadoreño que creció en uno de los orfanatos de la organización</w:t>
      </w:r>
      <w:r w:rsidRPr="00F17771">
        <w:rPr>
          <w:color w:val="333333"/>
          <w:sz w:val="28"/>
          <w:szCs w:val="28"/>
        </w:rPr>
        <w:t> “Nuestros Pequeños Hermanos”, institución en la que Hicks trabajó supervisando hogares en nueve países de América Latina. Su visión es clara: construir una “Iglesia pobre para los pobres”, misionera, cercana y sanadora.</w:t>
      </w:r>
    </w:p>
    <w:p w14:paraId="4EA7A767"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Entre sus</w:t>
      </w:r>
      <w:r w:rsidRPr="00F17771">
        <w:rPr>
          <w:rStyle w:val="Fuerte"/>
          <w:color w:val="333333"/>
          <w:sz w:val="28"/>
          <w:szCs w:val="28"/>
        </w:rPr>
        <w:t> </w:t>
      </w:r>
      <w:r w:rsidRPr="006D6703">
        <w:rPr>
          <w:rStyle w:val="Fuerte"/>
          <w:color w:val="333333"/>
          <w:sz w:val="28"/>
          <w:szCs w:val="28"/>
          <w:highlight w:val="yellow"/>
        </w:rPr>
        <w:t>principales objetivos</w:t>
      </w:r>
      <w:r w:rsidRPr="00F17771">
        <w:rPr>
          <w:rStyle w:val="Fuerte"/>
          <w:color w:val="333333"/>
          <w:sz w:val="28"/>
          <w:szCs w:val="28"/>
        </w:rPr>
        <w:t xml:space="preserve"> al frente de la arquidiócesis de Nueva York</w:t>
      </w:r>
      <w:r w:rsidRPr="00F17771">
        <w:rPr>
          <w:color w:val="333333"/>
          <w:sz w:val="28"/>
          <w:szCs w:val="28"/>
        </w:rPr>
        <w:t>, Hicks destacó: Continuar los esfuerzos de sanación para sobrevivientes de abusos sexuales; formar pastores que sean “discípulos misioneros” y salgan a las calles, reforzar los lazos con la comunidad latina, defender la vida “desde la concepción hasta la muerte natural”, promover una Iglesia que construya puentes y escuche de manera sinodal.</w:t>
      </w:r>
    </w:p>
    <w:p w14:paraId="10CDF47C"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También dejó espacio para el </w:t>
      </w:r>
      <w:r w:rsidRPr="00F17771">
        <w:rPr>
          <w:rStyle w:val="Fuerte"/>
          <w:color w:val="333333"/>
          <w:sz w:val="28"/>
          <w:szCs w:val="28"/>
        </w:rPr>
        <w:t>humor</w:t>
      </w:r>
      <w:r w:rsidRPr="00F17771">
        <w:rPr>
          <w:color w:val="333333"/>
          <w:sz w:val="28"/>
          <w:szCs w:val="28"/>
        </w:rPr>
        <w:t>: “Sé que la pizza aquí es diferente. Sé que el béisbol es una religión. Pero les prometo esto: no vengo a enseñaros cómo ser neoyorquinos, vengo a caminar con vosotros para que juntos seamos mejores cristianos”. “La misión está ante nosotros. El mundo espera con esperanza. Y mirad, Dios está con nosotros siempre”, concluyó.</w:t>
      </w:r>
    </w:p>
    <w:p w14:paraId="4828F943"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La toma de posesión de Ronald Aldon Hicks como nuevo arzobispo de Nueva York deja </w:t>
      </w:r>
      <w:r w:rsidRPr="00F17771">
        <w:rPr>
          <w:rStyle w:val="Fuerte"/>
          <w:color w:val="333333"/>
          <w:sz w:val="28"/>
          <w:szCs w:val="28"/>
        </w:rPr>
        <w:t>una imagen clara</w:t>
      </w:r>
      <w:r w:rsidRPr="00F17771">
        <w:rPr>
          <w:color w:val="333333"/>
          <w:sz w:val="28"/>
          <w:szCs w:val="28"/>
        </w:rPr>
        <w:t xml:space="preserve">: </w:t>
      </w:r>
      <w:r w:rsidRPr="009D4FE3">
        <w:rPr>
          <w:color w:val="333333"/>
          <w:sz w:val="28"/>
          <w:szCs w:val="28"/>
          <w:highlight w:val="yellow"/>
        </w:rPr>
        <w:t>una Iglesia que busca dialogar con la cultura contemporánea, tender puentes con la comunidad latina y asumir un rol activo en la defensa de los más vulnerables.</w:t>
      </w:r>
    </w:p>
    <w:p w14:paraId="66EF4C5D"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Entre versos de salsa, clásicos neoyorquinos y mensajes evangélicos, Hicks inauguró su ministerio con una declaración de intenciones: una Iglesia abierta, misionera y sin miedo a hablar el lenguaje de la ciudad que ahora guía espiritualmente.</w:t>
      </w:r>
    </w:p>
    <w:p w14:paraId="05518180" w14:textId="77777777" w:rsidR="00496E26" w:rsidRPr="00F17771" w:rsidRDefault="00496E26" w:rsidP="00F17771">
      <w:pPr>
        <w:spacing w:after="0" w:line="240" w:lineRule="auto"/>
        <w:rPr>
          <w:rFonts w:ascii="Times New Roman" w:hAnsi="Times New Roman" w:cs="Times New Roman"/>
          <w:sz w:val="28"/>
          <w:szCs w:val="28"/>
        </w:rPr>
      </w:pPr>
    </w:p>
    <w:p w14:paraId="22E1CCB1" w14:textId="77777777" w:rsidR="00496E26" w:rsidRPr="00F17771" w:rsidRDefault="00496E26" w:rsidP="00F17771">
      <w:pPr>
        <w:spacing w:after="0" w:line="240" w:lineRule="auto"/>
        <w:rPr>
          <w:rFonts w:ascii="Times New Roman" w:hAnsi="Times New Roman" w:cs="Times New Roman"/>
          <w:sz w:val="28"/>
          <w:szCs w:val="28"/>
        </w:rPr>
      </w:pPr>
    </w:p>
    <w:p w14:paraId="4B7656D3" w14:textId="77777777" w:rsidR="00496E26" w:rsidRPr="00F17771" w:rsidRDefault="00496E26" w:rsidP="00F17771">
      <w:pPr>
        <w:spacing w:after="0" w:line="240" w:lineRule="auto"/>
        <w:rPr>
          <w:rFonts w:ascii="Times New Roman" w:hAnsi="Times New Roman" w:cs="Times New Roman"/>
          <w:sz w:val="28"/>
          <w:szCs w:val="28"/>
        </w:rPr>
      </w:pPr>
    </w:p>
    <w:p w14:paraId="15EDC328" w14:textId="77777777" w:rsidR="00894519" w:rsidRDefault="00894519" w:rsidP="009D4FE3">
      <w:pPr>
        <w:pStyle w:val="Ttulo2"/>
        <w:rPr>
          <w:sz w:val="28"/>
          <w:szCs w:val="28"/>
        </w:rPr>
      </w:pPr>
      <w:bookmarkStart w:id="20" w:name="_Toc222225447"/>
    </w:p>
    <w:p w14:paraId="5D649B96" w14:textId="77777777" w:rsidR="00496E26" w:rsidRPr="009D4FE3" w:rsidRDefault="00496E26" w:rsidP="009D4FE3">
      <w:pPr>
        <w:pStyle w:val="Ttulo2"/>
        <w:rPr>
          <w:sz w:val="28"/>
          <w:szCs w:val="28"/>
        </w:rPr>
      </w:pPr>
      <w:r w:rsidRPr="009D4FE3">
        <w:rPr>
          <w:sz w:val="28"/>
          <w:szCs w:val="28"/>
        </w:rPr>
        <w:lastRenderedPageBreak/>
        <w:t>La crueldad interior</w:t>
      </w:r>
      <w:bookmarkEnd w:id="20"/>
    </w:p>
    <w:p w14:paraId="77B1C353" w14:textId="77777777" w:rsidR="00496E26" w:rsidRPr="00F17771" w:rsidRDefault="00496E26" w:rsidP="00F17771">
      <w:pPr>
        <w:spacing w:after="0" w:line="240" w:lineRule="auto"/>
        <w:rPr>
          <w:rFonts w:ascii="Times New Roman" w:eastAsia="Times New Roman" w:hAnsi="Times New Roman" w:cs="Times New Roman"/>
          <w:color w:val="444444"/>
          <w:sz w:val="28"/>
          <w:szCs w:val="28"/>
          <w:lang w:eastAsia="es-PE"/>
        </w:rPr>
      </w:pPr>
      <w:r w:rsidRPr="00F17771">
        <w:rPr>
          <w:rFonts w:ascii="Times New Roman" w:eastAsia="Times New Roman" w:hAnsi="Times New Roman" w:cs="Times New Roman"/>
          <w:color w:val="444444"/>
          <w:sz w:val="28"/>
          <w:szCs w:val="28"/>
          <w:lang w:eastAsia="es-PE"/>
        </w:rPr>
        <w:t>¿Qué sucede después de una desaparición de ICE?</w:t>
      </w:r>
    </w:p>
    <w:p w14:paraId="799F2E53" w14:textId="77777777" w:rsidR="00496E26" w:rsidRPr="00F17771" w:rsidRDefault="00496E26" w:rsidP="00F17771">
      <w:pPr>
        <w:spacing w:after="0" w:line="240" w:lineRule="auto"/>
        <w:rPr>
          <w:rFonts w:ascii="Times New Roman" w:eastAsia="Times New Roman" w:hAnsi="Times New Roman" w:cs="Times New Roman"/>
          <w:sz w:val="28"/>
          <w:szCs w:val="28"/>
          <w:lang w:eastAsia="es-PE"/>
        </w:rPr>
      </w:pPr>
      <w:hyperlink r:id="rId15" w:history="1">
        <w:r w:rsidRPr="00F17771">
          <w:rPr>
            <w:rFonts w:ascii="Times New Roman" w:eastAsia="Times New Roman" w:hAnsi="Times New Roman" w:cs="Times New Roman"/>
            <w:i/>
            <w:iCs/>
            <w:color w:val="0000FF"/>
            <w:sz w:val="28"/>
            <w:szCs w:val="28"/>
            <w:lang w:eastAsia="es-PE"/>
          </w:rPr>
          <w:t>Regina Munch</w:t>
        </w:r>
      </w:hyperlink>
      <w:r w:rsidR="009D4FE3">
        <w:rPr>
          <w:rFonts w:ascii="Times New Roman" w:eastAsia="Times New Roman" w:hAnsi="Times New Roman" w:cs="Times New Roman"/>
          <w:i/>
          <w:iCs/>
          <w:color w:val="0000FF"/>
          <w:sz w:val="28"/>
          <w:szCs w:val="28"/>
          <w:lang w:eastAsia="es-PE"/>
        </w:rPr>
        <w:t xml:space="preserve">, Cpmmpnweal, </w:t>
      </w:r>
      <w:r w:rsidRPr="00F17771">
        <w:rPr>
          <w:rFonts w:ascii="Times New Roman" w:eastAsia="Times New Roman" w:hAnsi="Times New Roman" w:cs="Times New Roman"/>
          <w:color w:val="666666"/>
          <w:sz w:val="28"/>
          <w:szCs w:val="28"/>
          <w:lang w:eastAsia="es-PE"/>
        </w:rPr>
        <w:t>11 de febrero de 2026</w:t>
      </w:r>
    </w:p>
    <w:p w14:paraId="6AC12AFF"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p>
    <w:p w14:paraId="0F9B7ACA"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Si bien las violentas operaciones de estilo militar del Servicio de Inmigración y Control de Aduanas (ICE) y la Oficina de Aduanas y Protección Fronteriza (CBP) en las calles de las ciudades estadounidenses siguen generando atención y condena, reflejan solo una parte de la experiencia de quienes son detenidos en las redadas</w:t>
      </w:r>
      <w:r w:rsidRPr="00271D8A">
        <w:rPr>
          <w:rFonts w:ascii="Times New Roman" w:eastAsia="Times New Roman" w:hAnsi="Times New Roman" w:cs="Times New Roman"/>
          <w:color w:val="000000"/>
          <w:sz w:val="28"/>
          <w:szCs w:val="28"/>
          <w:highlight w:val="yellow"/>
          <w:lang w:eastAsia="es-PE"/>
        </w:rPr>
        <w:t>. Una vez que estas personas desaparecen de sus barrios y comunidades, se convierten en detenidos en un extenso sistema de instalaciones por todo el país</w:t>
      </w:r>
      <w:r w:rsidRPr="00F17771">
        <w:rPr>
          <w:rFonts w:ascii="Times New Roman" w:eastAsia="Times New Roman" w:hAnsi="Times New Roman" w:cs="Times New Roman"/>
          <w:color w:val="000000"/>
          <w:sz w:val="28"/>
          <w:szCs w:val="28"/>
          <w:lang w:eastAsia="es-PE"/>
        </w:rPr>
        <w:t>, muchas de las cuales no están diseñadas para albergar a seres humanos y, en la práctica, los aíslan del mundo exterior.</w:t>
      </w:r>
    </w:p>
    <w:p w14:paraId="5AC25E6A"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 xml:space="preserve">Los informes emergentes de lo que sucede dentro son </w:t>
      </w:r>
      <w:r w:rsidRPr="00271D8A">
        <w:rPr>
          <w:rFonts w:ascii="Times New Roman" w:eastAsia="Times New Roman" w:hAnsi="Times New Roman" w:cs="Times New Roman"/>
          <w:color w:val="000000"/>
          <w:sz w:val="28"/>
          <w:szCs w:val="28"/>
          <w:highlight w:val="yellow"/>
          <w:lang w:eastAsia="es-PE"/>
        </w:rPr>
        <w:t>alarmantes.</w:t>
      </w:r>
      <w:r w:rsidRPr="00F17771">
        <w:rPr>
          <w:rFonts w:ascii="Times New Roman" w:eastAsia="Times New Roman" w:hAnsi="Times New Roman" w:cs="Times New Roman"/>
          <w:color w:val="000000"/>
          <w:sz w:val="28"/>
          <w:szCs w:val="28"/>
          <w:lang w:eastAsia="es-PE"/>
        </w:rPr>
        <w:t xml:space="preserve"> </w:t>
      </w:r>
      <w:r w:rsidRPr="00271D8A">
        <w:rPr>
          <w:rFonts w:ascii="Times New Roman" w:eastAsia="Times New Roman" w:hAnsi="Times New Roman" w:cs="Times New Roman"/>
          <w:color w:val="000000"/>
          <w:sz w:val="28"/>
          <w:szCs w:val="28"/>
          <w:highlight w:val="yellow"/>
          <w:lang w:eastAsia="es-PE"/>
        </w:rPr>
        <w:t>Los detenidos están sujetos a abuso físico y sexual; privados de atención médica, comida, agua y sueño; y se les niega el acceso a representación legal. Las madres han sido separadas de sus bebés lactantes, a los padres se les dijo que firma</w:t>
      </w:r>
      <w:r w:rsidRPr="00F17771">
        <w:rPr>
          <w:rFonts w:ascii="Times New Roman" w:eastAsia="Times New Roman" w:hAnsi="Times New Roman" w:cs="Times New Roman"/>
          <w:color w:val="000000"/>
          <w:sz w:val="28"/>
          <w:szCs w:val="28"/>
          <w:lang w:eastAsia="es-PE"/>
        </w:rPr>
        <w:t>ran documentos de deportación si no quieren que se lleven a sus hijos. En la instalación administrada por el estado de Florida conocida como "Alligator Alcatraz", las personas fueron </w:t>
      </w:r>
      <w:hyperlink r:id="rId16" w:history="1">
        <w:r w:rsidRPr="00F17771">
          <w:rPr>
            <w:rFonts w:ascii="Times New Roman" w:eastAsia="Times New Roman" w:hAnsi="Times New Roman" w:cs="Times New Roman"/>
            <w:color w:val="0000FF"/>
            <w:sz w:val="28"/>
            <w:szCs w:val="28"/>
            <w:lang w:eastAsia="es-PE"/>
          </w:rPr>
          <w:t>encadenadas</w:t>
        </w:r>
      </w:hyperlink>
      <w:r w:rsidRPr="00F17771">
        <w:rPr>
          <w:rFonts w:ascii="Times New Roman" w:eastAsia="Times New Roman" w:hAnsi="Times New Roman" w:cs="Times New Roman"/>
          <w:color w:val="000000"/>
          <w:sz w:val="28"/>
          <w:szCs w:val="28"/>
          <w:lang w:eastAsia="es-PE"/>
        </w:rPr>
        <w:t> y abandonadas en una jaula de dos pies de alto al aire libre sin agua hasta por un día. En enero, el senador Jon Ossoff (D-GA) publicó un </w:t>
      </w:r>
      <w:hyperlink r:id="rId17" w:history="1">
        <w:r w:rsidRPr="00F17771">
          <w:rPr>
            <w:rFonts w:ascii="Times New Roman" w:eastAsia="Times New Roman" w:hAnsi="Times New Roman" w:cs="Times New Roman"/>
            <w:color w:val="0000FF"/>
            <w:sz w:val="28"/>
            <w:szCs w:val="28"/>
            <w:lang w:eastAsia="es-PE"/>
          </w:rPr>
          <w:t>informe</w:t>
        </w:r>
      </w:hyperlink>
      <w:r w:rsidRPr="00F17771">
        <w:rPr>
          <w:rFonts w:ascii="Times New Roman" w:eastAsia="Times New Roman" w:hAnsi="Times New Roman" w:cs="Times New Roman"/>
          <w:color w:val="000000"/>
          <w:sz w:val="28"/>
          <w:szCs w:val="28"/>
          <w:lang w:eastAsia="es-PE"/>
        </w:rPr>
        <w:t> que detalla más de mil informes creíbles de abuso en el sistema de detención de inmigrantes desde la toma de posesión de Donald Trump el 20 de enero de 2025. La mayoría de los informes provienen de instalaciones ubicadas en Texas, Florida, California y Georgia; casi todos los abusos ocurrieron en instalaciones supervisadas por ICE.</w:t>
      </w:r>
    </w:p>
    <w:p w14:paraId="6DACE9D6"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271D8A">
        <w:rPr>
          <w:rFonts w:ascii="Times New Roman" w:eastAsia="Times New Roman" w:hAnsi="Times New Roman" w:cs="Times New Roman"/>
          <w:color w:val="000000"/>
          <w:sz w:val="28"/>
          <w:szCs w:val="28"/>
          <w:highlight w:val="yellow"/>
          <w:lang w:eastAsia="es-PE"/>
        </w:rPr>
        <w:t>En lugar de abordar estas violaciones, la administración Trump busca replicarlas a mayor escala</w:t>
      </w:r>
      <w:r w:rsidRPr="00F17771">
        <w:rPr>
          <w:rFonts w:ascii="Times New Roman" w:eastAsia="Times New Roman" w:hAnsi="Times New Roman" w:cs="Times New Roman"/>
          <w:color w:val="000000"/>
          <w:sz w:val="28"/>
          <w:szCs w:val="28"/>
          <w:lang w:eastAsia="es-PE"/>
        </w:rPr>
        <w:t>. Documentos internos del ICE revisados ​​por  </w:t>
      </w:r>
      <w:r w:rsidRPr="00F17771">
        <w:rPr>
          <w:rFonts w:ascii="Times New Roman" w:eastAsia="Times New Roman" w:hAnsi="Times New Roman" w:cs="Times New Roman"/>
          <w:i/>
          <w:iCs/>
          <w:color w:val="000000"/>
          <w:sz w:val="28"/>
          <w:szCs w:val="28"/>
          <w:lang w:eastAsia="es-PE"/>
        </w:rPr>
        <w:t>The Washington Post</w:t>
      </w:r>
      <w:r w:rsidRPr="00F17771">
        <w:rPr>
          <w:rFonts w:ascii="Times New Roman" w:eastAsia="Times New Roman" w:hAnsi="Times New Roman" w:cs="Times New Roman"/>
          <w:color w:val="000000"/>
          <w:sz w:val="28"/>
          <w:szCs w:val="28"/>
          <w:lang w:eastAsia="es-PE"/>
        </w:rPr>
        <w:t> en diciembre </w:t>
      </w:r>
      <w:hyperlink r:id="rId18" w:history="1">
        <w:r w:rsidRPr="00F17771">
          <w:rPr>
            <w:rFonts w:ascii="Times New Roman" w:eastAsia="Times New Roman" w:hAnsi="Times New Roman" w:cs="Times New Roman"/>
            <w:i/>
            <w:iCs/>
            <w:color w:val="0000FF"/>
            <w:sz w:val="28"/>
            <w:szCs w:val="28"/>
            <w:lang w:eastAsia="es-PE"/>
          </w:rPr>
          <w:t> </w:t>
        </w:r>
        <w:r w:rsidRPr="00F17771">
          <w:rPr>
            <w:rFonts w:ascii="Times New Roman" w:eastAsia="Times New Roman" w:hAnsi="Times New Roman" w:cs="Times New Roman"/>
            <w:color w:val="0000FF"/>
            <w:sz w:val="28"/>
            <w:szCs w:val="28"/>
            <w:lang w:eastAsia="es-PE"/>
          </w:rPr>
          <w:t>describen</w:t>
        </w:r>
      </w:hyperlink>
      <w:r w:rsidRPr="00F17771">
        <w:rPr>
          <w:rFonts w:ascii="Times New Roman" w:eastAsia="Times New Roman" w:hAnsi="Times New Roman" w:cs="Times New Roman"/>
          <w:color w:val="000000"/>
          <w:sz w:val="28"/>
          <w:szCs w:val="28"/>
          <w:lang w:eastAsia="es-PE"/>
        </w:rPr>
        <w:t> un plan para crear un "sistema de alimentación" para acelerar las deportaciones, con hasta dieciséis almacenes industriales que servirían como centros de procesamiento regional para los detenidos, quienes luego serían canalizados a siete almacenes a gran escala en los principales centros de tránsito. El documento proponía la ubicación de veintitrés instalaciones. The  </w:t>
      </w:r>
      <w:r w:rsidRPr="00F17771">
        <w:rPr>
          <w:rFonts w:ascii="Times New Roman" w:eastAsia="Times New Roman" w:hAnsi="Times New Roman" w:cs="Times New Roman"/>
          <w:i/>
          <w:iCs/>
          <w:color w:val="000000"/>
          <w:sz w:val="28"/>
          <w:szCs w:val="28"/>
          <w:lang w:eastAsia="es-PE"/>
        </w:rPr>
        <w:t>Post </w:t>
      </w:r>
      <w:r w:rsidRPr="00F17771">
        <w:rPr>
          <w:rFonts w:ascii="Times New Roman" w:eastAsia="Times New Roman" w:hAnsi="Times New Roman" w:cs="Times New Roman"/>
          <w:color w:val="000000"/>
          <w:sz w:val="28"/>
          <w:szCs w:val="28"/>
          <w:lang w:eastAsia="es-PE"/>
        </w:rPr>
        <w:t xml:space="preserve"> describe el plan como "el siguiente paso en la campaña del presidente Donald Trump para detener y deportar a millones de inmigrantes", expandiendo el sistema de detención que ya es el "más grande del mundo". </w:t>
      </w:r>
      <w:r w:rsidRPr="00271D8A">
        <w:rPr>
          <w:rFonts w:ascii="Times New Roman" w:eastAsia="Times New Roman" w:hAnsi="Times New Roman" w:cs="Times New Roman"/>
          <w:color w:val="000000"/>
          <w:sz w:val="28"/>
          <w:szCs w:val="28"/>
          <w:highlight w:val="yellow"/>
          <w:lang w:eastAsia="es-PE"/>
        </w:rPr>
        <w:t>No es exagerado caracterizar</w:t>
      </w:r>
      <w:r w:rsidRPr="00F17771">
        <w:rPr>
          <w:rFonts w:ascii="Times New Roman" w:eastAsia="Times New Roman" w:hAnsi="Times New Roman" w:cs="Times New Roman"/>
          <w:color w:val="000000"/>
          <w:sz w:val="28"/>
          <w:szCs w:val="28"/>
          <w:lang w:eastAsia="es-PE"/>
        </w:rPr>
        <w:t xml:space="preserve"> esto como el establecimiento de una red de campos de concentración en suelo estadounidense.</w:t>
      </w:r>
    </w:p>
    <w:p w14:paraId="1D93B513"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b/>
          <w:bCs/>
          <w:color w:val="000000"/>
          <w:sz w:val="28"/>
          <w:szCs w:val="28"/>
          <w:lang w:eastAsia="es-PE"/>
        </w:rPr>
        <w:lastRenderedPageBreak/>
        <w:t>Los problemas con ICE y CBP son anteriores al regreso de Trump. </w:t>
      </w:r>
      <w:hyperlink r:id="rId19" w:history="1">
        <w:r w:rsidRPr="00F17771">
          <w:rPr>
            <w:rFonts w:ascii="Times New Roman" w:eastAsia="Times New Roman" w:hAnsi="Times New Roman" w:cs="Times New Roman"/>
            <w:color w:val="0000FF"/>
            <w:sz w:val="28"/>
            <w:szCs w:val="28"/>
            <w:lang w:eastAsia="es-PE"/>
          </w:rPr>
          <w:t>Según</w:t>
        </w:r>
      </w:hyperlink>
      <w:r w:rsidRPr="00F17771">
        <w:rPr>
          <w:rFonts w:ascii="Times New Roman" w:eastAsia="Times New Roman" w:hAnsi="Times New Roman" w:cs="Times New Roman"/>
          <w:color w:val="000000"/>
          <w:sz w:val="28"/>
          <w:szCs w:val="28"/>
          <w:lang w:eastAsia="es-PE"/>
        </w:rPr>
        <w:t> la Oficina de Responsabilidad Gubernamental (GAO), la negligencia en la atención médica ha sido una práctica habitual, en particular en CBP , desde la presidencia de Biden.</w:t>
      </w:r>
    </w:p>
    <w:p w14:paraId="469656F8"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 xml:space="preserve">Pero </w:t>
      </w:r>
      <w:r w:rsidRPr="00C35681">
        <w:rPr>
          <w:rFonts w:ascii="Times New Roman" w:eastAsia="Times New Roman" w:hAnsi="Times New Roman" w:cs="Times New Roman"/>
          <w:color w:val="000000"/>
          <w:sz w:val="28"/>
          <w:szCs w:val="28"/>
          <w:highlight w:val="yellow"/>
          <w:lang w:eastAsia="es-PE"/>
        </w:rPr>
        <w:t>el Consejo Americano de Inmigración </w:t>
      </w:r>
      <w:hyperlink r:id="rId20" w:history="1">
        <w:r w:rsidRPr="00C35681">
          <w:rPr>
            <w:rFonts w:ascii="Times New Roman" w:eastAsia="Times New Roman" w:hAnsi="Times New Roman" w:cs="Times New Roman"/>
            <w:color w:val="0000FF"/>
            <w:sz w:val="28"/>
            <w:szCs w:val="28"/>
            <w:highlight w:val="yellow"/>
            <w:lang w:eastAsia="es-PE"/>
          </w:rPr>
          <w:t>señala</w:t>
        </w:r>
      </w:hyperlink>
      <w:r w:rsidRPr="00C35681">
        <w:rPr>
          <w:rFonts w:ascii="Times New Roman" w:eastAsia="Times New Roman" w:hAnsi="Times New Roman" w:cs="Times New Roman"/>
          <w:color w:val="000000"/>
          <w:sz w:val="28"/>
          <w:szCs w:val="28"/>
          <w:highlight w:val="yellow"/>
          <w:lang w:eastAsia="es-PE"/>
        </w:rPr>
        <w:t> que la detención de inmigrantes se ha vuelto "más grande, más abusiva y más opaca que nunca</w:t>
      </w:r>
      <w:r w:rsidRPr="00F17771">
        <w:rPr>
          <w:rFonts w:ascii="Times New Roman" w:eastAsia="Times New Roman" w:hAnsi="Times New Roman" w:cs="Times New Roman"/>
          <w:color w:val="000000"/>
          <w:sz w:val="28"/>
          <w:szCs w:val="28"/>
          <w:lang w:eastAsia="es-PE"/>
        </w:rPr>
        <w:t xml:space="preserve">" desde el regreso de Trump, debido a la velocidad con la que el Departamento de Seguridad Nacional (DHS) ha intentado cumplir con sus objetivos de deportación. Cuando Trump asumió el cargo, el promedio diario de personas detenidas era de 40,000. Un año después, ha aumentado un 75 por ciento, a 73,000, mientras que el número de instalaciones ha aumentado un 91 por ciento. La administración planea tener 135,000 camas listas para 2029. Los cambios en la política, como el uso ampliado de la "detención obligatoria", también significan que las personas permanecen bajo custodia por más tiempo. "Con más arrestos que camas de detención para albergar a las personas", dice el informe, "las instalaciones de ICE experimentaron un hacinamiento significativo en 2025, un empeoramiento y una atención médica deficiente, crecientes quejas de condiciones abusivas y extensas violaciones documentadas de las normas de detención". Un factor que podría explicar el aumento de los informes de abuso médico: </w:t>
      </w:r>
      <w:r w:rsidRPr="00106D62">
        <w:rPr>
          <w:rFonts w:ascii="Times New Roman" w:eastAsia="Times New Roman" w:hAnsi="Times New Roman" w:cs="Times New Roman"/>
          <w:color w:val="000000"/>
          <w:sz w:val="28"/>
          <w:szCs w:val="28"/>
          <w:highlight w:val="yellow"/>
          <w:lang w:eastAsia="es-PE"/>
        </w:rPr>
        <w:t>ICE </w:t>
      </w:r>
      <w:hyperlink r:id="rId21" w:history="1">
        <w:r w:rsidRPr="00106D62">
          <w:rPr>
            <w:rFonts w:ascii="Times New Roman" w:eastAsia="Times New Roman" w:hAnsi="Times New Roman" w:cs="Times New Roman"/>
            <w:color w:val="0000FF"/>
            <w:sz w:val="28"/>
            <w:szCs w:val="28"/>
            <w:highlight w:val="yellow"/>
            <w:lang w:eastAsia="es-PE"/>
          </w:rPr>
          <w:t>dejó de pagar</w:t>
        </w:r>
      </w:hyperlink>
      <w:r w:rsidRPr="00106D62">
        <w:rPr>
          <w:rFonts w:ascii="Times New Roman" w:eastAsia="Times New Roman" w:hAnsi="Times New Roman" w:cs="Times New Roman"/>
          <w:color w:val="000000"/>
          <w:sz w:val="28"/>
          <w:szCs w:val="28"/>
          <w:highlight w:val="yellow"/>
          <w:lang w:eastAsia="es-PE"/>
        </w:rPr>
        <w:t> en octubre el tratamiento médico de los detenidos, que está obligado a proporcionar por ley</w:t>
      </w:r>
      <w:r w:rsidRPr="00F17771">
        <w:rPr>
          <w:rFonts w:ascii="Times New Roman" w:eastAsia="Times New Roman" w:hAnsi="Times New Roman" w:cs="Times New Roman"/>
          <w:color w:val="000000"/>
          <w:sz w:val="28"/>
          <w:szCs w:val="28"/>
          <w:lang w:eastAsia="es-PE"/>
        </w:rPr>
        <w:t>; gran parte de esta atención es proporcionada por empresas penitenciarias privadas que demoran o niegan la atención directamente.</w:t>
      </w:r>
    </w:p>
    <w:p w14:paraId="1093435C"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Hace aproximadamente un año, Todd Lyons, director interino del ICE, </w:t>
      </w:r>
      <w:hyperlink r:id="rId22" w:history="1">
        <w:r w:rsidRPr="00F17771">
          <w:rPr>
            <w:rFonts w:ascii="Times New Roman" w:eastAsia="Times New Roman" w:hAnsi="Times New Roman" w:cs="Times New Roman"/>
            <w:color w:val="0000FF"/>
            <w:sz w:val="28"/>
            <w:szCs w:val="28"/>
            <w:lang w:eastAsia="es-PE"/>
          </w:rPr>
          <w:t>declaró que</w:t>
        </w:r>
      </w:hyperlink>
      <w:r w:rsidRPr="00F17771">
        <w:rPr>
          <w:rFonts w:ascii="Times New Roman" w:eastAsia="Times New Roman" w:hAnsi="Times New Roman" w:cs="Times New Roman"/>
          <w:color w:val="000000"/>
          <w:sz w:val="28"/>
          <w:szCs w:val="28"/>
          <w:lang w:eastAsia="es-PE"/>
        </w:rPr>
        <w:t> su objetivo para el departamento era crear "Amazon Prime, pero con seres humanos". El DHS parece estar dispuesto a lograrlo.  </w:t>
      </w:r>
      <w:r w:rsidRPr="00F17771">
        <w:rPr>
          <w:rFonts w:ascii="Times New Roman" w:eastAsia="Times New Roman" w:hAnsi="Times New Roman" w:cs="Times New Roman"/>
          <w:i/>
          <w:iCs/>
          <w:color w:val="000000"/>
          <w:sz w:val="28"/>
          <w:szCs w:val="28"/>
          <w:lang w:eastAsia="es-PE"/>
        </w:rPr>
        <w:t>El Washington Post </w:t>
      </w:r>
      <w:hyperlink r:id="rId23" w:history="1">
        <w:r w:rsidRPr="00F17771">
          <w:rPr>
            <w:rFonts w:ascii="Times New Roman" w:eastAsia="Times New Roman" w:hAnsi="Times New Roman" w:cs="Times New Roman"/>
            <w:color w:val="0000FF"/>
            <w:sz w:val="28"/>
            <w:szCs w:val="28"/>
            <w:lang w:eastAsia="es-PE"/>
          </w:rPr>
          <w:t>informa</w:t>
        </w:r>
      </w:hyperlink>
      <w:r w:rsidRPr="00F17771">
        <w:rPr>
          <w:rFonts w:ascii="Times New Roman" w:eastAsia="Times New Roman" w:hAnsi="Times New Roman" w:cs="Times New Roman"/>
          <w:color w:val="000000"/>
          <w:sz w:val="28"/>
          <w:szCs w:val="28"/>
          <w:lang w:eastAsia="es-PE"/>
        </w:rPr>
        <w:t> que, en enero, el departamento adquirió almacenes en Surprise, Arizona, y Williamsport, Maryland, cerca de dos ubicaciones propuestas en el memorando del ICE. En Tremont, Pensilvania, el DHS adquirió un antiguo almacén de distribución de Big Lots, y un supervisor municipal </w:t>
      </w:r>
      <w:hyperlink r:id="rId24" w:history="1">
        <w:r w:rsidRPr="00F17771">
          <w:rPr>
            <w:rFonts w:ascii="Times New Roman" w:eastAsia="Times New Roman" w:hAnsi="Times New Roman" w:cs="Times New Roman"/>
            <w:color w:val="0000FF"/>
            <w:sz w:val="28"/>
            <w:szCs w:val="28"/>
            <w:lang w:eastAsia="es-PE"/>
          </w:rPr>
          <w:t>confirmó</w:t>
        </w:r>
      </w:hyperlink>
      <w:r w:rsidRPr="00F17771">
        <w:rPr>
          <w:rFonts w:ascii="Times New Roman" w:eastAsia="Times New Roman" w:hAnsi="Times New Roman" w:cs="Times New Roman"/>
          <w:color w:val="000000"/>
          <w:sz w:val="28"/>
          <w:szCs w:val="28"/>
          <w:lang w:eastAsia="es-PE"/>
        </w:rPr>
        <w:t> que se convertirá en un centro de procesamiento del ICE. El  </w:t>
      </w:r>
      <w:r w:rsidRPr="00F17771">
        <w:rPr>
          <w:rFonts w:ascii="Times New Roman" w:eastAsia="Times New Roman" w:hAnsi="Times New Roman" w:cs="Times New Roman"/>
          <w:i/>
          <w:iCs/>
          <w:color w:val="000000"/>
          <w:sz w:val="28"/>
          <w:szCs w:val="28"/>
          <w:lang w:eastAsia="es-PE"/>
        </w:rPr>
        <w:t>Post </w:t>
      </w:r>
      <w:r w:rsidRPr="00F17771">
        <w:rPr>
          <w:rFonts w:ascii="Times New Roman" w:eastAsia="Times New Roman" w:hAnsi="Times New Roman" w:cs="Times New Roman"/>
          <w:color w:val="000000"/>
          <w:sz w:val="28"/>
          <w:szCs w:val="28"/>
          <w:lang w:eastAsia="es-PE"/>
        </w:rPr>
        <w:t> señala que "los funcionarios del ICE también han comenzado a notificar a los propietarios de almacenes y a los funcionarios locales de varias otras ciudades sobre su interés en propiedades específicas".</w:t>
      </w:r>
    </w:p>
    <w:p w14:paraId="7C8BDD09"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 xml:space="preserve">El DHS cree que puede detener a ochenta mil personas más solo gracias a estas nuevas instalaciones. Para lograr ese objetivo, está extendiendo una amplia red. </w:t>
      </w:r>
      <w:r w:rsidRPr="00106D62">
        <w:rPr>
          <w:rFonts w:ascii="Times New Roman" w:eastAsia="Times New Roman" w:hAnsi="Times New Roman" w:cs="Times New Roman"/>
          <w:color w:val="000000"/>
          <w:sz w:val="28"/>
          <w:szCs w:val="28"/>
          <w:highlight w:val="yellow"/>
          <w:lang w:eastAsia="es-PE"/>
        </w:rPr>
        <w:t>Sabemos que la administración </w:t>
      </w:r>
      <w:hyperlink r:id="rId25" w:history="1">
        <w:r w:rsidRPr="00106D62">
          <w:rPr>
            <w:rFonts w:ascii="Times New Roman" w:eastAsia="Times New Roman" w:hAnsi="Times New Roman" w:cs="Times New Roman"/>
            <w:color w:val="0000FF"/>
            <w:sz w:val="28"/>
            <w:szCs w:val="28"/>
            <w:highlight w:val="yellow"/>
            <w:lang w:eastAsia="es-PE"/>
          </w:rPr>
          <w:t>no es honesta</w:t>
        </w:r>
      </w:hyperlink>
      <w:r w:rsidRPr="00106D62">
        <w:rPr>
          <w:rFonts w:ascii="Times New Roman" w:eastAsia="Times New Roman" w:hAnsi="Times New Roman" w:cs="Times New Roman"/>
          <w:color w:val="000000"/>
          <w:sz w:val="28"/>
          <w:szCs w:val="28"/>
          <w:highlight w:val="yellow"/>
          <w:lang w:eastAsia="es-PE"/>
        </w:rPr>
        <w:t> al apuntar a los "peores de los peores" para su deportación. Hasta enero, casi la mitad de los detenidos por la administración Trump no tenían antecedentes penales ni cargos pendientes.</w:t>
      </w:r>
      <w:r w:rsidRPr="00F17771">
        <w:rPr>
          <w:rFonts w:ascii="Times New Roman" w:eastAsia="Times New Roman" w:hAnsi="Times New Roman" w:cs="Times New Roman"/>
          <w:color w:val="000000"/>
          <w:sz w:val="28"/>
          <w:szCs w:val="28"/>
          <w:lang w:eastAsia="es-PE"/>
        </w:rPr>
        <w:t xml:space="preserve"> Solo una pequeña fracción ha sido condenada por los delitos violentos que la administración cita para vilipendiar a cualquier </w:t>
      </w:r>
      <w:r w:rsidRPr="00F17771">
        <w:rPr>
          <w:rFonts w:ascii="Times New Roman" w:eastAsia="Times New Roman" w:hAnsi="Times New Roman" w:cs="Times New Roman"/>
          <w:color w:val="000000"/>
          <w:sz w:val="28"/>
          <w:szCs w:val="28"/>
          <w:lang w:eastAsia="es-PE"/>
        </w:rPr>
        <w:lastRenderedPageBreak/>
        <w:t xml:space="preserve">persona indocumentada como un delincuente brutal. Según el Instituto Cato, </w:t>
      </w:r>
      <w:r w:rsidRPr="00106D62">
        <w:rPr>
          <w:rFonts w:ascii="Times New Roman" w:eastAsia="Times New Roman" w:hAnsi="Times New Roman" w:cs="Times New Roman"/>
          <w:color w:val="000000"/>
          <w:sz w:val="28"/>
          <w:szCs w:val="28"/>
          <w:highlight w:val="yellow"/>
          <w:lang w:eastAsia="es-PE"/>
        </w:rPr>
        <w:t>la mayoría de las demás </w:t>
      </w:r>
      <w:hyperlink r:id="rId26" w:history="1">
        <w:r w:rsidRPr="00106D62">
          <w:rPr>
            <w:rFonts w:ascii="Times New Roman" w:eastAsia="Times New Roman" w:hAnsi="Times New Roman" w:cs="Times New Roman"/>
            <w:color w:val="0000FF"/>
            <w:sz w:val="28"/>
            <w:szCs w:val="28"/>
            <w:highlight w:val="yellow"/>
            <w:lang w:eastAsia="es-PE"/>
          </w:rPr>
          <w:t>condenas</w:t>
        </w:r>
      </w:hyperlink>
      <w:r w:rsidRPr="00106D62">
        <w:rPr>
          <w:rFonts w:ascii="Times New Roman" w:eastAsia="Times New Roman" w:hAnsi="Times New Roman" w:cs="Times New Roman"/>
          <w:color w:val="000000"/>
          <w:sz w:val="28"/>
          <w:szCs w:val="28"/>
          <w:highlight w:val="yellow"/>
          <w:lang w:eastAsia="es-PE"/>
        </w:rPr>
        <w:t> fueron por vicios, inmigración y delitos de tráfico.</w:t>
      </w:r>
    </w:p>
    <w:p w14:paraId="1CABA074"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 xml:space="preserve">Sabemos que </w:t>
      </w:r>
      <w:r w:rsidRPr="00106D62">
        <w:rPr>
          <w:rFonts w:ascii="Times New Roman" w:eastAsia="Times New Roman" w:hAnsi="Times New Roman" w:cs="Times New Roman"/>
          <w:color w:val="000000"/>
          <w:sz w:val="28"/>
          <w:szCs w:val="28"/>
          <w:highlight w:val="yellow"/>
          <w:lang w:eastAsia="es-PE"/>
        </w:rPr>
        <w:t>las personas autorizadas a estar en Estados Unidos —personas que "lo hacen bien"— también están siendo detenidas</w:t>
      </w:r>
      <w:r w:rsidRPr="00F17771">
        <w:rPr>
          <w:rFonts w:ascii="Times New Roman" w:eastAsia="Times New Roman" w:hAnsi="Times New Roman" w:cs="Times New Roman"/>
          <w:color w:val="000000"/>
          <w:sz w:val="28"/>
          <w:szCs w:val="28"/>
          <w:lang w:eastAsia="es-PE"/>
        </w:rPr>
        <w:t xml:space="preserve">. Liam Ramos, de cinco años, y su padre, detenidos por el ICE en Minneapolis y enviados a un "centro de detención familiar" en Texas, tienen casos de asilo activos y, por lo tanto, están autorizados a vivir en Estados Unidos. También sabemos que </w:t>
      </w:r>
      <w:r w:rsidRPr="0072383B">
        <w:rPr>
          <w:rFonts w:ascii="Times New Roman" w:eastAsia="Times New Roman" w:hAnsi="Times New Roman" w:cs="Times New Roman"/>
          <w:color w:val="000000"/>
          <w:sz w:val="28"/>
          <w:szCs w:val="28"/>
          <w:highlight w:val="yellow"/>
          <w:lang w:eastAsia="es-PE"/>
        </w:rPr>
        <w:t>ciudadanos estadounidenses han sido </w:t>
      </w:r>
      <w:hyperlink r:id="rId27" w:history="1">
        <w:r w:rsidRPr="0072383B">
          <w:rPr>
            <w:rFonts w:ascii="Times New Roman" w:eastAsia="Times New Roman" w:hAnsi="Times New Roman" w:cs="Times New Roman"/>
            <w:color w:val="0000FF"/>
            <w:sz w:val="28"/>
            <w:szCs w:val="28"/>
            <w:highlight w:val="yellow"/>
            <w:lang w:eastAsia="es-PE"/>
          </w:rPr>
          <w:t>retenidos</w:t>
        </w:r>
      </w:hyperlink>
      <w:r w:rsidRPr="0072383B">
        <w:rPr>
          <w:rFonts w:ascii="Times New Roman" w:eastAsia="Times New Roman" w:hAnsi="Times New Roman" w:cs="Times New Roman"/>
          <w:color w:val="000000"/>
          <w:sz w:val="28"/>
          <w:szCs w:val="28"/>
          <w:highlight w:val="yellow"/>
          <w:lang w:eastAsia="es-PE"/>
        </w:rPr>
        <w:t> por el ICE, donde algunos han sufrido abusos físicos y se les ha negado el acceso a abogados o familiares.</w:t>
      </w:r>
      <w:r w:rsidRPr="00F17771">
        <w:rPr>
          <w:rFonts w:ascii="Times New Roman" w:eastAsia="Times New Roman" w:hAnsi="Times New Roman" w:cs="Times New Roman"/>
          <w:color w:val="000000"/>
          <w:sz w:val="28"/>
          <w:szCs w:val="28"/>
          <w:lang w:eastAsia="es-PE"/>
        </w:rPr>
        <w:t xml:space="preserve"> Los casos en los que ciudadanos o residentes legales son confundidos con "extranjeros ilegales" (</w:t>
      </w:r>
      <w:r w:rsidRPr="0072383B">
        <w:rPr>
          <w:rFonts w:ascii="Times New Roman" w:eastAsia="Times New Roman" w:hAnsi="Times New Roman" w:cs="Times New Roman"/>
          <w:color w:val="000000"/>
          <w:sz w:val="28"/>
          <w:szCs w:val="28"/>
          <w:highlight w:val="yellow"/>
          <w:lang w:eastAsia="es-PE"/>
        </w:rPr>
        <w:t>generalmente por motivos de raz</w:t>
      </w:r>
      <w:r w:rsidRPr="00F17771">
        <w:rPr>
          <w:rFonts w:ascii="Times New Roman" w:eastAsia="Times New Roman" w:hAnsi="Times New Roman" w:cs="Times New Roman"/>
          <w:color w:val="000000"/>
          <w:sz w:val="28"/>
          <w:szCs w:val="28"/>
          <w:lang w:eastAsia="es-PE"/>
        </w:rPr>
        <w:t>a) y en los que se ha detenido a transeúntes por filmar u "obstaculizar" a los agentes del ICE han tendido a fracasar, pero ese no siempre es el caso. El gobierno se </w:t>
      </w:r>
      <w:hyperlink r:id="rId28" w:history="1">
        <w:r w:rsidRPr="00F17771">
          <w:rPr>
            <w:rFonts w:ascii="Times New Roman" w:eastAsia="Times New Roman" w:hAnsi="Times New Roman" w:cs="Times New Roman"/>
            <w:color w:val="0000FF"/>
            <w:sz w:val="28"/>
            <w:szCs w:val="28"/>
            <w:lang w:eastAsia="es-PE"/>
          </w:rPr>
          <w:t>apresura</w:t>
        </w:r>
      </w:hyperlink>
      <w:r w:rsidRPr="00F17771">
        <w:rPr>
          <w:rFonts w:ascii="Times New Roman" w:eastAsia="Times New Roman" w:hAnsi="Times New Roman" w:cs="Times New Roman"/>
          <w:color w:val="000000"/>
          <w:sz w:val="28"/>
          <w:szCs w:val="28"/>
          <w:lang w:eastAsia="es-PE"/>
        </w:rPr>
        <w:t> a etiquetar a los manifestantes como "terroristas domésticos" o a escalar otros delitos a cargos de terrorismo. </w:t>
      </w:r>
    </w:p>
    <w:p w14:paraId="7F37311E"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72383B">
        <w:rPr>
          <w:rFonts w:ascii="Times New Roman" w:eastAsia="Times New Roman" w:hAnsi="Times New Roman" w:cs="Times New Roman"/>
          <w:color w:val="000000"/>
          <w:sz w:val="28"/>
          <w:szCs w:val="28"/>
          <w:highlight w:val="yellow"/>
          <w:lang w:eastAsia="es-PE"/>
        </w:rPr>
        <w:t>Trump ha sugerido que también le gustaría deportar y encarcelar en el extranjero a los </w:t>
      </w:r>
      <w:hyperlink r:id="rId29" w:history="1">
        <w:r w:rsidRPr="0072383B">
          <w:rPr>
            <w:rFonts w:ascii="Times New Roman" w:eastAsia="Times New Roman" w:hAnsi="Times New Roman" w:cs="Times New Roman"/>
            <w:color w:val="0000FF"/>
            <w:sz w:val="28"/>
            <w:szCs w:val="28"/>
            <w:highlight w:val="yellow"/>
            <w:lang w:eastAsia="es-PE"/>
          </w:rPr>
          <w:t>"locales"</w:t>
        </w:r>
      </w:hyperlink>
      <w:r w:rsidRPr="00F17771">
        <w:rPr>
          <w:rFonts w:ascii="Times New Roman" w:eastAsia="Times New Roman" w:hAnsi="Times New Roman" w:cs="Times New Roman"/>
          <w:color w:val="000000"/>
          <w:sz w:val="28"/>
          <w:szCs w:val="28"/>
          <w:lang w:eastAsia="es-PE"/>
        </w:rPr>
        <w:t> —ciudadanos estadounidenses que son "criminales", sin importar cómo Trump o agentes aleatorios de ICE elijan definir ese término. Después del asesinato del activista de derecha Charlie Kirk en septiembre, el Departamento de Justicia emitió </w:t>
      </w:r>
      <w:hyperlink r:id="rId30" w:history="1">
        <w:r w:rsidRPr="00F17771">
          <w:rPr>
            <w:rFonts w:ascii="Times New Roman" w:eastAsia="Times New Roman" w:hAnsi="Times New Roman" w:cs="Times New Roman"/>
            <w:color w:val="0000FF"/>
            <w:sz w:val="28"/>
            <w:szCs w:val="28"/>
            <w:lang w:eastAsia="es-PE"/>
          </w:rPr>
          <w:t>NSPM-7</w:t>
        </w:r>
      </w:hyperlink>
      <w:r w:rsidRPr="00F17771">
        <w:rPr>
          <w:rFonts w:ascii="Times New Roman" w:eastAsia="Times New Roman" w:hAnsi="Times New Roman" w:cs="Times New Roman"/>
          <w:color w:val="000000"/>
          <w:sz w:val="28"/>
          <w:szCs w:val="28"/>
          <w:lang w:eastAsia="es-PE"/>
        </w:rPr>
        <w:t xml:space="preserve"> , un memorando que ordena a las fuerzas del orden federales y estatales presentar cargos de terrorismo doméstico contra los miembros de Antifa. Los miembros de Antifa serán identificables por "antiamericanismo, anticapitalismo y anticristianismo... extremismo en migración, raza y género; y hostilidad hacia aquellos que mantienen valores estadounidenses tradicionales sobre la familia, la religión y la moralidad". Este es </w:t>
      </w:r>
      <w:r w:rsidRPr="0072383B">
        <w:rPr>
          <w:rFonts w:ascii="Times New Roman" w:eastAsia="Times New Roman" w:hAnsi="Times New Roman" w:cs="Times New Roman"/>
          <w:color w:val="000000"/>
          <w:sz w:val="28"/>
          <w:szCs w:val="28"/>
          <w:highlight w:val="yellow"/>
          <w:lang w:eastAsia="es-PE"/>
        </w:rPr>
        <w:t>un motivo suficientemente amplio para categorizar a cualquiera</w:t>
      </w:r>
      <w:r w:rsidRPr="00F17771">
        <w:rPr>
          <w:rFonts w:ascii="Times New Roman" w:eastAsia="Times New Roman" w:hAnsi="Times New Roman" w:cs="Times New Roman"/>
          <w:color w:val="000000"/>
          <w:sz w:val="28"/>
          <w:szCs w:val="28"/>
          <w:lang w:eastAsia="es-PE"/>
        </w:rPr>
        <w:t xml:space="preserve"> —un manifestante que observa a ICE desde su auto o una enfermera de UCI que ayuda a una víctima de gas pimienta— como terrorista doméstico.</w:t>
      </w:r>
    </w:p>
    <w:p w14:paraId="036447D5"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 xml:space="preserve">Trump y aquellos en su administración han reflexionado durante mucho tiempo sobre las formas en que podrían revocar el estatus de los inmigrantes que no les gustan, convirtiéndolos en "ilegales" sujetos a detención y deportación. </w:t>
      </w:r>
      <w:r w:rsidRPr="0072383B">
        <w:rPr>
          <w:rFonts w:ascii="Times New Roman" w:eastAsia="Times New Roman" w:hAnsi="Times New Roman" w:cs="Times New Roman"/>
          <w:color w:val="000000"/>
          <w:sz w:val="28"/>
          <w:szCs w:val="28"/>
          <w:highlight w:val="yellow"/>
          <w:lang w:eastAsia="es-PE"/>
        </w:rPr>
        <w:t>Han revocado las tarjetas verdes y las visas de personas cuyo discurso no aprueban</w:t>
      </w:r>
      <w:r w:rsidRPr="00F17771">
        <w:rPr>
          <w:rFonts w:ascii="Times New Roman" w:eastAsia="Times New Roman" w:hAnsi="Times New Roman" w:cs="Times New Roman"/>
          <w:color w:val="000000"/>
          <w:sz w:val="28"/>
          <w:szCs w:val="28"/>
          <w:lang w:eastAsia="es-PE"/>
        </w:rPr>
        <w:t xml:space="preserve"> (como Rümeysa Öztürk, una estudiante turca arrestada después de escribir un artículo de opinión en apoyo de la desinversión de su universidad de Israel, y Mahmoud Khalil, un activista pro-Palestina y portavoz del Campamento de Solidaridad con Gaza en la Universidad de Columbia, ambos detenidos por ICE) y declararon su intención de hacerlo </w:t>
      </w:r>
      <w:hyperlink r:id="rId31" w:history="1">
        <w:r w:rsidRPr="00F17771">
          <w:rPr>
            <w:rFonts w:ascii="Times New Roman" w:eastAsia="Times New Roman" w:hAnsi="Times New Roman" w:cs="Times New Roman"/>
            <w:color w:val="0000FF"/>
            <w:sz w:val="28"/>
            <w:szCs w:val="28"/>
            <w:lang w:eastAsia="es-PE"/>
          </w:rPr>
          <w:t>de manera más sistemática</w:t>
        </w:r>
      </w:hyperlink>
      <w:r w:rsidRPr="00F17771">
        <w:rPr>
          <w:rFonts w:ascii="Times New Roman" w:eastAsia="Times New Roman" w:hAnsi="Times New Roman" w:cs="Times New Roman"/>
          <w:color w:val="000000"/>
          <w:sz w:val="28"/>
          <w:szCs w:val="28"/>
          <w:lang w:eastAsia="es-PE"/>
        </w:rPr>
        <w:t xml:space="preserve"> . </w:t>
      </w:r>
      <w:r w:rsidRPr="00991CFC">
        <w:rPr>
          <w:rFonts w:ascii="Times New Roman" w:eastAsia="Times New Roman" w:hAnsi="Times New Roman" w:cs="Times New Roman"/>
          <w:color w:val="000000"/>
          <w:sz w:val="28"/>
          <w:szCs w:val="28"/>
          <w:highlight w:val="yellow"/>
          <w:lang w:eastAsia="es-PE"/>
        </w:rPr>
        <w:t>Trump firmó una orden ejecutiva para </w:t>
      </w:r>
      <w:hyperlink r:id="rId32" w:history="1">
        <w:r w:rsidRPr="00991CFC">
          <w:rPr>
            <w:rFonts w:ascii="Times New Roman" w:eastAsia="Times New Roman" w:hAnsi="Times New Roman" w:cs="Times New Roman"/>
            <w:color w:val="0000FF"/>
            <w:sz w:val="28"/>
            <w:szCs w:val="28"/>
            <w:highlight w:val="yellow"/>
            <w:lang w:eastAsia="es-PE"/>
          </w:rPr>
          <w:t>terminar con la ciudadanía por derecho de nacimiento</w:t>
        </w:r>
      </w:hyperlink>
      <w:r w:rsidRPr="00F17771">
        <w:rPr>
          <w:rFonts w:ascii="Times New Roman" w:eastAsia="Times New Roman" w:hAnsi="Times New Roman" w:cs="Times New Roman"/>
          <w:color w:val="000000"/>
          <w:sz w:val="28"/>
          <w:szCs w:val="28"/>
          <w:lang w:eastAsia="es-PE"/>
        </w:rPr>
        <w:t xml:space="preserve"> ; si la </w:t>
      </w:r>
      <w:r w:rsidRPr="00991CFC">
        <w:rPr>
          <w:rFonts w:ascii="Times New Roman" w:eastAsia="Times New Roman" w:hAnsi="Times New Roman" w:cs="Times New Roman"/>
          <w:color w:val="000000"/>
          <w:sz w:val="28"/>
          <w:szCs w:val="28"/>
          <w:highlight w:val="yellow"/>
          <w:lang w:eastAsia="es-PE"/>
        </w:rPr>
        <w:t>Corte Suprema</w:t>
      </w:r>
      <w:r w:rsidRPr="00F17771">
        <w:rPr>
          <w:rFonts w:ascii="Times New Roman" w:eastAsia="Times New Roman" w:hAnsi="Times New Roman" w:cs="Times New Roman"/>
          <w:color w:val="000000"/>
          <w:sz w:val="28"/>
          <w:szCs w:val="28"/>
          <w:lang w:eastAsia="es-PE"/>
        </w:rPr>
        <w:t xml:space="preserve"> está de acuerdo con los argumentos del </w:t>
      </w:r>
      <w:r w:rsidRPr="00F17771">
        <w:rPr>
          <w:rFonts w:ascii="Times New Roman" w:eastAsia="Times New Roman" w:hAnsi="Times New Roman" w:cs="Times New Roman"/>
          <w:color w:val="000000"/>
          <w:sz w:val="28"/>
          <w:szCs w:val="28"/>
          <w:lang w:eastAsia="es-PE"/>
        </w:rPr>
        <w:lastRenderedPageBreak/>
        <w:t xml:space="preserve">gobierno cuando acepte el caso en abril, no está claro si los hijos de inmigrantes nacidos en los Estados Unidos aún serán considerados ciudadanos. En algunos casos, </w:t>
      </w:r>
      <w:r w:rsidRPr="00991CFC">
        <w:rPr>
          <w:rFonts w:ascii="Times New Roman" w:eastAsia="Times New Roman" w:hAnsi="Times New Roman" w:cs="Times New Roman"/>
          <w:color w:val="000000"/>
          <w:sz w:val="28"/>
          <w:szCs w:val="28"/>
          <w:highlight w:val="yellow"/>
          <w:lang w:eastAsia="es-PE"/>
        </w:rPr>
        <w:t>el DHS ya ha deportado a hijos ciudadanos de inmigrantes.</w:t>
      </w:r>
    </w:p>
    <w:p w14:paraId="39247AA4"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 xml:space="preserve">El gobierno también ha manifestado desde hace tiempo su hostilidad hacia la política del </w:t>
      </w:r>
      <w:r w:rsidRPr="00991CFC">
        <w:rPr>
          <w:rFonts w:ascii="Times New Roman" w:eastAsia="Times New Roman" w:hAnsi="Times New Roman" w:cs="Times New Roman"/>
          <w:color w:val="000000"/>
          <w:sz w:val="28"/>
          <w:szCs w:val="28"/>
          <w:highlight w:val="yellow"/>
          <w:lang w:eastAsia="es-PE"/>
        </w:rPr>
        <w:t>Estatus de Protección Temporal (TPS), habiéndolo revocado para personas de Venezuela, Honduras y varios otros países, incluyendo Haití</w:t>
      </w:r>
      <w:r w:rsidRPr="00F17771">
        <w:rPr>
          <w:rFonts w:ascii="Times New Roman" w:eastAsia="Times New Roman" w:hAnsi="Times New Roman" w:cs="Times New Roman"/>
          <w:color w:val="000000"/>
          <w:sz w:val="28"/>
          <w:szCs w:val="28"/>
          <w:lang w:eastAsia="es-PE"/>
        </w:rPr>
        <w:t>. A principios de febrero, tenía previsto lanzar una importante redada del ICE contra la comunidad haitiana de Springfield, Ohio, famosamente demonizada por Trump y J.D. Vance durante la campaña de 2024. A última hora, un juez federal pospuso la terminación del TPS para las personas de Haití, </w:t>
      </w:r>
      <w:hyperlink r:id="rId33" w:history="1">
        <w:r w:rsidRPr="00F17771">
          <w:rPr>
            <w:rFonts w:ascii="Times New Roman" w:eastAsia="Times New Roman" w:hAnsi="Times New Roman" w:cs="Times New Roman"/>
            <w:color w:val="0000FF"/>
            <w:sz w:val="28"/>
            <w:szCs w:val="28"/>
            <w:lang w:eastAsia="es-PE"/>
          </w:rPr>
          <w:t>acusando</w:t>
        </w:r>
      </w:hyperlink>
      <w:r w:rsidRPr="00F17771">
        <w:rPr>
          <w:rFonts w:ascii="Times New Roman" w:eastAsia="Times New Roman" w:hAnsi="Times New Roman" w:cs="Times New Roman"/>
          <w:color w:val="000000"/>
          <w:sz w:val="28"/>
          <w:szCs w:val="28"/>
          <w:lang w:eastAsia="es-PE"/>
        </w:rPr>
        <w:t xml:space="preserve"> a la secretaria del DHS, Kristi Noem, de "preordenar" la terminación debido a la "hostilidad hacia los inmigrantes no blancos". Sin embargo, el gobierno de Trump planea apelar ante la Corte Suprema. </w:t>
      </w:r>
      <w:r w:rsidRPr="00991CFC">
        <w:rPr>
          <w:rFonts w:ascii="Times New Roman" w:eastAsia="Times New Roman" w:hAnsi="Times New Roman" w:cs="Times New Roman"/>
          <w:color w:val="000000"/>
          <w:sz w:val="28"/>
          <w:szCs w:val="28"/>
          <w:highlight w:val="yellow"/>
          <w:lang w:eastAsia="es-PE"/>
        </w:rPr>
        <w:t>El historiador Timothy Snyder ha calificado el esfuerzo por purgar a Springfield de su población haitiana como un "pogromo" y una </w:t>
      </w:r>
      <w:hyperlink r:id="rId34" w:history="1">
        <w:r w:rsidRPr="00991CFC">
          <w:rPr>
            <w:rFonts w:ascii="Times New Roman" w:eastAsia="Times New Roman" w:hAnsi="Times New Roman" w:cs="Times New Roman"/>
            <w:color w:val="0000FF"/>
            <w:sz w:val="28"/>
            <w:szCs w:val="28"/>
            <w:highlight w:val="yellow"/>
            <w:lang w:eastAsia="es-PE"/>
          </w:rPr>
          <w:t>"limpieza étnica".</w:t>
        </w:r>
      </w:hyperlink>
    </w:p>
    <w:p w14:paraId="4781AB43"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Cualquier persona considerada blanco de las autoridades migratorias, ya sea que haya entrado al país ilegalmente, esté a la espera de solicitudes de asilo, se le haya revocado su estatus o haya sido etiquetada como "terrorista doméstico" o "local", podría ser absorbida por el sistema de centros de detención en rápida expansión. Rachel Maddow </w:t>
      </w:r>
      <w:hyperlink r:id="rId35" w:history="1">
        <w:r w:rsidRPr="00F17771">
          <w:rPr>
            <w:rFonts w:ascii="Times New Roman" w:eastAsia="Times New Roman" w:hAnsi="Times New Roman" w:cs="Times New Roman"/>
            <w:color w:val="0000FF"/>
            <w:sz w:val="28"/>
            <w:szCs w:val="28"/>
            <w:lang w:eastAsia="es-PE"/>
          </w:rPr>
          <w:t>planteó esta perspectiva</w:t>
        </w:r>
      </w:hyperlink>
      <w:r w:rsidRPr="00F17771">
        <w:rPr>
          <w:rFonts w:ascii="Times New Roman" w:eastAsia="Times New Roman" w:hAnsi="Times New Roman" w:cs="Times New Roman"/>
          <w:color w:val="000000"/>
          <w:sz w:val="28"/>
          <w:szCs w:val="28"/>
          <w:lang w:eastAsia="es-PE"/>
        </w:rPr>
        <w:t> con mordacidad: "Si los construyen, los llenarán". </w:t>
      </w:r>
    </w:p>
    <w:p w14:paraId="54940055"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17298E">
        <w:rPr>
          <w:rFonts w:ascii="Times New Roman" w:eastAsia="Times New Roman" w:hAnsi="Times New Roman" w:cs="Times New Roman"/>
          <w:b/>
          <w:bCs/>
          <w:color w:val="000000"/>
          <w:sz w:val="28"/>
          <w:szCs w:val="28"/>
          <w:highlight w:val="yellow"/>
          <w:lang w:eastAsia="es-PE"/>
        </w:rPr>
        <w:t>¿Han visto suficiente los estadounidenses</w:t>
      </w:r>
      <w:r w:rsidRPr="0017298E">
        <w:rPr>
          <w:rFonts w:ascii="Times New Roman" w:eastAsia="Times New Roman" w:hAnsi="Times New Roman" w:cs="Times New Roman"/>
          <w:color w:val="000000"/>
          <w:sz w:val="28"/>
          <w:szCs w:val="28"/>
          <w:highlight w:val="yellow"/>
          <w:lang w:eastAsia="es-PE"/>
        </w:rPr>
        <w:t> ?</w:t>
      </w:r>
      <w:r w:rsidRPr="00F17771">
        <w:rPr>
          <w:rFonts w:ascii="Times New Roman" w:eastAsia="Times New Roman" w:hAnsi="Times New Roman" w:cs="Times New Roman"/>
          <w:color w:val="000000"/>
          <w:sz w:val="28"/>
          <w:szCs w:val="28"/>
          <w:lang w:eastAsia="es-PE"/>
        </w:rPr>
        <w:t xml:space="preserve"> Greg Sargent, de  </w:t>
      </w:r>
      <w:r w:rsidRPr="00F17771">
        <w:rPr>
          <w:rFonts w:ascii="Times New Roman" w:eastAsia="Times New Roman" w:hAnsi="Times New Roman" w:cs="Times New Roman"/>
          <w:i/>
          <w:iCs/>
          <w:color w:val="000000"/>
          <w:sz w:val="28"/>
          <w:szCs w:val="28"/>
          <w:lang w:eastAsia="es-PE"/>
        </w:rPr>
        <w:t>The New Republic, </w:t>
      </w:r>
      <w:hyperlink r:id="rId36" w:history="1">
        <w:r w:rsidRPr="00F17771">
          <w:rPr>
            <w:rFonts w:ascii="Times New Roman" w:eastAsia="Times New Roman" w:hAnsi="Times New Roman" w:cs="Times New Roman"/>
            <w:color w:val="0000FF"/>
            <w:sz w:val="28"/>
            <w:szCs w:val="28"/>
            <w:lang w:eastAsia="es-PE"/>
          </w:rPr>
          <w:t>informa</w:t>
        </w:r>
      </w:hyperlink>
      <w:r w:rsidRPr="00F17771">
        <w:rPr>
          <w:rFonts w:ascii="Times New Roman" w:eastAsia="Times New Roman" w:hAnsi="Times New Roman" w:cs="Times New Roman"/>
          <w:color w:val="000000"/>
          <w:sz w:val="28"/>
          <w:szCs w:val="28"/>
          <w:lang w:eastAsia="es-PE"/>
        </w:rPr>
        <w:t xml:space="preserve"> que incluso en zonas que votaron firmemente por Trump en 2024, la gente se opone al uso de almacenes vacíos para la detención de inmigrantes. En el condado de Hanover, Virginia, los residentes protestaron por la propuesta de venta de un edificio al DHS, y la junta de supervisores se opuso. Como resultado, el propietario del almacén canceló el acuerdo. Tras una inmensa presión pública de los residentes, el alcalde republicano de Oklahoma City se opuso a una propuesta para un almacén de ICE, y ese acuerdo también fracasó. Lo mismo ocurrió en el condado de Morris, Nueva Jersey; Kansas City, Misuri; y Salt Lake City, Utah. </w:t>
      </w:r>
      <w:r w:rsidRPr="0017298E">
        <w:rPr>
          <w:rFonts w:ascii="Times New Roman" w:eastAsia="Times New Roman" w:hAnsi="Times New Roman" w:cs="Times New Roman"/>
          <w:color w:val="000000"/>
          <w:sz w:val="28"/>
          <w:szCs w:val="28"/>
          <w:highlight w:val="yellow"/>
          <w:lang w:eastAsia="es-PE"/>
        </w:rPr>
        <w:t>"La reacción pública desatada por la agenda migratoria de Trump es mucho más</w:t>
      </w:r>
      <w:r w:rsidRPr="00F17771">
        <w:rPr>
          <w:rFonts w:ascii="Times New Roman" w:eastAsia="Times New Roman" w:hAnsi="Times New Roman" w:cs="Times New Roman"/>
          <w:color w:val="000000"/>
          <w:sz w:val="28"/>
          <w:szCs w:val="28"/>
          <w:lang w:eastAsia="es-PE"/>
        </w:rPr>
        <w:t xml:space="preserve"> profunda que la repulsión ante las imágenes de violencia de ICE", escribe Sargent. "Ahora parece estar convergiendo contra el objetivo de las deportaciones masivas como un proyecto ideológico más amplio".</w:t>
      </w:r>
    </w:p>
    <w:p w14:paraId="4CDD924C"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r w:rsidRPr="00F17771">
        <w:rPr>
          <w:rFonts w:ascii="Times New Roman" w:eastAsia="Times New Roman" w:hAnsi="Times New Roman" w:cs="Times New Roman"/>
          <w:color w:val="000000"/>
          <w:sz w:val="28"/>
          <w:szCs w:val="28"/>
          <w:lang w:eastAsia="es-PE"/>
        </w:rPr>
        <w:t xml:space="preserve">Si esto es suficiente para descarrilar el programa de deportación masiva de la administración Trump es otra cuestión. Pero la repulsión generalizada ante los manifestantes ejecutados en la calle, los niños utilizados para atrapar a sus padres y las personas sacadas de autos a rastras y enviadas a centros de detención en todo el país parece estar transformándose en una oposición organizada y disciplinada. Cada vez hay más claridad: si la </w:t>
      </w:r>
      <w:r w:rsidRPr="00F17771">
        <w:rPr>
          <w:rFonts w:ascii="Times New Roman" w:eastAsia="Times New Roman" w:hAnsi="Times New Roman" w:cs="Times New Roman"/>
          <w:color w:val="000000"/>
          <w:sz w:val="28"/>
          <w:szCs w:val="28"/>
          <w:lang w:eastAsia="es-PE"/>
        </w:rPr>
        <w:lastRenderedPageBreak/>
        <w:t>administración puede despojar a tantos de sus derechos, los derechos de nadie están a salvo.</w:t>
      </w:r>
    </w:p>
    <w:p w14:paraId="6B424A25" w14:textId="77777777" w:rsidR="00496E26" w:rsidRPr="00F17771" w:rsidRDefault="00496E26" w:rsidP="00F17771">
      <w:pPr>
        <w:shd w:val="clear" w:color="auto" w:fill="FFFFFF"/>
        <w:spacing w:after="0" w:line="240" w:lineRule="auto"/>
        <w:rPr>
          <w:rFonts w:ascii="Times New Roman" w:eastAsia="Times New Roman" w:hAnsi="Times New Roman" w:cs="Times New Roman"/>
          <w:color w:val="000000"/>
          <w:sz w:val="28"/>
          <w:szCs w:val="28"/>
          <w:lang w:eastAsia="es-PE"/>
        </w:rPr>
      </w:pPr>
      <w:hyperlink r:id="rId37" w:history="1">
        <w:r w:rsidRPr="00F17771">
          <w:rPr>
            <w:rFonts w:ascii="Times New Roman" w:eastAsia="Times New Roman" w:hAnsi="Times New Roman" w:cs="Times New Roman"/>
            <w:b/>
            <w:bCs/>
            <w:color w:val="0000FF"/>
            <w:sz w:val="28"/>
            <w:szCs w:val="28"/>
            <w:lang w:eastAsia="es-PE"/>
          </w:rPr>
          <w:t>Regina Munch</w:t>
        </w:r>
      </w:hyperlink>
      <w:r w:rsidRPr="00F17771">
        <w:rPr>
          <w:rFonts w:ascii="Times New Roman" w:eastAsia="Times New Roman" w:hAnsi="Times New Roman" w:cs="Times New Roman"/>
          <w:color w:val="000000"/>
          <w:sz w:val="28"/>
          <w:szCs w:val="28"/>
          <w:lang w:eastAsia="es-PE"/>
        </w:rPr>
        <w:t> </w:t>
      </w:r>
      <w:r w:rsidRPr="00F17771">
        <w:rPr>
          <w:rFonts w:ascii="Times New Roman" w:eastAsia="Times New Roman" w:hAnsi="Times New Roman" w:cs="Times New Roman"/>
          <w:i/>
          <w:iCs/>
          <w:color w:val="000000"/>
          <w:sz w:val="28"/>
          <w:szCs w:val="28"/>
          <w:lang w:eastAsia="es-PE"/>
        </w:rPr>
        <w:t>es editora asociada en </w:t>
      </w:r>
      <w:r w:rsidRPr="00F17771">
        <w:rPr>
          <w:rFonts w:ascii="Times New Roman" w:eastAsia="Times New Roman" w:hAnsi="Times New Roman" w:cs="Times New Roman"/>
          <w:color w:val="000000"/>
          <w:sz w:val="28"/>
          <w:szCs w:val="28"/>
          <w:lang w:eastAsia="es-PE"/>
        </w:rPr>
        <w:t> Commonweal</w:t>
      </w:r>
      <w:r w:rsidRPr="00F17771">
        <w:rPr>
          <w:rFonts w:ascii="Times New Roman" w:eastAsia="Times New Roman" w:hAnsi="Times New Roman" w:cs="Times New Roman"/>
          <w:i/>
          <w:iCs/>
          <w:color w:val="000000"/>
          <w:sz w:val="28"/>
          <w:szCs w:val="28"/>
          <w:lang w:eastAsia="es-PE"/>
        </w:rPr>
        <w:t> .</w:t>
      </w:r>
    </w:p>
    <w:p w14:paraId="692353CB" w14:textId="77777777" w:rsidR="00496E26" w:rsidRPr="00F17771" w:rsidRDefault="00496E26" w:rsidP="00F17771">
      <w:pPr>
        <w:spacing w:after="0" w:line="240" w:lineRule="auto"/>
        <w:rPr>
          <w:rFonts w:ascii="Times New Roman" w:hAnsi="Times New Roman" w:cs="Times New Roman"/>
          <w:sz w:val="28"/>
          <w:szCs w:val="28"/>
        </w:rPr>
      </w:pPr>
    </w:p>
    <w:p w14:paraId="0B527162" w14:textId="77777777" w:rsidR="00496E26" w:rsidRPr="00F17771" w:rsidRDefault="00496E26" w:rsidP="00F17771">
      <w:pPr>
        <w:spacing w:after="0" w:line="240" w:lineRule="auto"/>
        <w:rPr>
          <w:rFonts w:ascii="Times New Roman" w:hAnsi="Times New Roman" w:cs="Times New Roman"/>
          <w:sz w:val="28"/>
          <w:szCs w:val="28"/>
        </w:rPr>
      </w:pPr>
    </w:p>
    <w:p w14:paraId="74D47FE2" w14:textId="77777777" w:rsidR="0017298E" w:rsidRDefault="0017298E" w:rsidP="00F17771">
      <w:pPr>
        <w:pStyle w:val="Ttulo1"/>
        <w:spacing w:before="0" w:beforeAutospacing="0" w:after="0" w:afterAutospacing="0"/>
        <w:rPr>
          <w:color w:val="1A1A1A"/>
          <w:sz w:val="28"/>
          <w:szCs w:val="28"/>
        </w:rPr>
      </w:pPr>
    </w:p>
    <w:p w14:paraId="173B05A7" w14:textId="77777777" w:rsidR="00496E26" w:rsidRPr="0017298E" w:rsidRDefault="00496E26" w:rsidP="0017298E">
      <w:pPr>
        <w:pStyle w:val="Ttulo2"/>
        <w:rPr>
          <w:sz w:val="28"/>
          <w:szCs w:val="28"/>
        </w:rPr>
      </w:pPr>
      <w:bookmarkStart w:id="21" w:name="_Toc222225448"/>
      <w:r w:rsidRPr="0017298E">
        <w:rPr>
          <w:sz w:val="28"/>
          <w:szCs w:val="28"/>
        </w:rPr>
        <w:t>Pizzaballa: "La guerra en Gaza no ha terminado. La falta de confianza es un obstáculo para la paz"</w:t>
      </w:r>
      <w:bookmarkEnd w:id="21"/>
    </w:p>
    <w:p w14:paraId="4E549795" w14:textId="77777777" w:rsidR="00496E26" w:rsidRPr="00F17771" w:rsidRDefault="00496E26" w:rsidP="00F17771">
      <w:pPr>
        <w:spacing w:after="0" w:line="240" w:lineRule="auto"/>
        <w:rPr>
          <w:rFonts w:ascii="Times New Roman" w:hAnsi="Times New Roman" w:cs="Times New Roman"/>
          <w:color w:val="000000"/>
          <w:sz w:val="28"/>
          <w:szCs w:val="28"/>
        </w:rPr>
      </w:pPr>
      <w:r w:rsidRPr="00F17771">
        <w:rPr>
          <w:rStyle w:val="color-neutral600"/>
          <w:rFonts w:ascii="Times New Roman" w:hAnsi="Times New Roman" w:cs="Times New Roman"/>
          <w:color w:val="666666"/>
          <w:sz w:val="28"/>
          <w:szCs w:val="28"/>
        </w:rPr>
        <w:t>15 feb 2026 - 17:11</w:t>
      </w:r>
    </w:p>
    <w:p w14:paraId="1E4806A6" w14:textId="77777777" w:rsidR="00496E26" w:rsidRPr="00F17771" w:rsidRDefault="00496E26" w:rsidP="0017298E">
      <w:pPr>
        <w:spacing w:after="0" w:line="240" w:lineRule="auto"/>
        <w:rPr>
          <w:rFonts w:ascii="Times New Roman" w:hAnsi="Times New Roman" w:cs="Times New Roman"/>
          <w:color w:val="000000"/>
          <w:sz w:val="28"/>
          <w:szCs w:val="28"/>
        </w:rPr>
      </w:pPr>
    </w:p>
    <w:p w14:paraId="4C33C7C6" w14:textId="77777777" w:rsidR="00496E26" w:rsidRPr="00F17771" w:rsidRDefault="00496E26" w:rsidP="00F17771">
      <w:pPr>
        <w:pStyle w:val="paragraph-atom"/>
        <w:spacing w:before="0" w:beforeAutospacing="0" w:after="0" w:afterAutospacing="0"/>
        <w:rPr>
          <w:color w:val="333333"/>
          <w:sz w:val="28"/>
          <w:szCs w:val="28"/>
        </w:rPr>
      </w:pPr>
      <w:hyperlink r:id="rId38" w:history="1">
        <w:r w:rsidRPr="00F17771">
          <w:rPr>
            <w:rStyle w:val="Hipervnculo"/>
            <w:color w:val="D49400"/>
            <w:sz w:val="28"/>
            <w:szCs w:val="28"/>
          </w:rPr>
          <w:t>(Stefano Leszczynski/Vatican News)</w:t>
        </w:r>
      </w:hyperlink>
      <w:r w:rsidRPr="00F17771">
        <w:rPr>
          <w:color w:val="333333"/>
          <w:sz w:val="28"/>
          <w:szCs w:val="28"/>
        </w:rPr>
        <w:t>.- «</w:t>
      </w:r>
      <w:r w:rsidRPr="00F17771">
        <w:rPr>
          <w:rStyle w:val="Fuerte"/>
          <w:color w:val="333333"/>
          <w:sz w:val="28"/>
          <w:szCs w:val="28"/>
        </w:rPr>
        <w:t>El obstáculo para la paz es siempre una política de corto alcance. Pero nunca hay que renunciar a trabajar por algo diferente</w:t>
      </w:r>
      <w:r w:rsidRPr="00F17771">
        <w:rPr>
          <w:color w:val="333333"/>
          <w:sz w:val="28"/>
          <w:szCs w:val="28"/>
        </w:rPr>
        <w:t>. Necesitamos construir y mantener viva también nuestra narrativa de personas que son mayoría, que quieren vivir serenamente en paz, reconocidas en sus derechos y reconociendo los derechos de los demás». Así se dirigió el </w:t>
      </w:r>
      <w:r w:rsidRPr="005A7844">
        <w:rPr>
          <w:rStyle w:val="Fuerte"/>
          <w:color w:val="333333"/>
          <w:sz w:val="28"/>
          <w:szCs w:val="28"/>
          <w:highlight w:val="yellow"/>
        </w:rPr>
        <w:t>cardenal Pierbattista Pizzaballa</w:t>
      </w:r>
      <w:r w:rsidRPr="00F17771">
        <w:rPr>
          <w:rStyle w:val="Fuerte"/>
          <w:color w:val="333333"/>
          <w:sz w:val="28"/>
          <w:szCs w:val="28"/>
        </w:rPr>
        <w:t xml:space="preserve"> a los jóvenes de Rondine Cittadella della Pace</w:t>
      </w:r>
      <w:r w:rsidRPr="00F17771">
        <w:rPr>
          <w:color w:val="333333"/>
          <w:sz w:val="28"/>
          <w:szCs w:val="28"/>
        </w:rPr>
        <w:t>, con quienes se reunió poco antes de intervenir en el encuentro público en la basílica de San Francisco en Arezzo.</w:t>
      </w:r>
    </w:p>
    <w:p w14:paraId="7983DCFB" w14:textId="77777777" w:rsidR="00496E26" w:rsidRPr="00F17771" w:rsidRDefault="00496E26" w:rsidP="00F17771">
      <w:pPr>
        <w:pStyle w:val="Ttulo2"/>
        <w:spacing w:before="0" w:beforeAutospacing="0" w:after="0" w:afterAutospacing="0"/>
        <w:rPr>
          <w:color w:val="333333"/>
          <w:sz w:val="28"/>
          <w:szCs w:val="28"/>
        </w:rPr>
      </w:pPr>
      <w:bookmarkStart w:id="22" w:name="_Toc222225449"/>
      <w:r w:rsidRPr="00F17771">
        <w:rPr>
          <w:color w:val="333333"/>
          <w:sz w:val="28"/>
          <w:szCs w:val="28"/>
        </w:rPr>
        <w:t>La dignidad de quienes lo han perdido todo</w:t>
      </w:r>
      <w:bookmarkEnd w:id="22"/>
    </w:p>
    <w:p w14:paraId="52C17228"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 xml:space="preserve">Entrevistado por el enviado de Avvenire, Giacomo Gambassi, el cardenal </w:t>
      </w:r>
      <w:r w:rsidRPr="005A7844">
        <w:rPr>
          <w:color w:val="333333"/>
          <w:sz w:val="28"/>
          <w:szCs w:val="28"/>
          <w:highlight w:val="yellow"/>
        </w:rPr>
        <w:t>Pizzaballa </w:t>
      </w:r>
      <w:r w:rsidRPr="005A7844">
        <w:rPr>
          <w:rStyle w:val="Fuerte"/>
          <w:color w:val="333333"/>
          <w:sz w:val="28"/>
          <w:szCs w:val="28"/>
          <w:highlight w:val="yellow"/>
        </w:rPr>
        <w:t>abordó el tema del logro de la paz en Gaza y en toda Tierra Santa</w:t>
      </w:r>
      <w:r w:rsidRPr="00F17771">
        <w:rPr>
          <w:color w:val="333333"/>
          <w:sz w:val="28"/>
          <w:szCs w:val="28"/>
        </w:rPr>
        <w:t>, que sigue en una situación de </w:t>
      </w:r>
      <w:r w:rsidRPr="00F17771">
        <w:rPr>
          <w:rStyle w:val="Fuerte"/>
          <w:color w:val="333333"/>
          <w:sz w:val="28"/>
          <w:szCs w:val="28"/>
        </w:rPr>
        <w:t>extrema tensión</w:t>
      </w:r>
      <w:r w:rsidRPr="00F17771">
        <w:rPr>
          <w:color w:val="333333"/>
          <w:sz w:val="28"/>
          <w:szCs w:val="28"/>
        </w:rPr>
        <w:t xml:space="preserve">. Al comentar la situación en la </w:t>
      </w:r>
      <w:r w:rsidRPr="005A7844">
        <w:rPr>
          <w:color w:val="333333"/>
          <w:sz w:val="28"/>
          <w:szCs w:val="28"/>
          <w:highlight w:val="yellow"/>
        </w:rPr>
        <w:t>Franja de Gaza</w:t>
      </w:r>
      <w:r w:rsidRPr="00F17771">
        <w:rPr>
          <w:color w:val="333333"/>
          <w:sz w:val="28"/>
          <w:szCs w:val="28"/>
        </w:rPr>
        <w:t xml:space="preserve">, subrayó </w:t>
      </w:r>
      <w:r w:rsidRPr="005A7844">
        <w:rPr>
          <w:color w:val="333333"/>
          <w:sz w:val="28"/>
          <w:szCs w:val="28"/>
          <w:highlight w:val="yellow"/>
        </w:rPr>
        <w:t>la imposibilidad de pensar en un futuro de reconstrucción sin tener en cuenta el dolor, las aspiraciones y la dignidad de los dos millones de palestinos que la habitan. </w:t>
      </w:r>
      <w:r w:rsidRPr="005A7844">
        <w:rPr>
          <w:rStyle w:val="Fuerte"/>
          <w:color w:val="333333"/>
          <w:sz w:val="28"/>
          <w:szCs w:val="28"/>
          <w:highlight w:val="yellow"/>
        </w:rPr>
        <w:t>«No habrá ningún resort de lujo en Gaza</w:t>
      </w:r>
      <w:r w:rsidRPr="00F17771">
        <w:rPr>
          <w:rStyle w:val="Fuerte"/>
          <w:color w:val="333333"/>
          <w:sz w:val="28"/>
          <w:szCs w:val="28"/>
        </w:rPr>
        <w:t>»</w:t>
      </w:r>
      <w:r w:rsidRPr="00F17771">
        <w:rPr>
          <w:color w:val="333333"/>
          <w:sz w:val="28"/>
          <w:szCs w:val="28"/>
        </w:rPr>
        <w:t>, dijo en respuesta a una pregunta sobre los planes de reconstrucción de la administración estadounidense.</w:t>
      </w:r>
    </w:p>
    <w:p w14:paraId="624554CD" w14:textId="77777777" w:rsidR="00496E26" w:rsidRPr="00F17771" w:rsidRDefault="00496E26" w:rsidP="00F17771">
      <w:pPr>
        <w:pStyle w:val="Ttulo2"/>
        <w:spacing w:before="0" w:beforeAutospacing="0" w:after="0" w:afterAutospacing="0"/>
        <w:rPr>
          <w:color w:val="333333"/>
          <w:sz w:val="28"/>
          <w:szCs w:val="28"/>
        </w:rPr>
      </w:pPr>
      <w:bookmarkStart w:id="23" w:name="_Toc222225450"/>
      <w:r w:rsidRPr="00F17771">
        <w:rPr>
          <w:color w:val="333333"/>
          <w:sz w:val="28"/>
          <w:szCs w:val="28"/>
        </w:rPr>
        <w:t>La guerra en Gaza no ha terminado</w:t>
      </w:r>
      <w:bookmarkEnd w:id="23"/>
    </w:p>
    <w:p w14:paraId="18D3285F" w14:textId="77777777" w:rsidR="00496E26" w:rsidRPr="00F17771" w:rsidRDefault="00496E26" w:rsidP="00F17771">
      <w:pPr>
        <w:pStyle w:val="paragraph-atom"/>
        <w:spacing w:before="0" w:beforeAutospacing="0" w:after="0" w:afterAutospacing="0"/>
        <w:rPr>
          <w:color w:val="333333"/>
          <w:sz w:val="28"/>
          <w:szCs w:val="28"/>
        </w:rPr>
      </w:pPr>
      <w:r w:rsidRPr="005A7844">
        <w:rPr>
          <w:color w:val="333333"/>
          <w:sz w:val="28"/>
          <w:szCs w:val="28"/>
          <w:highlight w:val="yellow"/>
        </w:rPr>
        <w:t>En Gaza se sigue muriendo a pesar del alto el fuego.</w:t>
      </w:r>
      <w:r w:rsidRPr="00F17771">
        <w:rPr>
          <w:color w:val="333333"/>
          <w:sz w:val="28"/>
          <w:szCs w:val="28"/>
        </w:rPr>
        <w:t xml:space="preserve"> «Ciertamente, ya no hay bombardeos intensivos», señaló el patriarca latino de Jerusalén, </w:t>
      </w:r>
      <w:r w:rsidRPr="005A7844">
        <w:rPr>
          <w:color w:val="333333"/>
          <w:sz w:val="28"/>
          <w:szCs w:val="28"/>
          <w:highlight w:val="yellow"/>
        </w:rPr>
        <w:t>«pero</w:t>
      </w:r>
      <w:r w:rsidRPr="005A7844">
        <w:rPr>
          <w:rStyle w:val="Fuerte"/>
          <w:color w:val="333333"/>
          <w:sz w:val="28"/>
          <w:szCs w:val="28"/>
          <w:highlight w:val="yellow"/>
        </w:rPr>
        <w:t> hay ejecuciones selectivas</w:t>
      </w:r>
      <w:r w:rsidRPr="005A7844">
        <w:rPr>
          <w:color w:val="333333"/>
          <w:sz w:val="28"/>
          <w:szCs w:val="28"/>
          <w:highlight w:val="yellow"/>
        </w:rPr>
        <w:t>. El 96 % de los centros habitados están arrasados, las escuelas llevan tres años cerradas y faltan medicamentos, por lo que se muere de frío, de infecciones y por falta de atención médica».</w:t>
      </w:r>
      <w:r w:rsidRPr="00F17771">
        <w:rPr>
          <w:color w:val="333333"/>
          <w:sz w:val="28"/>
          <w:szCs w:val="28"/>
        </w:rPr>
        <w:t xml:space="preserve"> Solo en la comunidad católica de la Iglesia de la Sagrada Familia, 23 personas han muerto por «fuego directo», recuerda Pizzaballa, y otras tantas han fallecido de hambre y frío.</w:t>
      </w:r>
    </w:p>
    <w:p w14:paraId="77C08D90" w14:textId="77777777" w:rsidR="00496E26" w:rsidRPr="00F17771" w:rsidRDefault="00496E26" w:rsidP="00F17771">
      <w:pPr>
        <w:pStyle w:val="Ttulo2"/>
        <w:spacing w:before="0" w:beforeAutospacing="0" w:after="0" w:afterAutospacing="0"/>
        <w:rPr>
          <w:color w:val="333333"/>
          <w:sz w:val="28"/>
          <w:szCs w:val="28"/>
        </w:rPr>
      </w:pPr>
      <w:bookmarkStart w:id="24" w:name="_Toc222225451"/>
      <w:r w:rsidRPr="00F17771">
        <w:rPr>
          <w:color w:val="333333"/>
          <w:sz w:val="28"/>
          <w:szCs w:val="28"/>
        </w:rPr>
        <w:t>Sin confianza no hay paz</w:t>
      </w:r>
      <w:bookmarkEnd w:id="24"/>
    </w:p>
    <w:p w14:paraId="3103D156" w14:textId="77777777" w:rsidR="00496E26" w:rsidRPr="00F17771" w:rsidRDefault="00496E26" w:rsidP="00F17771">
      <w:pPr>
        <w:pStyle w:val="paragraph-atom"/>
        <w:spacing w:before="0" w:beforeAutospacing="0" w:after="0" w:afterAutospacing="0"/>
        <w:rPr>
          <w:color w:val="333333"/>
          <w:sz w:val="28"/>
          <w:szCs w:val="28"/>
        </w:rPr>
      </w:pPr>
      <w:r w:rsidRPr="005A7844">
        <w:rPr>
          <w:rStyle w:val="Fuerte"/>
          <w:color w:val="333333"/>
          <w:sz w:val="28"/>
          <w:szCs w:val="28"/>
          <w:highlight w:val="yellow"/>
        </w:rPr>
        <w:t>Nada volverá a ser como antes en esa tierra «y ni siquiera sabemos cómo será el después»</w:t>
      </w:r>
      <w:r w:rsidRPr="005A7844">
        <w:rPr>
          <w:color w:val="333333"/>
          <w:sz w:val="28"/>
          <w:szCs w:val="28"/>
          <w:highlight w:val="yellow"/>
        </w:rPr>
        <w:t>,</w:t>
      </w:r>
      <w:r w:rsidRPr="00F17771">
        <w:rPr>
          <w:color w:val="333333"/>
          <w:sz w:val="28"/>
          <w:szCs w:val="28"/>
        </w:rPr>
        <w:t xml:space="preserve"> declara el cardenal Pizzaballa a quienes le preguntan por el proceso de paz. «Hablar de paz ahora no tiene mucho </w:t>
      </w:r>
      <w:r w:rsidRPr="00F17771">
        <w:rPr>
          <w:color w:val="333333"/>
          <w:sz w:val="28"/>
          <w:szCs w:val="28"/>
        </w:rPr>
        <w:lastRenderedPageBreak/>
        <w:t xml:space="preserve">sentido. La paz necesita cultura, fundamentos, política, un mínimo de confianza, mientras que </w:t>
      </w:r>
      <w:r w:rsidRPr="005A7844">
        <w:rPr>
          <w:color w:val="333333"/>
          <w:sz w:val="28"/>
          <w:szCs w:val="28"/>
          <w:highlight w:val="yellow"/>
        </w:rPr>
        <w:t>la confianza ha sido la primera víctima de esta guerra</w:t>
      </w:r>
      <w:r w:rsidRPr="00F17771">
        <w:rPr>
          <w:color w:val="333333"/>
          <w:sz w:val="28"/>
          <w:szCs w:val="28"/>
        </w:rPr>
        <w:t xml:space="preserve">». Y sobre el significado de la </w:t>
      </w:r>
      <w:r w:rsidRPr="00060DDB">
        <w:rPr>
          <w:color w:val="333333"/>
          <w:sz w:val="28"/>
          <w:szCs w:val="28"/>
          <w:highlight w:val="yellow"/>
        </w:rPr>
        <w:t>presencia cristiana en Gaza</w:t>
      </w:r>
      <w:r w:rsidRPr="00F17771">
        <w:rPr>
          <w:color w:val="333333"/>
          <w:sz w:val="28"/>
          <w:szCs w:val="28"/>
        </w:rPr>
        <w:t xml:space="preserve">, reitera que la decisión de permanecer en Gaza </w:t>
      </w:r>
      <w:r w:rsidRPr="00060DDB">
        <w:rPr>
          <w:color w:val="333333"/>
          <w:sz w:val="28"/>
          <w:szCs w:val="28"/>
          <w:highlight w:val="yellow"/>
        </w:rPr>
        <w:t>no es una cuestión de política, sino de «lealtad hacia los más frágiles</w:t>
      </w:r>
      <w:r w:rsidRPr="00F17771">
        <w:rPr>
          <w:color w:val="333333"/>
          <w:sz w:val="28"/>
          <w:szCs w:val="28"/>
        </w:rPr>
        <w:t xml:space="preserve"> que no pueden moverse, de coherencia y solidaridad». «Los cristianos son palestinos como todos los demás», afirma Pizzaballa.</w:t>
      </w:r>
    </w:p>
    <w:p w14:paraId="7A82AC2D" w14:textId="77777777" w:rsidR="00496E26" w:rsidRPr="00F17771" w:rsidRDefault="00496E26" w:rsidP="00F17771">
      <w:pPr>
        <w:pStyle w:val="Ttulo2"/>
        <w:spacing w:before="0" w:beforeAutospacing="0" w:after="0" w:afterAutospacing="0"/>
        <w:rPr>
          <w:color w:val="333333"/>
          <w:sz w:val="28"/>
          <w:szCs w:val="28"/>
        </w:rPr>
      </w:pPr>
      <w:bookmarkStart w:id="25" w:name="_Toc222225452"/>
      <w:r w:rsidRPr="00F17771">
        <w:rPr>
          <w:color w:val="333333"/>
          <w:sz w:val="28"/>
          <w:szCs w:val="28"/>
        </w:rPr>
        <w:t>Tanta solidaridad en el sufrimiento</w:t>
      </w:r>
      <w:bookmarkEnd w:id="25"/>
    </w:p>
    <w:p w14:paraId="021435AF"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El cardenal Pizzaballa también quiso recordar las numerosas muestras de solidaridad y atención recibidas </w:t>
      </w:r>
      <w:r w:rsidRPr="00F17771">
        <w:rPr>
          <w:rStyle w:val="Fuerte"/>
          <w:color w:val="333333"/>
          <w:sz w:val="28"/>
          <w:szCs w:val="28"/>
        </w:rPr>
        <w:t>de todas partes del mundo</w:t>
      </w:r>
      <w:r w:rsidRPr="00F17771">
        <w:rPr>
          <w:color w:val="333333"/>
          <w:sz w:val="28"/>
          <w:szCs w:val="28"/>
        </w:rPr>
        <w:t xml:space="preserve">, «incluso de diócesis pequeñas y muy pobres». Señales que no hacen sentir solos, a pesar de que se necesita de todo y la situación sigue siendo muy problemática. </w:t>
      </w:r>
      <w:r w:rsidRPr="00060DDB">
        <w:rPr>
          <w:color w:val="333333"/>
          <w:sz w:val="28"/>
          <w:szCs w:val="28"/>
          <w:highlight w:val="yellow"/>
        </w:rPr>
        <w:t>En este momento, la mayor preocupación del patriarca es Cisjordania, donde la situación se deteriora continuamente</w:t>
      </w:r>
      <w:r w:rsidRPr="00F17771">
        <w:rPr>
          <w:color w:val="333333"/>
          <w:sz w:val="28"/>
          <w:szCs w:val="28"/>
        </w:rPr>
        <w:t xml:space="preserve"> y todo va en dirección a «una lenta y progresiva supresión de los derechos de los palestinos. Tenemos 23 parroquias en Cisjordania y cada día me llegan peticiones de ayuda por los abusos y la violencia sufridos, pero no sabemos a quién acudir».</w:t>
      </w:r>
    </w:p>
    <w:p w14:paraId="5C5C2D73" w14:textId="77777777" w:rsidR="00496E26" w:rsidRPr="00F17771" w:rsidRDefault="00496E26" w:rsidP="00F17771">
      <w:pPr>
        <w:pStyle w:val="Ttulo2"/>
        <w:spacing w:before="0" w:beforeAutospacing="0" w:after="0" w:afterAutospacing="0"/>
        <w:rPr>
          <w:color w:val="333333"/>
          <w:sz w:val="28"/>
          <w:szCs w:val="28"/>
        </w:rPr>
      </w:pPr>
      <w:bookmarkStart w:id="26" w:name="_Toc222225453"/>
      <w:r w:rsidRPr="00F17771">
        <w:rPr>
          <w:color w:val="333333"/>
          <w:sz w:val="28"/>
          <w:szCs w:val="28"/>
        </w:rPr>
        <w:t>Construir la paz es difícil</w:t>
      </w:r>
      <w:bookmarkEnd w:id="26"/>
    </w:p>
    <w:p w14:paraId="57487B6E"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Desde el punto de vista político y social</w:t>
      </w:r>
      <w:r w:rsidRPr="00060DDB">
        <w:rPr>
          <w:rStyle w:val="Fuerte"/>
          <w:color w:val="333333"/>
          <w:sz w:val="28"/>
          <w:szCs w:val="28"/>
          <w:highlight w:val="yellow"/>
        </w:rPr>
        <w:t>, la situación no va a cambiar a corto plazo</w:t>
      </w:r>
      <w:r w:rsidRPr="00F17771">
        <w:rPr>
          <w:color w:val="333333"/>
          <w:sz w:val="28"/>
          <w:szCs w:val="28"/>
        </w:rPr>
        <w:t>. Para construir la paz se necesita una nueva visión política. «Este no es el momento de los grandes gestos. Es el momento de preparar el terreno, de crear redes, de identificar a quienes quieren la paz, porque en el futuro serán ellos a quienes necesitaremos para reconstruirla». Y, en referencia al compromiso común, explica que «el deseo de paz debe convertirse en cultura, que nace en las escuelas, en las familias, en los medios de comunicación. </w:t>
      </w:r>
      <w:r w:rsidRPr="00F17771">
        <w:rPr>
          <w:rStyle w:val="Fuerte"/>
          <w:color w:val="333333"/>
          <w:sz w:val="28"/>
          <w:szCs w:val="28"/>
        </w:rPr>
        <w:t>Es un trabajo arduo que requiere tiempo y energía, pero hay que hacerlo</w:t>
      </w:r>
      <w:r w:rsidRPr="00F17771">
        <w:rPr>
          <w:color w:val="333333"/>
          <w:sz w:val="28"/>
          <w:szCs w:val="28"/>
        </w:rPr>
        <w:t>».</w:t>
      </w:r>
    </w:p>
    <w:p w14:paraId="12B415F6" w14:textId="77777777" w:rsidR="00496E26" w:rsidRPr="00F17771" w:rsidRDefault="00496E26" w:rsidP="00F17771">
      <w:pPr>
        <w:pStyle w:val="Ttulo2"/>
        <w:spacing w:before="0" w:beforeAutospacing="0" w:after="0" w:afterAutospacing="0"/>
        <w:rPr>
          <w:color w:val="333333"/>
          <w:sz w:val="28"/>
          <w:szCs w:val="28"/>
        </w:rPr>
      </w:pPr>
      <w:bookmarkStart w:id="27" w:name="_Toc222225454"/>
      <w:r w:rsidRPr="00F17771">
        <w:rPr>
          <w:color w:val="333333"/>
          <w:sz w:val="28"/>
          <w:szCs w:val="28"/>
        </w:rPr>
        <w:t>La contribución del mundo cristiano</w:t>
      </w:r>
      <w:bookmarkEnd w:id="27"/>
    </w:p>
    <w:p w14:paraId="21BB4088" w14:textId="77777777" w:rsidR="00496E26" w:rsidRPr="00F17771" w:rsidRDefault="00496E26" w:rsidP="00F17771">
      <w:pPr>
        <w:pStyle w:val="paragraph-atom"/>
        <w:spacing w:before="0" w:beforeAutospacing="0" w:after="0" w:afterAutospacing="0"/>
        <w:rPr>
          <w:color w:val="333333"/>
          <w:sz w:val="28"/>
          <w:szCs w:val="28"/>
        </w:rPr>
      </w:pPr>
      <w:r w:rsidRPr="00F42C4F">
        <w:rPr>
          <w:color w:val="333333"/>
          <w:sz w:val="28"/>
          <w:szCs w:val="28"/>
          <w:highlight w:val="yellow"/>
        </w:rPr>
        <w:t>«Siempre es difícil ser cristiano</w:t>
      </w:r>
      <w:r w:rsidRPr="00F17771">
        <w:rPr>
          <w:color w:val="333333"/>
          <w:sz w:val="28"/>
          <w:szCs w:val="28"/>
        </w:rPr>
        <w:t xml:space="preserve"> —repite el cardenal— nuestra fe es complicada, pero el hecho de que existan estas dificultades significa que el testimonio cristiano sigue vivo. Y la fe, cuando es libre, molesta, porque nuestra libertad está ligada a alguien que dio la vida por amor y no es expresión del poder humano».</w:t>
      </w:r>
    </w:p>
    <w:p w14:paraId="27A763CB" w14:textId="77777777" w:rsidR="00496E26" w:rsidRPr="00F17771" w:rsidRDefault="00496E26" w:rsidP="00F17771">
      <w:pPr>
        <w:spacing w:after="0" w:line="240" w:lineRule="auto"/>
        <w:rPr>
          <w:rFonts w:ascii="Times New Roman" w:hAnsi="Times New Roman" w:cs="Times New Roman"/>
          <w:sz w:val="28"/>
          <w:szCs w:val="28"/>
        </w:rPr>
      </w:pPr>
    </w:p>
    <w:p w14:paraId="5BAC3A09" w14:textId="77777777" w:rsidR="00496E26" w:rsidRDefault="00496E26" w:rsidP="00F17771">
      <w:pPr>
        <w:spacing w:after="0" w:line="240" w:lineRule="auto"/>
        <w:rPr>
          <w:rFonts w:ascii="Times New Roman" w:hAnsi="Times New Roman" w:cs="Times New Roman"/>
          <w:sz w:val="28"/>
          <w:szCs w:val="28"/>
        </w:rPr>
      </w:pPr>
    </w:p>
    <w:p w14:paraId="793B5C8F" w14:textId="77777777" w:rsidR="004704E0" w:rsidRDefault="004704E0" w:rsidP="00F17771">
      <w:pPr>
        <w:spacing w:after="0" w:line="240" w:lineRule="auto"/>
        <w:rPr>
          <w:rFonts w:ascii="Times New Roman" w:hAnsi="Times New Roman" w:cs="Times New Roman"/>
          <w:sz w:val="28"/>
          <w:szCs w:val="28"/>
        </w:rPr>
      </w:pPr>
    </w:p>
    <w:p w14:paraId="755ACC5D" w14:textId="77777777" w:rsidR="004704E0" w:rsidRPr="00741831" w:rsidRDefault="00F42C4F" w:rsidP="004704E0">
      <w:pPr>
        <w:spacing w:after="0" w:line="240" w:lineRule="auto"/>
        <w:textAlignment w:val="baseline"/>
        <w:outlineLvl w:val="0"/>
        <w:rPr>
          <w:rFonts w:ascii="Times New Roman" w:eastAsia="Times New Roman" w:hAnsi="Times New Roman" w:cs="Times New Roman"/>
          <w:b/>
          <w:bCs/>
          <w:color w:val="252525"/>
          <w:kern w:val="36"/>
          <w:sz w:val="28"/>
          <w:szCs w:val="28"/>
          <w:lang w:eastAsia="es-PE"/>
        </w:rPr>
      </w:pPr>
      <w:bookmarkStart w:id="28" w:name="_Toc222225455"/>
      <w:r>
        <w:rPr>
          <w:rFonts w:ascii="Times New Roman" w:eastAsia="Times New Roman" w:hAnsi="Times New Roman" w:cs="Times New Roman"/>
          <w:b/>
          <w:bCs/>
          <w:color w:val="252525"/>
          <w:kern w:val="36"/>
          <w:sz w:val="28"/>
          <w:szCs w:val="28"/>
          <w:lang w:eastAsia="es-PE"/>
        </w:rPr>
        <w:t xml:space="preserve">Editorial de America: </w:t>
      </w:r>
      <w:r w:rsidR="004704E0" w:rsidRPr="00741831">
        <w:rPr>
          <w:rFonts w:ascii="Times New Roman" w:eastAsia="Times New Roman" w:hAnsi="Times New Roman" w:cs="Times New Roman"/>
          <w:b/>
          <w:bCs/>
          <w:color w:val="252525"/>
          <w:kern w:val="36"/>
          <w:sz w:val="28"/>
          <w:szCs w:val="28"/>
          <w:lang w:eastAsia="es-PE"/>
        </w:rPr>
        <w:t>Resistencia moral a la política de ira de Trump</w:t>
      </w:r>
      <w:bookmarkEnd w:id="28"/>
    </w:p>
    <w:p w14:paraId="375EF3B6" w14:textId="77777777" w:rsidR="004704E0" w:rsidRPr="00741831" w:rsidRDefault="004704E0" w:rsidP="004704E0">
      <w:pPr>
        <w:spacing w:after="0" w:line="240" w:lineRule="auto"/>
        <w:textAlignment w:val="baseline"/>
        <w:rPr>
          <w:rFonts w:ascii="Times New Roman" w:eastAsia="Times New Roman" w:hAnsi="Times New Roman" w:cs="Times New Roman"/>
          <w:color w:val="A1A1A1"/>
          <w:sz w:val="28"/>
          <w:szCs w:val="28"/>
          <w:lang w:eastAsia="es-PE"/>
        </w:rPr>
      </w:pPr>
      <w:r w:rsidRPr="00741831">
        <w:rPr>
          <w:rFonts w:ascii="Times New Roman" w:eastAsia="Times New Roman" w:hAnsi="Times New Roman" w:cs="Times New Roman"/>
          <w:b/>
          <w:bCs/>
          <w:color w:val="A1A1A1"/>
          <w:sz w:val="28"/>
          <w:szCs w:val="28"/>
          <w:bdr w:val="none" w:sz="0" w:space="0" w:color="auto" w:frame="1"/>
          <w:lang w:eastAsia="es-PE"/>
        </w:rPr>
        <w:t>11 de febrero de 2026 </w:t>
      </w:r>
      <w:r w:rsidRPr="00741831">
        <w:rPr>
          <w:rFonts w:ascii="Times New Roman" w:eastAsia="Times New Roman" w:hAnsi="Times New Roman" w:cs="Times New Roman"/>
          <w:b/>
          <w:bCs/>
          <w:color w:val="252525"/>
          <w:sz w:val="28"/>
          <w:szCs w:val="28"/>
          <w:bdr w:val="none" w:sz="0" w:space="0" w:color="auto" w:frame="1"/>
          <w:lang w:eastAsia="es-PE"/>
        </w:rPr>
        <w:t>/</w:t>
      </w:r>
      <w:r w:rsidRPr="00741831">
        <w:rPr>
          <w:rFonts w:ascii="Times New Roman" w:eastAsia="Times New Roman" w:hAnsi="Times New Roman" w:cs="Times New Roman"/>
          <w:color w:val="A1A1A1"/>
          <w:sz w:val="28"/>
          <w:szCs w:val="28"/>
          <w:lang w:eastAsia="es-PE"/>
        </w:rPr>
        <w:t> </w:t>
      </w:r>
      <w:hyperlink r:id="rId39" w:anchor="respond" w:history="1">
        <w:r w:rsidRPr="00741831">
          <w:rPr>
            <w:rFonts w:ascii="Times New Roman" w:eastAsia="Times New Roman" w:hAnsi="Times New Roman" w:cs="Times New Roman"/>
            <w:b/>
            <w:bCs/>
            <w:color w:val="BF0E01"/>
            <w:sz w:val="28"/>
            <w:szCs w:val="28"/>
            <w:bdr w:val="none" w:sz="0" w:space="0" w:color="auto" w:frame="1"/>
            <w:lang w:eastAsia="es-PE"/>
          </w:rPr>
          <w:t>S</w:t>
        </w:r>
        <w:r w:rsidR="00F42C4F">
          <w:rPr>
            <w:rFonts w:ascii="Times New Roman" w:eastAsia="Times New Roman" w:hAnsi="Times New Roman" w:cs="Times New Roman"/>
            <w:b/>
            <w:bCs/>
            <w:color w:val="BF0E01"/>
            <w:sz w:val="28"/>
            <w:szCs w:val="28"/>
            <w:bdr w:val="none" w:sz="0" w:space="0" w:color="auto" w:frame="1"/>
            <w:lang w:eastAsia="es-PE"/>
          </w:rPr>
          <w:t xml:space="preserve">ettimana news </w:t>
        </w:r>
      </w:hyperlink>
    </w:p>
    <w:p w14:paraId="50B8648F"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p>
    <w:p w14:paraId="4CF69AD0"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highlight w:val="yellow"/>
          <w:lang w:eastAsia="es-PE"/>
        </w:rPr>
        <w:t>Más de un año después del segundo mandato de Donald J. Trump como presidente, la política nacional a menudo parece dominada por la ira, la angustia y el cinism</w:t>
      </w:r>
      <w:r w:rsidRPr="00741831">
        <w:rPr>
          <w:rFonts w:ascii="Times New Roman" w:eastAsia="Times New Roman" w:hAnsi="Times New Roman" w:cs="Times New Roman"/>
          <w:color w:val="252525"/>
          <w:sz w:val="28"/>
          <w:szCs w:val="28"/>
          <w:lang w:eastAsia="es-PE"/>
        </w:rPr>
        <w:t xml:space="preserve">o. Al celebrar el 250.º aniversario de la nación, la retórica </w:t>
      </w:r>
      <w:r w:rsidRPr="00741831">
        <w:rPr>
          <w:rFonts w:ascii="Times New Roman" w:eastAsia="Times New Roman" w:hAnsi="Times New Roman" w:cs="Times New Roman"/>
          <w:color w:val="252525"/>
          <w:sz w:val="28"/>
          <w:szCs w:val="28"/>
          <w:lang w:eastAsia="es-PE"/>
        </w:rPr>
        <w:lastRenderedPageBreak/>
        <w:t>que presenta a Estados Unidos como un refugio generoso para los oprimidos del mundo y una tierra de nuevos comienzos suena hueca.</w:t>
      </w:r>
    </w:p>
    <w:p w14:paraId="2B9E07BD"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highlight w:val="yellow"/>
          <w:lang w:eastAsia="es-PE"/>
        </w:rPr>
        <w:t>Las acciones violentas contra migrantes y ciudadanos estadounidenses, las amenazas e intimidaciones de Trump</w:t>
      </w:r>
      <w:r w:rsidRPr="00741831">
        <w:rPr>
          <w:rFonts w:ascii="Times New Roman" w:eastAsia="Times New Roman" w:hAnsi="Times New Roman" w:cs="Times New Roman"/>
          <w:color w:val="252525"/>
          <w:sz w:val="28"/>
          <w:szCs w:val="28"/>
          <w:lang w:eastAsia="es-PE"/>
        </w:rPr>
        <w:t xml:space="preserve"> a aliados de toda la vida y colegas políticos nacionales, y los ocasionales </w:t>
      </w:r>
      <w:r w:rsidRPr="00741831">
        <w:rPr>
          <w:rFonts w:ascii="Times New Roman" w:eastAsia="Times New Roman" w:hAnsi="Times New Roman" w:cs="Times New Roman"/>
          <w:color w:val="252525"/>
          <w:sz w:val="28"/>
          <w:szCs w:val="28"/>
          <w:highlight w:val="yellow"/>
          <w:lang w:eastAsia="es-PE"/>
        </w:rPr>
        <w:t>ataques militares</w:t>
      </w:r>
      <w:r w:rsidRPr="00741831">
        <w:rPr>
          <w:rFonts w:ascii="Times New Roman" w:eastAsia="Times New Roman" w:hAnsi="Times New Roman" w:cs="Times New Roman"/>
          <w:color w:val="252525"/>
          <w:sz w:val="28"/>
          <w:szCs w:val="28"/>
          <w:lang w:eastAsia="es-PE"/>
        </w:rPr>
        <w:t xml:space="preserve"> contra Venezuela, Irán y ahora quizás Cuba y Colombia, hacen que muchos se pregunten en qué se ha convertido esta nación. </w:t>
      </w:r>
      <w:r w:rsidRPr="00741831">
        <w:rPr>
          <w:rFonts w:ascii="Times New Roman" w:eastAsia="Times New Roman" w:hAnsi="Times New Roman" w:cs="Times New Roman"/>
          <w:color w:val="252525"/>
          <w:sz w:val="28"/>
          <w:szCs w:val="28"/>
          <w:highlight w:val="yellow"/>
          <w:lang w:eastAsia="es-PE"/>
        </w:rPr>
        <w:t>¿Cuál es el antídoto contra la ira, el cinismo y la desesperación que se apoderan del país?</w:t>
      </w:r>
    </w:p>
    <w:p w14:paraId="689B9FE5"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lang w:eastAsia="es-PE"/>
        </w:rPr>
        <w:t xml:space="preserve">Como siempre, </w:t>
      </w:r>
      <w:r w:rsidRPr="00741831">
        <w:rPr>
          <w:rFonts w:ascii="Times New Roman" w:eastAsia="Times New Roman" w:hAnsi="Times New Roman" w:cs="Times New Roman"/>
          <w:color w:val="252525"/>
          <w:sz w:val="28"/>
          <w:szCs w:val="28"/>
          <w:highlight w:val="yellow"/>
          <w:lang w:eastAsia="es-PE"/>
        </w:rPr>
        <w:t>hay luz en medio de la oscuridad</w:t>
      </w:r>
      <w:r w:rsidRPr="00741831">
        <w:rPr>
          <w:rFonts w:ascii="Times New Roman" w:eastAsia="Times New Roman" w:hAnsi="Times New Roman" w:cs="Times New Roman"/>
          <w:color w:val="252525"/>
          <w:sz w:val="28"/>
          <w:szCs w:val="28"/>
          <w:lang w:eastAsia="es-PE"/>
        </w:rPr>
        <w:t xml:space="preserve">, </w:t>
      </w:r>
      <w:r w:rsidRPr="00741831">
        <w:rPr>
          <w:rFonts w:ascii="Times New Roman" w:eastAsia="Times New Roman" w:hAnsi="Times New Roman" w:cs="Times New Roman"/>
          <w:color w:val="252525"/>
          <w:sz w:val="28"/>
          <w:szCs w:val="28"/>
          <w:highlight w:val="yellow"/>
          <w:lang w:eastAsia="es-PE"/>
        </w:rPr>
        <w:t>y vale la pena apoyar a aquellos grupos e individuos que rechazan con valentía y públicamente los peores impulsos de nuestro carácter nacional,</w:t>
      </w:r>
      <w:r w:rsidRPr="00741831">
        <w:rPr>
          <w:rFonts w:ascii="Times New Roman" w:eastAsia="Times New Roman" w:hAnsi="Times New Roman" w:cs="Times New Roman"/>
          <w:color w:val="252525"/>
          <w:sz w:val="28"/>
          <w:szCs w:val="28"/>
          <w:lang w:eastAsia="es-PE"/>
        </w:rPr>
        <w:t xml:space="preserve"> </w:t>
      </w:r>
      <w:r w:rsidRPr="00741831">
        <w:rPr>
          <w:rFonts w:ascii="Times New Roman" w:eastAsia="Times New Roman" w:hAnsi="Times New Roman" w:cs="Times New Roman"/>
          <w:color w:val="252525"/>
          <w:sz w:val="28"/>
          <w:szCs w:val="28"/>
          <w:highlight w:val="yellow"/>
          <w:lang w:eastAsia="es-PE"/>
        </w:rPr>
        <w:t>así como la violencia y la deshonestidad propias de la actual administración</w:t>
      </w:r>
      <w:r w:rsidRPr="00741831">
        <w:rPr>
          <w:rFonts w:ascii="Times New Roman" w:eastAsia="Times New Roman" w:hAnsi="Times New Roman" w:cs="Times New Roman"/>
          <w:color w:val="252525"/>
          <w:sz w:val="28"/>
          <w:szCs w:val="28"/>
          <w:lang w:eastAsia="es-PE"/>
        </w:rPr>
        <w:t>. Su valiente labor de fortaleza ofrece poderosos ejemplos y motivos de esperanza.</w:t>
      </w:r>
    </w:p>
    <w:p w14:paraId="355203E9"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lang w:eastAsia="es-PE"/>
        </w:rPr>
        <w:t xml:space="preserve">En primer lugar, están los numerosos </w:t>
      </w:r>
      <w:r w:rsidRPr="00741831">
        <w:rPr>
          <w:rFonts w:ascii="Times New Roman" w:eastAsia="Times New Roman" w:hAnsi="Times New Roman" w:cs="Times New Roman"/>
          <w:color w:val="252525"/>
          <w:sz w:val="28"/>
          <w:szCs w:val="28"/>
          <w:highlight w:val="yellow"/>
          <w:lang w:eastAsia="es-PE"/>
        </w:rPr>
        <w:t>activistas que participan en actos de desobediencia civil y protestas pacíficas en todo el país</w:t>
      </w:r>
      <w:r w:rsidRPr="00741831">
        <w:rPr>
          <w:rFonts w:ascii="Times New Roman" w:eastAsia="Times New Roman" w:hAnsi="Times New Roman" w:cs="Times New Roman"/>
          <w:color w:val="252525"/>
          <w:sz w:val="28"/>
          <w:szCs w:val="28"/>
          <w:lang w:eastAsia="es-PE"/>
        </w:rPr>
        <w:t>. Trump ha amenazado con usar la Ley de Insurrección para sofocar las protestas en Minneapolis y otros lugares, y su vicepresidente ha descrito falsamente a los activistas como " </w:t>
      </w:r>
      <w:hyperlink r:id="rId40" w:tgtFrame="_blank" w:history="1">
        <w:r w:rsidRPr="00741831">
          <w:rPr>
            <w:rFonts w:ascii="Times New Roman" w:eastAsia="Times New Roman" w:hAnsi="Times New Roman" w:cs="Times New Roman"/>
            <w:color w:val="BF0E01"/>
            <w:sz w:val="28"/>
            <w:szCs w:val="28"/>
            <w:bdr w:val="none" w:sz="0" w:space="0" w:color="auto" w:frame="1"/>
            <w:lang w:eastAsia="es-PE"/>
          </w:rPr>
          <w:t>insurrectos que portan banderas extranjeras</w:t>
        </w:r>
      </w:hyperlink>
      <w:r w:rsidRPr="00741831">
        <w:rPr>
          <w:rFonts w:ascii="Times New Roman" w:eastAsia="Times New Roman" w:hAnsi="Times New Roman" w:cs="Times New Roman"/>
          <w:color w:val="252525"/>
          <w:sz w:val="28"/>
          <w:szCs w:val="28"/>
          <w:lang w:eastAsia="es-PE"/>
        </w:rPr>
        <w:t> " y "agitadores de extrema izquierda que colaboran con las autoridades locales". Esto forma parte de un esfuerzo concertado para desacreditar cualquier resistencia a los planes de la administración, incluso cuando los titulares nacionales han estado dominados por las noticias sobre los recientes asesinatos de Renee Good y Alex Pretti a manos de agentes federales y las posteriores renuncias de seis fiscales federales debido a la mala gestión de ambos incidentes por parte del Departamento de Justicia.</w:t>
      </w:r>
    </w:p>
    <w:p w14:paraId="266CD4D1"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lang w:eastAsia="es-PE"/>
        </w:rPr>
        <w:t>Pero la gran mayoría de los manifestantes, incluso en zonas conflictivas como Chicago, Los Ángeles, Portland y, especialmente, Minneapolis, tomaron medidas pacíficas, no violentas y legales para denunciar las acciones del ICE y otras agencias federales que encabezan la campaña de Trump contra los más vulnerables de nuestro país. Muchos lo hicieron a sabiendas de que los agentes del ICE o de la Patrulla Fronteriza, que operaban con aparente impunidad, atacando a los estadounidenses al menor pretexto y recurriendo a la violencia sin escrúpulos, no les ofrecerían ese trato.</w:t>
      </w:r>
    </w:p>
    <w:p w14:paraId="382D213B"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highlight w:val="yellow"/>
          <w:lang w:eastAsia="es-PE"/>
        </w:rPr>
        <w:t>Estos activistas y vecinos realizan labores anónimas a diario para garantizar la dignidad y la seguridad de los migrantes que temen por sus vidas y sustento</w:t>
      </w:r>
      <w:r w:rsidRPr="00741831">
        <w:rPr>
          <w:rFonts w:ascii="Times New Roman" w:eastAsia="Times New Roman" w:hAnsi="Times New Roman" w:cs="Times New Roman"/>
          <w:color w:val="252525"/>
          <w:sz w:val="28"/>
          <w:szCs w:val="28"/>
          <w:lang w:eastAsia="es-PE"/>
        </w:rPr>
        <w:t xml:space="preserve"> durante estos tiempos difíciles, brindándoles discreta y silenciosamente alimento, refugio y consuelo. Quizás nunca sepamos los nombres de la mayoría de ellos, pero su ejemplo nos reconforta.</w:t>
      </w:r>
    </w:p>
    <w:p w14:paraId="36609CF7"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highlight w:val="yellow"/>
          <w:lang w:eastAsia="es-PE"/>
        </w:rPr>
        <w:t>También fue alentador ver a los obispos católicos tomar la iniciativa y oponerse a Trump en diversos temas.</w:t>
      </w:r>
      <w:r w:rsidRPr="00741831">
        <w:rPr>
          <w:rFonts w:ascii="Times New Roman" w:eastAsia="Times New Roman" w:hAnsi="Times New Roman" w:cs="Times New Roman"/>
          <w:color w:val="252525"/>
          <w:sz w:val="28"/>
          <w:szCs w:val="28"/>
          <w:lang w:eastAsia="es-PE"/>
        </w:rPr>
        <w:t xml:space="preserve"> El " </w:t>
      </w:r>
      <w:hyperlink r:id="rId41" w:tgtFrame="_blank" w:history="1">
        <w:r w:rsidRPr="00741831">
          <w:rPr>
            <w:rFonts w:ascii="Times New Roman" w:eastAsia="Times New Roman" w:hAnsi="Times New Roman" w:cs="Times New Roman"/>
            <w:color w:val="BF0E01"/>
            <w:sz w:val="28"/>
            <w:szCs w:val="28"/>
            <w:bdr w:val="none" w:sz="0" w:space="0" w:color="auto" w:frame="1"/>
            <w:lang w:eastAsia="es-PE"/>
          </w:rPr>
          <w:t>mensaje especial</w:t>
        </w:r>
      </w:hyperlink>
      <w:r w:rsidRPr="00741831">
        <w:rPr>
          <w:rFonts w:ascii="Times New Roman" w:eastAsia="Times New Roman" w:hAnsi="Times New Roman" w:cs="Times New Roman"/>
          <w:color w:val="252525"/>
          <w:sz w:val="28"/>
          <w:szCs w:val="28"/>
          <w:lang w:eastAsia="es-PE"/>
        </w:rPr>
        <w:t xml:space="preserve"> " emitido por la </w:t>
      </w:r>
      <w:r w:rsidRPr="00741831">
        <w:rPr>
          <w:rFonts w:ascii="Times New Roman" w:eastAsia="Times New Roman" w:hAnsi="Times New Roman" w:cs="Times New Roman"/>
          <w:color w:val="252525"/>
          <w:sz w:val="28"/>
          <w:szCs w:val="28"/>
          <w:highlight w:val="yellow"/>
          <w:lang w:eastAsia="es-PE"/>
        </w:rPr>
        <w:t>Conferencia de Obispos Católicos de Estados U</w:t>
      </w:r>
      <w:r w:rsidRPr="00741831">
        <w:rPr>
          <w:rFonts w:ascii="Times New Roman" w:eastAsia="Times New Roman" w:hAnsi="Times New Roman" w:cs="Times New Roman"/>
          <w:color w:val="252525"/>
          <w:sz w:val="28"/>
          <w:szCs w:val="28"/>
          <w:lang w:eastAsia="es-PE"/>
        </w:rPr>
        <w:t xml:space="preserve">nidos el 12 de noviembre de 2025 destacó no solo por su rechazo a los planes de Trump de expulsar </w:t>
      </w:r>
      <w:r w:rsidRPr="00741831">
        <w:rPr>
          <w:rFonts w:ascii="Times New Roman" w:eastAsia="Times New Roman" w:hAnsi="Times New Roman" w:cs="Times New Roman"/>
          <w:color w:val="252525"/>
          <w:sz w:val="28"/>
          <w:szCs w:val="28"/>
          <w:lang w:eastAsia="es-PE"/>
        </w:rPr>
        <w:lastRenderedPageBreak/>
        <w:t>violentamente a millones de personas, sino también por su carácter colectivo. Los obispos no habían emitido una declaración conjunta de este tipo desde 2013, lo que confirió mayor peso a sus críticas abiertas.</w:t>
      </w:r>
    </w:p>
    <w:p w14:paraId="337282FA"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lang w:eastAsia="es-PE"/>
        </w:rPr>
        <w:t xml:space="preserve">Algunos prelados también han tomado la iniciativa de exigir responsabilidades a la administración Trump. En enero, los tres cardenales estadounidenses que actualmente presiden diócesis emitieron una declaración conjunta instando a la administración Trump a abandonar las acciones y la retórica contra naciones extranjeras que han perturbado la diplomacia internacional y han avivado el espectro de un conflicto global. </w:t>
      </w:r>
      <w:r w:rsidRPr="00741831">
        <w:rPr>
          <w:rFonts w:ascii="Times New Roman" w:eastAsia="Times New Roman" w:hAnsi="Times New Roman" w:cs="Times New Roman"/>
          <w:color w:val="252525"/>
          <w:sz w:val="28"/>
          <w:szCs w:val="28"/>
          <w:highlight w:val="yellow"/>
          <w:lang w:eastAsia="es-PE"/>
        </w:rPr>
        <w:t>Los cardenales Blase Cupich de Chicago, Robert McElroy de Washington y Joseph Tobin de Newark</w:t>
      </w:r>
      <w:r w:rsidRPr="00741831">
        <w:rPr>
          <w:rFonts w:ascii="Times New Roman" w:eastAsia="Times New Roman" w:hAnsi="Times New Roman" w:cs="Times New Roman"/>
          <w:color w:val="252525"/>
          <w:sz w:val="28"/>
          <w:szCs w:val="28"/>
          <w:lang w:eastAsia="es-PE"/>
        </w:rPr>
        <w:t xml:space="preserve"> advirtieron </w:t>
      </w:r>
      <w:hyperlink r:id="rId42" w:history="1">
        <w:r w:rsidRPr="00741831">
          <w:rPr>
            <w:rFonts w:ascii="Times New Roman" w:eastAsia="Times New Roman" w:hAnsi="Times New Roman" w:cs="Times New Roman"/>
            <w:color w:val="BF0E01"/>
            <w:sz w:val="28"/>
            <w:szCs w:val="28"/>
            <w:bdr w:val="none" w:sz="0" w:space="0" w:color="auto" w:frame="1"/>
            <w:lang w:eastAsia="es-PE"/>
          </w:rPr>
          <w:t>que</w:t>
        </w:r>
      </w:hyperlink>
      <w:r w:rsidRPr="00741831">
        <w:rPr>
          <w:rFonts w:ascii="Times New Roman" w:eastAsia="Times New Roman" w:hAnsi="Times New Roman" w:cs="Times New Roman"/>
          <w:color w:val="252525"/>
          <w:sz w:val="28"/>
          <w:szCs w:val="28"/>
          <w:lang w:eastAsia="es-PE"/>
        </w:rPr>
        <w:t> «la construcción de una paz justa y sostenible... se está reduciendo a categorías partidistas que fomentan la polarización y políticas destructivas».</w:t>
      </w:r>
    </w:p>
    <w:p w14:paraId="4B178317"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lang w:eastAsia="es-PE"/>
        </w:rPr>
        <w:t xml:space="preserve">El 25 de enero, el </w:t>
      </w:r>
      <w:r w:rsidRPr="00741831">
        <w:rPr>
          <w:rFonts w:ascii="Times New Roman" w:eastAsia="Times New Roman" w:hAnsi="Times New Roman" w:cs="Times New Roman"/>
          <w:color w:val="252525"/>
          <w:sz w:val="28"/>
          <w:szCs w:val="28"/>
          <w:highlight w:val="yellow"/>
          <w:lang w:eastAsia="es-PE"/>
        </w:rPr>
        <w:t>cardenal Tobin</w:t>
      </w:r>
      <w:r w:rsidRPr="00741831">
        <w:rPr>
          <w:rFonts w:ascii="Times New Roman" w:eastAsia="Times New Roman" w:hAnsi="Times New Roman" w:cs="Times New Roman"/>
          <w:color w:val="252525"/>
          <w:sz w:val="28"/>
          <w:szCs w:val="28"/>
          <w:lang w:eastAsia="es-PE"/>
        </w:rPr>
        <w:t xml:space="preserve"> criticó aún más abiertamente los planes de deportación y control migratorio de la administración Trump, </w:t>
      </w:r>
      <w:hyperlink r:id="rId43" w:tgtFrame="_blank" w:history="1">
        <w:r w:rsidRPr="00741831">
          <w:rPr>
            <w:rFonts w:ascii="Times New Roman" w:eastAsia="Times New Roman" w:hAnsi="Times New Roman" w:cs="Times New Roman"/>
            <w:color w:val="BF0E01"/>
            <w:sz w:val="28"/>
            <w:szCs w:val="28"/>
            <w:bdr w:val="none" w:sz="0" w:space="0" w:color="auto" w:frame="1"/>
            <w:lang w:eastAsia="es-PE"/>
          </w:rPr>
          <w:t>animando a los estadounidenses a llamar a sus legisladores y exigir la desfinanciación del ICE. "Lloramos por nuestro mundo, por nuestro país, que permite </w:t>
        </w:r>
      </w:hyperlink>
      <w:hyperlink r:id="rId44" w:tgtFrame="_blank" w:history="1">
        <w:r w:rsidRPr="00741831">
          <w:rPr>
            <w:rFonts w:ascii="Times New Roman" w:eastAsia="Times New Roman" w:hAnsi="Times New Roman" w:cs="Times New Roman"/>
            <w:color w:val="BF0E01"/>
            <w:sz w:val="28"/>
            <w:szCs w:val="28"/>
            <w:bdr w:val="none" w:sz="0" w:space="0" w:color="auto" w:frame="1"/>
            <w:lang w:eastAsia="es-PE"/>
          </w:rPr>
          <w:t>que secuestren legalmente</w:t>
        </w:r>
      </w:hyperlink>
      <w:r w:rsidRPr="00741831">
        <w:rPr>
          <w:rFonts w:ascii="Times New Roman" w:eastAsia="Times New Roman" w:hAnsi="Times New Roman" w:cs="Times New Roman"/>
          <w:color w:val="252525"/>
          <w:sz w:val="28"/>
          <w:szCs w:val="28"/>
          <w:lang w:eastAsia="es-PE"/>
        </w:rPr>
        <w:t> a niños de 5 años y que se masacre a manifestantes", dijo, y añadió que los votantes deberían pedir a los legisladores, "por el amor de Dios y por el amor a los seres humanos, que son inseparables, que voten en contra de renovar la financiación de una organización tan ilegal".</w:t>
      </w:r>
    </w:p>
    <w:p w14:paraId="600CF420"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lang w:eastAsia="es-PE"/>
        </w:rPr>
        <w:t xml:space="preserve">Otra voz de concienciación bien recibida provino del </w:t>
      </w:r>
      <w:r w:rsidRPr="00741831">
        <w:rPr>
          <w:rFonts w:ascii="Times New Roman" w:eastAsia="Times New Roman" w:hAnsi="Times New Roman" w:cs="Times New Roman"/>
          <w:color w:val="252525"/>
          <w:sz w:val="28"/>
          <w:szCs w:val="28"/>
          <w:highlight w:val="yellow"/>
          <w:lang w:eastAsia="es-PE"/>
        </w:rPr>
        <w:t>arzobispo Timothy P. Broglio, de la Arquidiócesis de los Estados Unidos para los Servicios Militares,</w:t>
      </w:r>
      <w:r w:rsidRPr="00741831">
        <w:rPr>
          <w:rFonts w:ascii="Times New Roman" w:eastAsia="Times New Roman" w:hAnsi="Times New Roman" w:cs="Times New Roman"/>
          <w:color w:val="252525"/>
          <w:sz w:val="28"/>
          <w:szCs w:val="28"/>
          <w:lang w:eastAsia="es-PE"/>
        </w:rPr>
        <w:t> </w:t>
      </w:r>
      <w:hyperlink r:id="rId45" w:tgtFrame="_blank" w:history="1">
        <w:r w:rsidRPr="00E54F80">
          <w:rPr>
            <w:rFonts w:ascii="Times New Roman" w:eastAsia="Times New Roman" w:hAnsi="Times New Roman" w:cs="Times New Roman"/>
            <w:color w:val="BF0E01"/>
            <w:sz w:val="28"/>
            <w:szCs w:val="28"/>
            <w:highlight w:val="yellow"/>
            <w:bdr w:val="none" w:sz="0" w:space="0" w:color="auto" w:frame="1"/>
            <w:lang w:eastAsia="es-PE"/>
          </w:rPr>
          <w:t>quien el 18 de enero informó a las tropas estadounidenses</w:t>
        </w:r>
      </w:hyperlink>
      <w:r w:rsidRPr="00741831">
        <w:rPr>
          <w:rFonts w:ascii="Times New Roman" w:eastAsia="Times New Roman" w:hAnsi="Times New Roman" w:cs="Times New Roman"/>
          <w:color w:val="252525"/>
          <w:sz w:val="28"/>
          <w:szCs w:val="28"/>
          <w:highlight w:val="yellow"/>
          <w:lang w:eastAsia="es-PE"/>
        </w:rPr>
        <w:t> que podían, en conciencia, desobedecer las órdenes de participar en una operación militar inmoral e injustificada como la conquista de Groenlandia</w:t>
      </w:r>
      <w:r w:rsidRPr="00741831">
        <w:rPr>
          <w:rFonts w:ascii="Times New Roman" w:eastAsia="Times New Roman" w:hAnsi="Times New Roman" w:cs="Times New Roman"/>
          <w:color w:val="252525"/>
          <w:sz w:val="28"/>
          <w:szCs w:val="28"/>
          <w:lang w:eastAsia="es-PE"/>
        </w:rPr>
        <w:t xml:space="preserve"> propuesta por Trump. Al calificar la decisión de desobedecer tales órdenes de "moralmente aceptable", el arzobispo provocó la ira de la administración y de algunas figuras militares, pero también cumplió con su deber como pastor espiritual de quienes arriesgan sus vidas cuando Estados Unidos demuestra unilateralmente su poder.</w:t>
      </w:r>
    </w:p>
    <w:p w14:paraId="6BFE699B"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lang w:eastAsia="es-PE"/>
        </w:rPr>
        <w:t xml:space="preserve">Otros grupos que merecen reconocimiento por su resistencia a las acciones inmorales del gobierno se encuentran en el extremo opuesto del espectro político de muchos manifestantes y activistas: </w:t>
      </w:r>
      <w:r w:rsidRPr="00741831">
        <w:rPr>
          <w:rFonts w:ascii="Times New Roman" w:eastAsia="Times New Roman" w:hAnsi="Times New Roman" w:cs="Times New Roman"/>
          <w:color w:val="252525"/>
          <w:sz w:val="28"/>
          <w:szCs w:val="28"/>
          <w:highlight w:val="yellow"/>
          <w:lang w:eastAsia="es-PE"/>
        </w:rPr>
        <w:t>los partidarios del movimiento provida.</w:t>
      </w:r>
      <w:r w:rsidRPr="00741831">
        <w:rPr>
          <w:rFonts w:ascii="Times New Roman" w:eastAsia="Times New Roman" w:hAnsi="Times New Roman" w:cs="Times New Roman"/>
          <w:color w:val="252525"/>
          <w:sz w:val="28"/>
          <w:szCs w:val="28"/>
          <w:lang w:eastAsia="es-PE"/>
        </w:rPr>
        <w:t xml:space="preserve"> En los últimos años, este grupo de presión ha parecido firmemente alineado con Trump, a pesar de sus reiteradas traiciones a la causa provida, desde la eliminación del tema "provida" de la plataforma del Partido Republicano en 2024 hasta su reciente declaración a los políticos republicanos de que deberían ser "un poco más flexibles" con la Enmienda Hyde, que prohíbe la financiación del aborto con fondos públicos.</w:t>
      </w:r>
    </w:p>
    <w:p w14:paraId="1A26546D"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lang w:eastAsia="es-PE"/>
        </w:rPr>
        <w:t xml:space="preserve">Pero ya no. El 7 de enero, Marjorie Dannenfelser, presidenta de un grupo de presión que trabaja para elegir candidatos provida a cargos públicos, declaró que cualquier cambio en el apoyo gubernamental a la Enmienda Hyde sería </w:t>
      </w:r>
      <w:r w:rsidRPr="00741831">
        <w:rPr>
          <w:rFonts w:ascii="Times New Roman" w:eastAsia="Times New Roman" w:hAnsi="Times New Roman" w:cs="Times New Roman"/>
          <w:color w:val="252525"/>
          <w:sz w:val="28"/>
          <w:szCs w:val="28"/>
          <w:lang w:eastAsia="es-PE"/>
        </w:rPr>
        <w:lastRenderedPageBreak/>
        <w:t xml:space="preserve">"una gran traición". John Mize, de Americans United for Life, predijo que si Trump abandonaba la enmienda (apoyada desde hace tiempo por los obispos estadounidenses y generalmente popular entre el público), "el Partido Republicano emergería destrozado, fragmentado y sin una base lo suficientemente fuerte como para ganar importantes batallas provida en los próximos años". En un mundo político donde es difícil encontrar aliados provida, </w:t>
      </w:r>
      <w:r w:rsidRPr="00741831">
        <w:rPr>
          <w:rFonts w:ascii="Times New Roman" w:eastAsia="Times New Roman" w:hAnsi="Times New Roman" w:cs="Times New Roman"/>
          <w:color w:val="252525"/>
          <w:sz w:val="28"/>
          <w:szCs w:val="28"/>
          <w:highlight w:val="yellow"/>
          <w:lang w:eastAsia="es-PE"/>
        </w:rPr>
        <w:t>la valentía de estos grupos para enfrentarse a su antiguo aliado es admirable.</w:t>
      </w:r>
    </w:p>
    <w:p w14:paraId="4B81897A"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highlight w:val="yellow"/>
          <w:lang w:eastAsia="es-PE"/>
        </w:rPr>
        <w:t>Varios funcionarios electos republicanos también han demostrado fortaleza ante la reacción, a menudo furiosa, de Trump</w:t>
      </w:r>
      <w:r w:rsidRPr="00741831">
        <w:rPr>
          <w:rFonts w:ascii="Times New Roman" w:eastAsia="Times New Roman" w:hAnsi="Times New Roman" w:cs="Times New Roman"/>
          <w:color w:val="252525"/>
          <w:sz w:val="28"/>
          <w:szCs w:val="28"/>
          <w:lang w:eastAsia="es-PE"/>
        </w:rPr>
        <w:t xml:space="preserve"> cuando miembros de su partido discrepan. El senador Thom Tillis ha sido uno de los principales críticos de muchas de las acciones del presidente, pero el senador Bill Cassidy, de Luisiana, también se ha pronunciado abiertamente a favor de la rendición de cuentas y la honestidad.</w:t>
      </w:r>
    </w:p>
    <w:p w14:paraId="4383E9C8" w14:textId="77777777" w:rsidR="004704E0" w:rsidRPr="00741831" w:rsidRDefault="004704E0" w:rsidP="004704E0">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highlight w:val="yellow"/>
          <w:lang w:eastAsia="es-PE"/>
        </w:rPr>
        <w:t>Se requiere gran valentía y fe para decir la verdad al poder</w:t>
      </w:r>
      <w:r w:rsidRPr="00741831">
        <w:rPr>
          <w:rFonts w:ascii="Times New Roman" w:eastAsia="Times New Roman" w:hAnsi="Times New Roman" w:cs="Times New Roman"/>
          <w:color w:val="252525"/>
          <w:sz w:val="28"/>
          <w:szCs w:val="28"/>
          <w:lang w:eastAsia="es-PE"/>
        </w:rPr>
        <w:t xml:space="preserve">. Se requiere aún más en un entorno dominado por amenazas de represalias económicas o políticas o, en los últimos días, por la </w:t>
      </w:r>
      <w:r w:rsidRPr="00741831">
        <w:rPr>
          <w:rFonts w:ascii="Times New Roman" w:eastAsia="Times New Roman" w:hAnsi="Times New Roman" w:cs="Times New Roman"/>
          <w:color w:val="252525"/>
          <w:sz w:val="28"/>
          <w:szCs w:val="28"/>
          <w:highlight w:val="yellow"/>
          <w:lang w:eastAsia="es-PE"/>
        </w:rPr>
        <w:t>violencia física y la intimidación que antaño se asociaban a regímenes totalitarios y estados policiales</w:t>
      </w:r>
      <w:r w:rsidRPr="00741831">
        <w:rPr>
          <w:rFonts w:ascii="Times New Roman" w:eastAsia="Times New Roman" w:hAnsi="Times New Roman" w:cs="Times New Roman"/>
          <w:color w:val="252525"/>
          <w:sz w:val="28"/>
          <w:szCs w:val="28"/>
          <w:lang w:eastAsia="es-PE"/>
        </w:rPr>
        <w:t>. Mientras todos estamos llamados a defender nuestros principios morales y creencias arraigadas en los próximos días, que sus ejemplos sean faros de esperanza.</w:t>
      </w:r>
    </w:p>
    <w:p w14:paraId="36AC7D0A" w14:textId="77777777" w:rsidR="004704E0" w:rsidRPr="00741831" w:rsidRDefault="004704E0" w:rsidP="004704E0">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252525"/>
          <w:sz w:val="28"/>
          <w:szCs w:val="28"/>
          <w:lang w:eastAsia="es-PE"/>
        </w:rPr>
      </w:pPr>
      <w:r w:rsidRPr="00741831">
        <w:rPr>
          <w:rFonts w:ascii="Times New Roman" w:eastAsia="Times New Roman" w:hAnsi="Times New Roman" w:cs="Times New Roman"/>
          <w:color w:val="252525"/>
          <w:sz w:val="28"/>
          <w:szCs w:val="28"/>
          <w:lang w:eastAsia="es-PE"/>
        </w:rPr>
        <w:t>Original en inglés, </w:t>
      </w:r>
      <w:hyperlink r:id="rId46" w:tgtFrame="_blank" w:history="1">
        <w:r w:rsidRPr="00741831">
          <w:rPr>
            <w:rFonts w:ascii="Times New Roman" w:eastAsia="Times New Roman" w:hAnsi="Times New Roman" w:cs="Times New Roman"/>
            <w:color w:val="BF0E01"/>
            <w:sz w:val="28"/>
            <w:szCs w:val="28"/>
            <w:bdr w:val="none" w:sz="0" w:space="0" w:color="auto" w:frame="1"/>
            <w:lang w:eastAsia="es-PE"/>
          </w:rPr>
          <w:t>aquí</w:t>
        </w:r>
      </w:hyperlink>
      <w:r w:rsidRPr="00741831">
        <w:rPr>
          <w:rFonts w:ascii="Times New Roman" w:eastAsia="Times New Roman" w:hAnsi="Times New Roman" w:cs="Times New Roman"/>
          <w:color w:val="252525"/>
          <w:sz w:val="28"/>
          <w:szCs w:val="28"/>
          <w:lang w:eastAsia="es-PE"/>
        </w:rPr>
        <w:t> .</w:t>
      </w:r>
    </w:p>
    <w:p w14:paraId="1245CB3E" w14:textId="77777777" w:rsidR="004704E0" w:rsidRPr="00741831" w:rsidRDefault="004704E0" w:rsidP="004704E0">
      <w:pPr>
        <w:spacing w:after="0" w:line="240" w:lineRule="auto"/>
        <w:rPr>
          <w:rFonts w:ascii="Times New Roman" w:hAnsi="Times New Roman" w:cs="Times New Roman"/>
          <w:sz w:val="28"/>
          <w:szCs w:val="28"/>
        </w:rPr>
      </w:pPr>
    </w:p>
    <w:p w14:paraId="1A92BE80" w14:textId="77777777" w:rsidR="004704E0" w:rsidRPr="00F17771" w:rsidRDefault="004704E0" w:rsidP="00F17771">
      <w:pPr>
        <w:spacing w:after="0" w:line="240" w:lineRule="auto"/>
        <w:rPr>
          <w:rFonts w:ascii="Times New Roman" w:hAnsi="Times New Roman" w:cs="Times New Roman"/>
          <w:sz w:val="28"/>
          <w:szCs w:val="28"/>
        </w:rPr>
      </w:pPr>
    </w:p>
    <w:p w14:paraId="0AA2F817" w14:textId="77777777" w:rsidR="00496E26" w:rsidRPr="00F17771" w:rsidRDefault="00496E26" w:rsidP="00F17771">
      <w:pPr>
        <w:spacing w:after="0" w:line="240" w:lineRule="auto"/>
        <w:rPr>
          <w:rFonts w:ascii="Times New Roman" w:hAnsi="Times New Roman" w:cs="Times New Roman"/>
          <w:sz w:val="28"/>
          <w:szCs w:val="28"/>
        </w:rPr>
      </w:pPr>
    </w:p>
    <w:p w14:paraId="291437B0" w14:textId="77777777" w:rsidR="00496E26" w:rsidRPr="00F17771" w:rsidRDefault="00496E26" w:rsidP="00F17771">
      <w:pPr>
        <w:spacing w:after="0" w:line="240" w:lineRule="auto"/>
        <w:rPr>
          <w:rFonts w:ascii="Times New Roman" w:hAnsi="Times New Roman" w:cs="Times New Roman"/>
          <w:sz w:val="28"/>
          <w:szCs w:val="28"/>
        </w:rPr>
      </w:pPr>
    </w:p>
    <w:p w14:paraId="07A930A9" w14:textId="77777777" w:rsidR="00496E26" w:rsidRPr="00BD626F" w:rsidRDefault="00496E26" w:rsidP="00BD626F">
      <w:pPr>
        <w:pStyle w:val="Ttulo1"/>
        <w:rPr>
          <w:color w:val="C00000"/>
        </w:rPr>
      </w:pPr>
      <w:bookmarkStart w:id="29" w:name="_Toc222225456"/>
      <w:r w:rsidRPr="00BD626F">
        <w:rPr>
          <w:color w:val="C00000"/>
        </w:rPr>
        <w:t>COMENTARIOS</w:t>
      </w:r>
      <w:bookmarkEnd w:id="29"/>
    </w:p>
    <w:p w14:paraId="00BC6F15" w14:textId="77777777" w:rsidR="00496E26" w:rsidRPr="00F17771" w:rsidRDefault="00496E26" w:rsidP="00F17771">
      <w:pPr>
        <w:spacing w:after="0" w:line="240" w:lineRule="auto"/>
        <w:rPr>
          <w:rFonts w:ascii="Times New Roman" w:hAnsi="Times New Roman" w:cs="Times New Roman"/>
          <w:sz w:val="28"/>
          <w:szCs w:val="28"/>
        </w:rPr>
      </w:pPr>
    </w:p>
    <w:p w14:paraId="57FE2822" w14:textId="77777777" w:rsidR="00496E26" w:rsidRPr="00D6623F" w:rsidRDefault="00496E26" w:rsidP="00D6623F">
      <w:pPr>
        <w:pStyle w:val="Ttulo2"/>
        <w:rPr>
          <w:sz w:val="28"/>
          <w:szCs w:val="28"/>
        </w:rPr>
      </w:pPr>
      <w:bookmarkStart w:id="30" w:name="_Toc222225457"/>
      <w:r w:rsidRPr="00D6623F">
        <w:rPr>
          <w:sz w:val="28"/>
          <w:szCs w:val="28"/>
        </w:rPr>
        <w:t>“No podéis servir a Dios y al dinero”: Evangelio, ecología y resistencia ante la negación climática</w:t>
      </w:r>
      <w:bookmarkEnd w:id="30"/>
    </w:p>
    <w:p w14:paraId="4C568056" w14:textId="77777777" w:rsidR="00496E26" w:rsidRPr="00F17771" w:rsidRDefault="00496E26" w:rsidP="00F17771">
      <w:pPr>
        <w:spacing w:after="0" w:line="240" w:lineRule="auto"/>
        <w:rPr>
          <w:rFonts w:ascii="Times New Roman" w:hAnsi="Times New Roman" w:cs="Times New Roman"/>
          <w:color w:val="000000"/>
          <w:sz w:val="28"/>
          <w:szCs w:val="28"/>
        </w:rPr>
      </w:pPr>
      <w:hyperlink r:id="rId47" w:history="1">
        <w:r w:rsidRPr="00F17771">
          <w:rPr>
            <w:rStyle w:val="Hipervnculo"/>
            <w:rFonts w:ascii="Times New Roman" w:hAnsi="Times New Roman" w:cs="Times New Roman"/>
            <w:sz w:val="28"/>
            <w:szCs w:val="28"/>
          </w:rPr>
          <w:t>José Carlos Enríquez Díaz</w:t>
        </w:r>
      </w:hyperlink>
      <w:r w:rsidR="00D6623F">
        <w:rPr>
          <w:rStyle w:val="Hipervnculo"/>
          <w:rFonts w:ascii="Times New Roman" w:hAnsi="Times New Roman" w:cs="Times New Roman"/>
          <w:sz w:val="28"/>
          <w:szCs w:val="28"/>
        </w:rPr>
        <w:t xml:space="preserve">, </w:t>
      </w:r>
      <w:r w:rsidRPr="00F17771">
        <w:rPr>
          <w:rStyle w:val="color-neutral600"/>
          <w:rFonts w:ascii="Times New Roman" w:hAnsi="Times New Roman" w:cs="Times New Roman"/>
          <w:color w:val="666666"/>
          <w:sz w:val="28"/>
          <w:szCs w:val="28"/>
        </w:rPr>
        <w:t>13 feb 2026 - 14:51</w:t>
      </w:r>
    </w:p>
    <w:p w14:paraId="2D863C55" w14:textId="77777777" w:rsidR="00496E26" w:rsidRPr="00F17771" w:rsidRDefault="00496E26" w:rsidP="00D6623F">
      <w:pPr>
        <w:spacing w:after="0" w:line="240" w:lineRule="auto"/>
        <w:rPr>
          <w:rFonts w:ascii="Times New Roman" w:hAnsi="Times New Roman" w:cs="Times New Roman"/>
          <w:color w:val="000000"/>
          <w:sz w:val="28"/>
          <w:szCs w:val="28"/>
        </w:rPr>
      </w:pPr>
    </w:p>
    <w:p w14:paraId="11C56199" w14:textId="77777777" w:rsidR="00496E26" w:rsidRPr="00F17771" w:rsidRDefault="00496E26" w:rsidP="00F17771">
      <w:pPr>
        <w:pStyle w:val="paragraph-atom"/>
        <w:spacing w:before="0" w:beforeAutospacing="0" w:after="0" w:afterAutospacing="0"/>
        <w:rPr>
          <w:color w:val="333333"/>
          <w:sz w:val="28"/>
          <w:szCs w:val="28"/>
        </w:rPr>
      </w:pPr>
      <w:r w:rsidRPr="00D6623F">
        <w:rPr>
          <w:color w:val="333333"/>
          <w:sz w:val="28"/>
          <w:szCs w:val="28"/>
          <w:highlight w:val="yellow"/>
        </w:rPr>
        <w:t>En medio de inundaciones cada vez más destructivas, sequías prolongadas, alimentos amenazados por la contaminación y un acceso al agua que deja de ser un derecho para convertirse en privilegio, el mundo asiste a un retroceso moral de enormes proporciones. </w:t>
      </w:r>
      <w:r w:rsidRPr="00D6623F">
        <w:rPr>
          <w:rStyle w:val="Fuerte"/>
          <w:color w:val="333333"/>
          <w:sz w:val="28"/>
          <w:szCs w:val="28"/>
          <w:highlight w:val="yellow"/>
        </w:rPr>
        <w:t>La crisis climática no es solo ambiental: es evangélica, social y profundamente humana</w:t>
      </w:r>
      <w:r w:rsidRPr="00D6623F">
        <w:rPr>
          <w:color w:val="333333"/>
          <w:sz w:val="28"/>
          <w:szCs w:val="28"/>
          <w:highlight w:val="yellow"/>
        </w:rPr>
        <w:t>.</w:t>
      </w:r>
      <w:r w:rsidRPr="00F17771">
        <w:rPr>
          <w:color w:val="333333"/>
          <w:sz w:val="28"/>
          <w:szCs w:val="28"/>
        </w:rPr>
        <w:t xml:space="preserve"> Y por eso no puede analizarse únicamente desde la ciencia o la política, sino también desde la fe.</w:t>
      </w:r>
    </w:p>
    <w:p w14:paraId="5C3DE074"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lastRenderedPageBreak/>
        <w:t>La reciente decisión del presidente estadounidense </w:t>
      </w:r>
      <w:r w:rsidRPr="00F17771">
        <w:rPr>
          <w:rStyle w:val="Fuerte"/>
          <w:color w:val="333333"/>
          <w:sz w:val="28"/>
          <w:szCs w:val="28"/>
        </w:rPr>
        <w:t>Donald Trump</w:t>
      </w:r>
      <w:r w:rsidRPr="00F17771">
        <w:rPr>
          <w:color w:val="333333"/>
          <w:sz w:val="28"/>
          <w:szCs w:val="28"/>
        </w:rPr>
        <w:t xml:space="preserve"> de </w:t>
      </w:r>
      <w:r w:rsidRPr="00D6623F">
        <w:rPr>
          <w:color w:val="333333"/>
          <w:sz w:val="28"/>
          <w:szCs w:val="28"/>
          <w:highlight w:val="yellow"/>
        </w:rPr>
        <w:t>eliminar las limitaciones a las emisiones de gases de efecto invernadero</w:t>
      </w:r>
      <w:r w:rsidRPr="00F17771">
        <w:rPr>
          <w:color w:val="333333"/>
          <w:sz w:val="28"/>
          <w:szCs w:val="28"/>
        </w:rPr>
        <w:t xml:space="preserve"> representa mucho más que una desregulación técnica. Supone </w:t>
      </w:r>
      <w:r w:rsidRPr="00F17771">
        <w:rPr>
          <w:rStyle w:val="Fuerte"/>
          <w:color w:val="333333"/>
          <w:sz w:val="28"/>
          <w:szCs w:val="28"/>
        </w:rPr>
        <w:t xml:space="preserve">una </w:t>
      </w:r>
      <w:r w:rsidRPr="00D6623F">
        <w:rPr>
          <w:rStyle w:val="Fuerte"/>
          <w:color w:val="333333"/>
          <w:sz w:val="28"/>
          <w:szCs w:val="28"/>
          <w:highlight w:val="yellow"/>
        </w:rPr>
        <w:t>negación explícita del conocimiento científico</w:t>
      </w:r>
      <w:r w:rsidRPr="00F17771">
        <w:rPr>
          <w:color w:val="333333"/>
          <w:sz w:val="28"/>
          <w:szCs w:val="28"/>
        </w:rPr>
        <w:t> y, al mismo tiempo, </w:t>
      </w:r>
      <w:r w:rsidRPr="00F17771">
        <w:rPr>
          <w:rStyle w:val="Fuerte"/>
          <w:color w:val="333333"/>
          <w:sz w:val="28"/>
          <w:szCs w:val="28"/>
        </w:rPr>
        <w:t xml:space="preserve">una </w:t>
      </w:r>
      <w:r w:rsidRPr="00D6623F">
        <w:rPr>
          <w:rStyle w:val="Fuerte"/>
          <w:color w:val="333333"/>
          <w:sz w:val="28"/>
          <w:szCs w:val="28"/>
          <w:highlight w:val="yellow"/>
        </w:rPr>
        <w:t>opción ética clara: proteger los intereses económicos por encima de la vida</w:t>
      </w:r>
      <w:r w:rsidRPr="00F17771">
        <w:rPr>
          <w:color w:val="333333"/>
          <w:sz w:val="28"/>
          <w:szCs w:val="28"/>
        </w:rPr>
        <w:t>. Al desmantelar el dictamen aprobado en 2009 durante la presidencia de </w:t>
      </w:r>
      <w:r w:rsidRPr="00F17771">
        <w:rPr>
          <w:rStyle w:val="Fuerte"/>
          <w:color w:val="333333"/>
          <w:sz w:val="28"/>
          <w:szCs w:val="28"/>
        </w:rPr>
        <w:t>Barack Obama</w:t>
      </w:r>
      <w:r w:rsidRPr="00F17771">
        <w:rPr>
          <w:color w:val="333333"/>
          <w:sz w:val="28"/>
          <w:szCs w:val="28"/>
        </w:rPr>
        <w:t xml:space="preserve">, que reconocía el </w:t>
      </w:r>
      <w:r w:rsidRPr="00C47327">
        <w:rPr>
          <w:color w:val="333333"/>
          <w:sz w:val="28"/>
          <w:szCs w:val="28"/>
          <w:highlight w:val="yellow"/>
        </w:rPr>
        <w:t>daño de</w:t>
      </w:r>
      <w:r w:rsidRPr="00F17771">
        <w:rPr>
          <w:color w:val="333333"/>
          <w:sz w:val="28"/>
          <w:szCs w:val="28"/>
        </w:rPr>
        <w:t xml:space="preserve"> </w:t>
      </w:r>
      <w:r w:rsidRPr="00C47327">
        <w:rPr>
          <w:color w:val="333333"/>
          <w:sz w:val="28"/>
          <w:szCs w:val="28"/>
          <w:highlight w:val="yellow"/>
        </w:rPr>
        <w:t>seis gases contaminantes</w:t>
      </w:r>
      <w:r w:rsidRPr="00F17771">
        <w:rPr>
          <w:color w:val="333333"/>
          <w:sz w:val="28"/>
          <w:szCs w:val="28"/>
        </w:rPr>
        <w:t xml:space="preserve"> sobre la salud humana, se consagra una política que asume el sacrificio no sólo de los más vulnerables, sino del conjunto de los ciudadanos que habitamos este planeta.</w:t>
      </w:r>
    </w:p>
    <w:p w14:paraId="4CD8B2FB" w14:textId="77777777" w:rsidR="00496E26" w:rsidRPr="00F17771" w:rsidRDefault="00496E26" w:rsidP="00F17771">
      <w:pPr>
        <w:pStyle w:val="paragraph-atom"/>
        <w:spacing w:before="0" w:beforeAutospacing="0" w:after="0" w:afterAutospacing="0"/>
        <w:rPr>
          <w:color w:val="333333"/>
          <w:sz w:val="28"/>
          <w:szCs w:val="28"/>
        </w:rPr>
      </w:pPr>
      <w:r w:rsidRPr="00C47327">
        <w:rPr>
          <w:color w:val="333333"/>
          <w:sz w:val="28"/>
          <w:szCs w:val="28"/>
          <w:highlight w:val="yellow"/>
        </w:rPr>
        <w:t>El Evangelio es radicalmente claro ante esta lógica. </w:t>
      </w:r>
      <w:r w:rsidRPr="00C47327">
        <w:rPr>
          <w:rStyle w:val="Fuerte"/>
          <w:color w:val="333333"/>
          <w:sz w:val="28"/>
          <w:szCs w:val="28"/>
          <w:highlight w:val="yellow"/>
        </w:rPr>
        <w:t>“No podéis servir a Dios y al dinero”</w:t>
      </w:r>
      <w:r w:rsidRPr="00F17771">
        <w:rPr>
          <w:rStyle w:val="Fuerte"/>
          <w:color w:val="333333"/>
          <w:sz w:val="28"/>
          <w:szCs w:val="28"/>
        </w:rPr>
        <w:t xml:space="preserve"> (Mt 6,24)</w:t>
      </w:r>
      <w:r w:rsidRPr="00F17771">
        <w:rPr>
          <w:color w:val="333333"/>
          <w:sz w:val="28"/>
          <w:szCs w:val="28"/>
        </w:rPr>
        <w:t>. No se trata de una metáfora piadosa, sino de una denuncia frontal a todo sistema que absolutiza el beneficio y relativiza la vida. Cuando el dinero se convierte en criterio último, </w:t>
      </w:r>
      <w:r w:rsidRPr="00F17771">
        <w:rPr>
          <w:rStyle w:val="Fuerte"/>
          <w:color w:val="333333"/>
          <w:sz w:val="28"/>
          <w:szCs w:val="28"/>
        </w:rPr>
        <w:t>la creación deja de ser don y pasa a ser botín</w:t>
      </w:r>
      <w:r w:rsidRPr="00F17771">
        <w:rPr>
          <w:color w:val="333333"/>
          <w:sz w:val="28"/>
          <w:szCs w:val="28"/>
        </w:rPr>
        <w:t>, y las personas dejan de ser hermanas para convertirse en recursos o estorbos.</w:t>
      </w:r>
    </w:p>
    <w:p w14:paraId="30573627"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La ultraderecha global ha entendido bien esta lógica. Allí donde gobierna o influye, </w:t>
      </w:r>
      <w:r w:rsidRPr="00F17771">
        <w:rPr>
          <w:rStyle w:val="Fuerte"/>
          <w:color w:val="333333"/>
          <w:sz w:val="28"/>
          <w:szCs w:val="28"/>
        </w:rPr>
        <w:t>desmantela consensos ecológicos, desacredita la ciencia y debilita las políticas de protección ambiental</w:t>
      </w:r>
      <w:r w:rsidRPr="00F17771">
        <w:rPr>
          <w:color w:val="333333"/>
          <w:sz w:val="28"/>
          <w:szCs w:val="28"/>
        </w:rPr>
        <w:t>. </w:t>
      </w:r>
      <w:r w:rsidRPr="00F17771">
        <w:rPr>
          <w:rStyle w:val="Fuerte"/>
          <w:color w:val="333333"/>
          <w:sz w:val="28"/>
          <w:szCs w:val="28"/>
        </w:rPr>
        <w:t xml:space="preserve">No lo hace por desconocimiento, sino por coherencia con un </w:t>
      </w:r>
      <w:r w:rsidRPr="00C47327">
        <w:rPr>
          <w:rStyle w:val="Fuerte"/>
          <w:color w:val="333333"/>
          <w:sz w:val="28"/>
          <w:szCs w:val="28"/>
          <w:highlight w:val="yellow"/>
        </w:rPr>
        <w:t>modelo económico extractivo que necesita negar los límites del planeta.</w:t>
      </w:r>
      <w:r w:rsidRPr="00F17771">
        <w:rPr>
          <w:rStyle w:val="Fuerte"/>
          <w:color w:val="333333"/>
          <w:sz w:val="28"/>
          <w:szCs w:val="28"/>
        </w:rPr>
        <w:t> </w:t>
      </w:r>
      <w:r w:rsidRPr="00F17771">
        <w:rPr>
          <w:color w:val="333333"/>
          <w:sz w:val="28"/>
          <w:szCs w:val="28"/>
        </w:rPr>
        <w:t>En Europa, este proceso ha erosionado leyes clave contra la deforestación y ha vaciado de contenido el Pacto Verde. En Estados Unidos, la </w:t>
      </w:r>
      <w:r w:rsidRPr="00F17771">
        <w:rPr>
          <w:rStyle w:val="Fuerte"/>
          <w:color w:val="333333"/>
          <w:sz w:val="28"/>
          <w:szCs w:val="28"/>
        </w:rPr>
        <w:t>Agencia de Protección Ambiental</w:t>
      </w:r>
      <w:r w:rsidRPr="00F17771">
        <w:rPr>
          <w:color w:val="333333"/>
          <w:sz w:val="28"/>
          <w:szCs w:val="28"/>
        </w:rPr>
        <w:t>, lejos de proteger, se ha convertido en instrumento de desregulación al servicio de la industria fósil.</w:t>
      </w:r>
    </w:p>
    <w:p w14:paraId="1CC55062"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Desde el Evangelio, esta dinámica tiene un nombre: </w:t>
      </w:r>
      <w:r w:rsidRPr="00F17771">
        <w:rPr>
          <w:rStyle w:val="Fuerte"/>
          <w:color w:val="333333"/>
          <w:sz w:val="28"/>
          <w:szCs w:val="28"/>
        </w:rPr>
        <w:t>injusticia estructural</w:t>
      </w:r>
      <w:r w:rsidRPr="00F17771">
        <w:rPr>
          <w:color w:val="333333"/>
          <w:sz w:val="28"/>
          <w:szCs w:val="28"/>
        </w:rPr>
        <w:t>. Jesús no habló de cambio climático, pero sí denunció con fuerza los sistemas que excluyen, oprimen y matan. </w:t>
      </w:r>
      <w:r w:rsidRPr="00F17771">
        <w:rPr>
          <w:rStyle w:val="Fuerte"/>
          <w:color w:val="333333"/>
          <w:sz w:val="28"/>
          <w:szCs w:val="28"/>
        </w:rPr>
        <w:t>“He venido para que tengan vida, y la tengan en abundancia” (Jn 10,10)</w:t>
      </w:r>
      <w:r w:rsidRPr="00F17771">
        <w:rPr>
          <w:color w:val="333333"/>
          <w:sz w:val="28"/>
          <w:szCs w:val="28"/>
        </w:rPr>
        <w:t>. Toda política que genera muerte —aunque lo haga de forma lenta o invisible — se sitúa en las antípodas del proyecto del Reino.</w:t>
      </w:r>
    </w:p>
    <w:p w14:paraId="58A98DC0"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Hoy, el sistema económico dominante </w:t>
      </w:r>
      <w:r w:rsidRPr="00F17771">
        <w:rPr>
          <w:rStyle w:val="Fuerte"/>
          <w:color w:val="333333"/>
          <w:sz w:val="28"/>
          <w:szCs w:val="28"/>
        </w:rPr>
        <w:t>mata ya en vida a millones de personas</w:t>
      </w:r>
      <w:r w:rsidRPr="00F17771">
        <w:rPr>
          <w:color w:val="333333"/>
          <w:sz w:val="28"/>
          <w:szCs w:val="28"/>
        </w:rPr>
        <w:t>: a quienes pierden sus hogares por inundaciones, a quienes beben agua contaminada, a quienes no pueden beberla porque carecen de ella, a quienes no pueden acceder a alimentos sanos, a quienes son expulsados de sus tierras por megaproyectos extractivos. Pero también mata espiritualmente a quienes triunfan en él, porque </w:t>
      </w:r>
      <w:r w:rsidRPr="00F17771">
        <w:rPr>
          <w:rStyle w:val="Fuerte"/>
          <w:color w:val="333333"/>
          <w:sz w:val="28"/>
          <w:szCs w:val="28"/>
        </w:rPr>
        <w:t>les impide descubrir los valores más hondos de la existencia</w:t>
      </w:r>
      <w:r w:rsidRPr="00F17771">
        <w:rPr>
          <w:color w:val="333333"/>
          <w:sz w:val="28"/>
          <w:szCs w:val="28"/>
        </w:rPr>
        <w:t>, atrapándolos en una lógica de competencia, acumulación y miedo.</w:t>
      </w:r>
    </w:p>
    <w:p w14:paraId="7BAFE9E5"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Esta denuncia no es nueva en la tradición cristiana. </w:t>
      </w:r>
      <w:r w:rsidRPr="00F17771">
        <w:rPr>
          <w:rStyle w:val="Fuerte"/>
          <w:color w:val="333333"/>
          <w:sz w:val="28"/>
          <w:szCs w:val="28"/>
        </w:rPr>
        <w:t>Pablo VI</w:t>
      </w:r>
      <w:r w:rsidRPr="00F17771">
        <w:rPr>
          <w:color w:val="333333"/>
          <w:sz w:val="28"/>
          <w:szCs w:val="28"/>
        </w:rPr>
        <w:t> habló de la crisis ecológica como consecuencia dramática de la actividad humana descontrolada. </w:t>
      </w:r>
      <w:r w:rsidRPr="00F17771">
        <w:rPr>
          <w:rStyle w:val="Fuerte"/>
          <w:color w:val="333333"/>
          <w:sz w:val="28"/>
          <w:szCs w:val="28"/>
        </w:rPr>
        <w:t>Juan Pablo II</w:t>
      </w:r>
      <w:r w:rsidRPr="00F17771">
        <w:rPr>
          <w:color w:val="333333"/>
          <w:sz w:val="28"/>
          <w:szCs w:val="28"/>
        </w:rPr>
        <w:t> llamó a una </w:t>
      </w:r>
      <w:r w:rsidRPr="00F17771">
        <w:rPr>
          <w:rStyle w:val="nfasis"/>
          <w:rFonts w:eastAsiaTheme="majorEastAsia"/>
          <w:color w:val="333333"/>
          <w:sz w:val="28"/>
          <w:szCs w:val="28"/>
        </w:rPr>
        <w:t>conversión ecológica global</w:t>
      </w:r>
      <w:r w:rsidRPr="00F17771">
        <w:rPr>
          <w:color w:val="333333"/>
          <w:sz w:val="28"/>
          <w:szCs w:val="28"/>
        </w:rPr>
        <w:t xml:space="preserve">, recordando que no hay verdadera ecología sin una ética que proteja la </w:t>
      </w:r>
      <w:r w:rsidRPr="00F17771">
        <w:rPr>
          <w:color w:val="333333"/>
          <w:sz w:val="28"/>
          <w:szCs w:val="28"/>
        </w:rPr>
        <w:lastRenderedPageBreak/>
        <w:t>dignidad humana. </w:t>
      </w:r>
      <w:r w:rsidRPr="00F17771">
        <w:rPr>
          <w:rStyle w:val="Fuerte"/>
          <w:color w:val="333333"/>
          <w:sz w:val="28"/>
          <w:szCs w:val="28"/>
        </w:rPr>
        <w:t>Benedicto XVI</w:t>
      </w:r>
      <w:r w:rsidRPr="00F17771">
        <w:rPr>
          <w:color w:val="333333"/>
          <w:sz w:val="28"/>
          <w:szCs w:val="28"/>
        </w:rPr>
        <w:t> insistió en la necesidad de corregir modelos de crecimiento incapaces de respetar la creación. Y todos ellos coinciden en algo esencial: </w:t>
      </w:r>
      <w:r w:rsidRPr="00F17771">
        <w:rPr>
          <w:rStyle w:val="Fuerte"/>
          <w:color w:val="333333"/>
          <w:sz w:val="28"/>
          <w:szCs w:val="28"/>
        </w:rPr>
        <w:t>la raíz del problema no es técnica, sino moral y espiritual</w:t>
      </w:r>
      <w:r w:rsidRPr="00F17771">
        <w:rPr>
          <w:color w:val="333333"/>
          <w:sz w:val="28"/>
          <w:szCs w:val="28"/>
        </w:rPr>
        <w:t>.</w:t>
      </w:r>
    </w:p>
    <w:p w14:paraId="26ACECA8"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A esta tradición profética se suma con especial fuerza la voz del </w:t>
      </w:r>
      <w:r w:rsidRPr="005A6324">
        <w:rPr>
          <w:rStyle w:val="Fuerte"/>
          <w:color w:val="333333"/>
          <w:sz w:val="28"/>
          <w:szCs w:val="28"/>
          <w:highlight w:val="yellow"/>
        </w:rPr>
        <w:t>papa Francisco</w:t>
      </w:r>
      <w:r w:rsidRPr="005A6324">
        <w:rPr>
          <w:color w:val="333333"/>
          <w:sz w:val="28"/>
          <w:szCs w:val="28"/>
          <w:highlight w:val="yellow"/>
        </w:rPr>
        <w:t>, que ha llevado la cuestión ecológica al centro mismo del Evangelio. En </w:t>
      </w:r>
      <w:r w:rsidRPr="005A6324">
        <w:rPr>
          <w:rStyle w:val="Fuerte"/>
          <w:i/>
          <w:iCs/>
          <w:color w:val="333333"/>
          <w:sz w:val="28"/>
          <w:szCs w:val="28"/>
          <w:highlight w:val="yellow"/>
        </w:rPr>
        <w:t>Laudato s</w:t>
      </w:r>
      <w:r w:rsidRPr="005A6324">
        <w:rPr>
          <w:rStyle w:val="nfasis"/>
          <w:rFonts w:eastAsiaTheme="majorEastAsia"/>
          <w:color w:val="333333"/>
          <w:sz w:val="28"/>
          <w:szCs w:val="28"/>
          <w:highlight w:val="yellow"/>
        </w:rPr>
        <w:t>i’</w:t>
      </w:r>
      <w:r w:rsidRPr="005A6324">
        <w:rPr>
          <w:color w:val="333333"/>
          <w:sz w:val="28"/>
          <w:szCs w:val="28"/>
          <w:highlight w:val="yellow"/>
        </w:rPr>
        <w:t>,</w:t>
      </w:r>
      <w:r w:rsidRPr="00F17771">
        <w:rPr>
          <w:color w:val="333333"/>
          <w:sz w:val="28"/>
          <w:szCs w:val="28"/>
        </w:rPr>
        <w:t xml:space="preserve"> Francisco no se limita a hablar de medio ambiente, sino que denuncia </w:t>
      </w:r>
      <w:r w:rsidRPr="00F17771">
        <w:rPr>
          <w:rStyle w:val="Fuerte"/>
          <w:color w:val="333333"/>
          <w:sz w:val="28"/>
          <w:szCs w:val="28"/>
        </w:rPr>
        <w:t>un sistema económico que “mata”</w:t>
      </w:r>
      <w:r w:rsidRPr="00F17771">
        <w:rPr>
          <w:color w:val="333333"/>
          <w:sz w:val="28"/>
          <w:szCs w:val="28"/>
        </w:rPr>
        <w:t>, basado en la explotación ilimitada de la naturaleza y en el descarte de los más débiles. </w:t>
      </w:r>
      <w:r w:rsidRPr="00F17771">
        <w:rPr>
          <w:rStyle w:val="Fuerte"/>
          <w:color w:val="333333"/>
          <w:sz w:val="28"/>
          <w:szCs w:val="28"/>
        </w:rPr>
        <w:t>“No hay dos crisis separadas, una ambiental y otra social, sino una sola y compleja crisis socioambiental”</w:t>
      </w:r>
      <w:r w:rsidRPr="00F17771">
        <w:rPr>
          <w:color w:val="333333"/>
          <w:sz w:val="28"/>
          <w:szCs w:val="28"/>
        </w:rPr>
        <w:t>, afirma con claridad. Por eso, negar el cambio climático o retrasar las decisiones necesarias no es una opción neutral: es </w:t>
      </w:r>
      <w:r w:rsidRPr="00F17771">
        <w:rPr>
          <w:rStyle w:val="Fuerte"/>
          <w:color w:val="333333"/>
          <w:sz w:val="28"/>
          <w:szCs w:val="28"/>
        </w:rPr>
        <w:t>una forma de violencia contra los pobres y contra las generaciones futuras</w:t>
      </w:r>
      <w:r w:rsidRPr="00F17771">
        <w:rPr>
          <w:color w:val="333333"/>
          <w:sz w:val="28"/>
          <w:szCs w:val="28"/>
        </w:rPr>
        <w:t>.</w:t>
      </w:r>
    </w:p>
    <w:p w14:paraId="52FFA340"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 xml:space="preserve">Francisco ha sido aún más explícito al señalar a </w:t>
      </w:r>
      <w:r w:rsidRPr="005A6324">
        <w:rPr>
          <w:color w:val="333333"/>
          <w:sz w:val="28"/>
          <w:szCs w:val="28"/>
          <w:highlight w:val="yellow"/>
        </w:rPr>
        <w:t>los responsables</w:t>
      </w:r>
      <w:r w:rsidRPr="00F17771">
        <w:rPr>
          <w:color w:val="333333"/>
          <w:sz w:val="28"/>
          <w:szCs w:val="28"/>
        </w:rPr>
        <w:t>: </w:t>
      </w:r>
      <w:r w:rsidRPr="00F17771">
        <w:rPr>
          <w:rStyle w:val="Fuerte"/>
          <w:color w:val="333333"/>
          <w:sz w:val="28"/>
          <w:szCs w:val="28"/>
        </w:rPr>
        <w:t>la alianza entre poder político, intereses financieros y cultura del beneficio inmediato</w:t>
      </w:r>
      <w:r w:rsidRPr="00F17771">
        <w:rPr>
          <w:color w:val="333333"/>
          <w:sz w:val="28"/>
          <w:szCs w:val="28"/>
        </w:rPr>
        <w:t>. Frente a ella, propone una </w:t>
      </w:r>
      <w:r w:rsidRPr="00F17771">
        <w:rPr>
          <w:rStyle w:val="nfasis"/>
          <w:rFonts w:eastAsiaTheme="majorEastAsia"/>
          <w:color w:val="333333"/>
          <w:sz w:val="28"/>
          <w:szCs w:val="28"/>
        </w:rPr>
        <w:t>ecología integral</w:t>
      </w:r>
      <w:r w:rsidRPr="00F17771">
        <w:rPr>
          <w:color w:val="333333"/>
          <w:sz w:val="28"/>
          <w:szCs w:val="28"/>
        </w:rPr>
        <w:t> que exige </w:t>
      </w:r>
      <w:r w:rsidRPr="00F17771">
        <w:rPr>
          <w:rStyle w:val="Fuerte"/>
          <w:color w:val="333333"/>
          <w:sz w:val="28"/>
          <w:szCs w:val="28"/>
        </w:rPr>
        <w:t>cambios profundos en los estilos de vida, en los modelos de producción y consumo y en las estructuras de poder</w:t>
      </w:r>
      <w:r w:rsidRPr="00F17771">
        <w:rPr>
          <w:color w:val="333333"/>
          <w:sz w:val="28"/>
          <w:szCs w:val="28"/>
        </w:rPr>
        <w:t>. No se trata de retoques cosméticos ni de gestos simbólicos, sino de una conversión real. </w:t>
      </w:r>
      <w:r w:rsidRPr="00F17771">
        <w:rPr>
          <w:rStyle w:val="Fuerte"/>
          <w:color w:val="333333"/>
          <w:sz w:val="28"/>
          <w:szCs w:val="28"/>
        </w:rPr>
        <w:t>“El clamor de la tierra y el clamor de los pobres es el mismo”</w:t>
      </w:r>
      <w:r w:rsidRPr="00F17771">
        <w:rPr>
          <w:color w:val="333333"/>
          <w:sz w:val="28"/>
          <w:szCs w:val="28"/>
        </w:rPr>
        <w:t>, repite, desmontando cualquier intento de separar la fe del compromiso ecológico.</w:t>
      </w:r>
    </w:p>
    <w:p w14:paraId="3426AD43"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En continuidad con </w:t>
      </w:r>
      <w:r w:rsidRPr="00F17771">
        <w:rPr>
          <w:rStyle w:val="Fuerte"/>
          <w:color w:val="333333"/>
          <w:sz w:val="28"/>
          <w:szCs w:val="28"/>
        </w:rPr>
        <w:t>Pablo VI</w:t>
      </w:r>
      <w:r w:rsidRPr="00F17771">
        <w:rPr>
          <w:color w:val="333333"/>
          <w:sz w:val="28"/>
          <w:szCs w:val="28"/>
        </w:rPr>
        <w:t>, </w:t>
      </w:r>
      <w:r w:rsidRPr="00F17771">
        <w:rPr>
          <w:rStyle w:val="Fuerte"/>
          <w:color w:val="333333"/>
          <w:sz w:val="28"/>
          <w:szCs w:val="28"/>
        </w:rPr>
        <w:t>Juan Pablo II</w:t>
      </w:r>
      <w:r w:rsidRPr="00F17771">
        <w:rPr>
          <w:color w:val="333333"/>
          <w:sz w:val="28"/>
          <w:szCs w:val="28"/>
        </w:rPr>
        <w:t> y </w:t>
      </w:r>
      <w:r w:rsidRPr="00F17771">
        <w:rPr>
          <w:rStyle w:val="Fuerte"/>
          <w:color w:val="333333"/>
          <w:sz w:val="28"/>
          <w:szCs w:val="28"/>
        </w:rPr>
        <w:t>Benedicto XVI</w:t>
      </w:r>
      <w:r w:rsidRPr="00F17771">
        <w:rPr>
          <w:color w:val="333333"/>
          <w:sz w:val="28"/>
          <w:szCs w:val="28"/>
        </w:rPr>
        <w:t>, Francisco deja claro que </w:t>
      </w:r>
      <w:r w:rsidRPr="00F17771">
        <w:rPr>
          <w:rStyle w:val="Fuerte"/>
          <w:color w:val="333333"/>
          <w:sz w:val="28"/>
          <w:szCs w:val="28"/>
        </w:rPr>
        <w:t>no puede haber fidelidad al Evangelio sin cuidado de la creación</w:t>
      </w:r>
      <w:r w:rsidRPr="00F17771">
        <w:rPr>
          <w:color w:val="333333"/>
          <w:sz w:val="28"/>
          <w:szCs w:val="28"/>
        </w:rPr>
        <w:t>. Pero da un paso más: advierte que </w:t>
      </w:r>
      <w:r w:rsidRPr="005A6324">
        <w:rPr>
          <w:rStyle w:val="Fuerte"/>
          <w:color w:val="333333"/>
          <w:sz w:val="28"/>
          <w:szCs w:val="28"/>
          <w:highlight w:val="yellow"/>
        </w:rPr>
        <w:t>la negación climática es hoy una forma de negación del prójimo</w:t>
      </w:r>
      <w:r w:rsidRPr="005A6324">
        <w:rPr>
          <w:color w:val="333333"/>
          <w:sz w:val="28"/>
          <w:szCs w:val="28"/>
          <w:highlight w:val="yellow"/>
        </w:rPr>
        <w:t>. Cuando se protege el beneficio y se ignora el daño,</w:t>
      </w:r>
      <w:r w:rsidRPr="00F17771">
        <w:rPr>
          <w:color w:val="333333"/>
          <w:sz w:val="28"/>
          <w:szCs w:val="28"/>
        </w:rPr>
        <w:t xml:space="preserve"> cuando se desacredita la ciencia y se sacrifica el futuro común, </w:t>
      </w:r>
      <w:r w:rsidRPr="00F17771">
        <w:rPr>
          <w:rStyle w:val="Fuerte"/>
          <w:color w:val="333333"/>
          <w:sz w:val="28"/>
          <w:szCs w:val="28"/>
        </w:rPr>
        <w:t>no estamos ante un simple error político, sino ante un fracaso moral y espiritual</w:t>
      </w:r>
      <w:r w:rsidRPr="00F17771">
        <w:rPr>
          <w:color w:val="333333"/>
          <w:sz w:val="28"/>
          <w:szCs w:val="28"/>
        </w:rPr>
        <w:t>.</w:t>
      </w:r>
    </w:p>
    <w:p w14:paraId="4AD1A31A"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El Evangelio propone una alternativa radical. Jesús habla de </w:t>
      </w:r>
      <w:r w:rsidRPr="00F17771">
        <w:rPr>
          <w:rStyle w:val="Fuerte"/>
          <w:color w:val="333333"/>
          <w:sz w:val="28"/>
          <w:szCs w:val="28"/>
        </w:rPr>
        <w:t>cuidar lo pequeño</w:t>
      </w:r>
      <w:r w:rsidRPr="00F17771">
        <w:rPr>
          <w:color w:val="333333"/>
          <w:sz w:val="28"/>
          <w:szCs w:val="28"/>
        </w:rPr>
        <w:t>, de no despreciar a los lirios del campo ni a los pájaros del cielo, de compartir el pan para que alcance para todos. Propone una economía del don frente a la economía del descarte. </w:t>
      </w:r>
      <w:r w:rsidRPr="00F17771">
        <w:rPr>
          <w:rStyle w:val="Fuerte"/>
          <w:color w:val="333333"/>
          <w:sz w:val="28"/>
          <w:szCs w:val="28"/>
        </w:rPr>
        <w:t>“Dadles vosotros de comer” (Mc 6,37)</w:t>
      </w:r>
      <w:r w:rsidRPr="00F17771">
        <w:rPr>
          <w:color w:val="333333"/>
          <w:sz w:val="28"/>
          <w:szCs w:val="28"/>
        </w:rPr>
        <w:t> no es solo una consigna solidaria, sino una interpelación política y ecológica: organizar la sociedad desde el cuidado, no desde la acumulación.</w:t>
      </w:r>
    </w:p>
    <w:p w14:paraId="676B0C63" w14:textId="77777777" w:rsidR="00496E26" w:rsidRPr="00F17771" w:rsidRDefault="00496E26" w:rsidP="00F17771">
      <w:pPr>
        <w:pStyle w:val="paragraph-atom"/>
        <w:spacing w:before="0" w:beforeAutospacing="0" w:after="0" w:afterAutospacing="0"/>
        <w:rPr>
          <w:color w:val="333333"/>
          <w:sz w:val="28"/>
          <w:szCs w:val="28"/>
        </w:rPr>
      </w:pPr>
      <w:r w:rsidRPr="005A6324">
        <w:rPr>
          <w:color w:val="333333"/>
          <w:sz w:val="28"/>
          <w:szCs w:val="28"/>
          <w:highlight w:val="yellow"/>
        </w:rPr>
        <w:t>Por eso, </w:t>
      </w:r>
      <w:r w:rsidRPr="005A6324">
        <w:rPr>
          <w:rStyle w:val="Fuerte"/>
          <w:color w:val="333333"/>
          <w:sz w:val="28"/>
          <w:szCs w:val="28"/>
          <w:highlight w:val="yellow"/>
        </w:rPr>
        <w:t>defender la naturaleza hoy es una forma concreta de vivir la fe</w:t>
      </w:r>
      <w:r w:rsidRPr="005A6324">
        <w:rPr>
          <w:color w:val="333333"/>
          <w:sz w:val="28"/>
          <w:szCs w:val="28"/>
          <w:highlight w:val="yellow"/>
        </w:rPr>
        <w:t>.</w:t>
      </w:r>
      <w:r w:rsidRPr="00F17771">
        <w:rPr>
          <w:color w:val="333333"/>
          <w:sz w:val="28"/>
          <w:szCs w:val="28"/>
        </w:rPr>
        <w:t xml:space="preserve"> No se trata de ecologismo ideológico, sino de fidelidad al Evangelio. No hay amor al prójimo sin defensa del agua que bebe, del aire que respira y de la tierra que le da alimento. No hay espiritualidad auténtica si se ignora el clamor de la tierra y el clamor de los pobres, que son uno solo.</w:t>
      </w:r>
    </w:p>
    <w:p w14:paraId="10C71A0B"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lastRenderedPageBreak/>
        <w:t>Vivimos un momento paradójico: </w:t>
      </w:r>
      <w:r w:rsidRPr="00CF1800">
        <w:rPr>
          <w:rStyle w:val="Fuerte"/>
          <w:color w:val="333333"/>
          <w:sz w:val="28"/>
          <w:szCs w:val="28"/>
          <w:highlight w:val="yellow"/>
        </w:rPr>
        <w:t>nunca hubo tanta evidencia científica sobre el cambio climático y nunca hubo tanto esfuerzo político por negarla</w:t>
      </w:r>
      <w:r w:rsidRPr="00CF1800">
        <w:rPr>
          <w:color w:val="333333"/>
          <w:sz w:val="28"/>
          <w:szCs w:val="28"/>
          <w:highlight w:val="yellow"/>
        </w:rPr>
        <w:t>. Esta negación no es neutra: </w:t>
      </w:r>
      <w:r w:rsidRPr="00CF1800">
        <w:rPr>
          <w:rStyle w:val="Fuerte"/>
          <w:color w:val="333333"/>
          <w:sz w:val="28"/>
          <w:szCs w:val="28"/>
          <w:highlight w:val="yellow"/>
        </w:rPr>
        <w:t>beneficia a unos pocos y condena a muchos</w:t>
      </w:r>
      <w:r w:rsidRPr="00CF1800">
        <w:rPr>
          <w:color w:val="333333"/>
          <w:sz w:val="28"/>
          <w:szCs w:val="28"/>
          <w:highlight w:val="yellow"/>
        </w:rPr>
        <w:t>. Por eso, como comunidades creyentes, estamos llamadas no solo a concienciar, sino a </w:t>
      </w:r>
      <w:r w:rsidRPr="00CF1800">
        <w:rPr>
          <w:rStyle w:val="Fuerte"/>
          <w:color w:val="333333"/>
          <w:sz w:val="28"/>
          <w:szCs w:val="28"/>
          <w:highlight w:val="yellow"/>
        </w:rPr>
        <w:t>resistir proféticamente</w:t>
      </w:r>
      <w:r w:rsidRPr="00CF1800">
        <w:rPr>
          <w:color w:val="333333"/>
          <w:sz w:val="28"/>
          <w:szCs w:val="28"/>
          <w:highlight w:val="yellow"/>
        </w:rPr>
        <w:t>.</w:t>
      </w:r>
    </w:p>
    <w:p w14:paraId="413ED6F0"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Resistir es </w:t>
      </w:r>
      <w:r w:rsidRPr="00F17771">
        <w:rPr>
          <w:rStyle w:val="Fuerte"/>
          <w:color w:val="333333"/>
          <w:sz w:val="28"/>
          <w:szCs w:val="28"/>
        </w:rPr>
        <w:t>poner la vida por encima del dinero</w:t>
      </w:r>
      <w:r w:rsidRPr="00F17771">
        <w:rPr>
          <w:color w:val="333333"/>
          <w:sz w:val="28"/>
          <w:szCs w:val="28"/>
        </w:rPr>
        <w:t>, la dignidad por encima del mercado, la creación por encima del beneficio. Es </w:t>
      </w:r>
      <w:r w:rsidRPr="00F17771">
        <w:rPr>
          <w:rStyle w:val="Fuerte"/>
          <w:color w:val="333333"/>
          <w:sz w:val="28"/>
          <w:szCs w:val="28"/>
        </w:rPr>
        <w:t>cultivar la humanidad por encima del sistema</w:t>
      </w:r>
      <w:r w:rsidRPr="00F17771">
        <w:rPr>
          <w:color w:val="333333"/>
          <w:sz w:val="28"/>
          <w:szCs w:val="28"/>
        </w:rPr>
        <w:t>, creando espacios de gratuidad, diálogo y cuidado mutuo. Es apostar por un futuro compartido, no por un presente saqueado.</w:t>
      </w:r>
    </w:p>
    <w:p w14:paraId="22C87ED8" w14:textId="77777777" w:rsidR="00496E26" w:rsidRPr="00F17771" w:rsidRDefault="00496E26" w:rsidP="00F17771">
      <w:pPr>
        <w:pStyle w:val="paragraph-atom"/>
        <w:spacing w:before="0" w:beforeAutospacing="0" w:after="0" w:afterAutospacing="0"/>
        <w:rPr>
          <w:color w:val="333333"/>
          <w:sz w:val="28"/>
          <w:szCs w:val="28"/>
        </w:rPr>
      </w:pPr>
      <w:r w:rsidRPr="00F17771">
        <w:rPr>
          <w:color w:val="333333"/>
          <w:sz w:val="28"/>
          <w:szCs w:val="28"/>
        </w:rPr>
        <w:t>Porque, al final, la pregunta no es solo qué mundo dejaremos a las próximas generaciones, sino </w:t>
      </w:r>
      <w:r w:rsidRPr="00F17771">
        <w:rPr>
          <w:rStyle w:val="Fuerte"/>
          <w:color w:val="333333"/>
          <w:sz w:val="28"/>
          <w:szCs w:val="28"/>
        </w:rPr>
        <w:t>qué Evangelio estamos viviendo hoy</w:t>
      </w:r>
      <w:r w:rsidRPr="00F17771">
        <w:rPr>
          <w:color w:val="333333"/>
          <w:sz w:val="28"/>
          <w:szCs w:val="28"/>
        </w:rPr>
        <w:t>. Y el Evangelio no se escribe con decretos de desregulación, sino con justicia, cuidado y amor a la vida en todas sus formas.</w:t>
      </w:r>
    </w:p>
    <w:p w14:paraId="00B6ED27" w14:textId="77777777" w:rsidR="00496E26" w:rsidRPr="00F17771" w:rsidRDefault="00496E26" w:rsidP="00F17771">
      <w:pPr>
        <w:pStyle w:val="paragraph-atom"/>
        <w:spacing w:before="0" w:beforeAutospacing="0" w:after="0" w:afterAutospacing="0"/>
        <w:rPr>
          <w:color w:val="333333"/>
          <w:sz w:val="28"/>
          <w:szCs w:val="28"/>
        </w:rPr>
      </w:pPr>
      <w:r w:rsidRPr="00F17771">
        <w:rPr>
          <w:rStyle w:val="Fuerte"/>
          <w:color w:val="333333"/>
          <w:sz w:val="28"/>
          <w:szCs w:val="28"/>
        </w:rPr>
        <w:t>Negar la crisis climática no es un error de cálculo: es una traición a la vida en general y al Evangelio en particular.</w:t>
      </w:r>
      <w:r w:rsidRPr="00F17771">
        <w:rPr>
          <w:color w:val="333333"/>
          <w:sz w:val="28"/>
          <w:szCs w:val="28"/>
        </w:rPr>
        <w:t> Es repetir el gesto de Caín cuando pregunta “</w:t>
      </w:r>
      <w:r w:rsidRPr="00F17771">
        <w:rPr>
          <w:rStyle w:val="Fuerte"/>
          <w:color w:val="333333"/>
          <w:sz w:val="28"/>
          <w:szCs w:val="28"/>
        </w:rPr>
        <w:t>¿acaso soy yo el guardián de mi hermano?” </w:t>
      </w:r>
      <w:r w:rsidRPr="00F17771">
        <w:rPr>
          <w:color w:val="333333"/>
          <w:sz w:val="28"/>
          <w:szCs w:val="28"/>
        </w:rPr>
        <w:t>mientras la tierra empapada de sangre clama al cielo. Jesús fue claro: </w:t>
      </w:r>
      <w:r w:rsidRPr="00F17771">
        <w:rPr>
          <w:rStyle w:val="Fuerte"/>
          <w:color w:val="333333"/>
          <w:sz w:val="28"/>
          <w:szCs w:val="28"/>
        </w:rPr>
        <w:t>“Lo que hicisteis a uno de estos pequeños, a mí me lo hicisteis” (Mt 25,40)</w:t>
      </w:r>
      <w:r w:rsidRPr="00F17771">
        <w:rPr>
          <w:color w:val="333333"/>
          <w:sz w:val="28"/>
          <w:szCs w:val="28"/>
        </w:rPr>
        <w:t>. Cada río envenenado, cada cosecha perdida, cada familia expulsada por el agua o el fuego es una herida abierta en el Cuerpo de Cristo. </w:t>
      </w:r>
      <w:r w:rsidRPr="00F17771">
        <w:rPr>
          <w:rStyle w:val="Fuerte"/>
          <w:color w:val="333333"/>
          <w:sz w:val="28"/>
          <w:szCs w:val="28"/>
        </w:rPr>
        <w:t>Persistir en esta negación nos conduce a un futuro inhabitable, donde el dinero sobrevivirá unos años más y la vida será sacrificada sin retorno.</w:t>
      </w:r>
      <w:r w:rsidRPr="00F17771">
        <w:rPr>
          <w:color w:val="333333"/>
          <w:sz w:val="28"/>
          <w:szCs w:val="28"/>
        </w:rPr>
        <w:t> Y entonces ya no habrá mercados que nos salven ni discursos que nos absuelvan, porque </w:t>
      </w:r>
      <w:r w:rsidRPr="00F17771">
        <w:rPr>
          <w:rStyle w:val="Fuerte"/>
          <w:color w:val="333333"/>
          <w:sz w:val="28"/>
          <w:szCs w:val="28"/>
        </w:rPr>
        <w:t>no se puede destruir la creación y esperar heredar el Reino</w:t>
      </w:r>
      <w:r w:rsidRPr="00F17771">
        <w:rPr>
          <w:color w:val="333333"/>
          <w:sz w:val="28"/>
          <w:szCs w:val="28"/>
        </w:rPr>
        <w:t>.</w:t>
      </w:r>
    </w:p>
    <w:sectPr w:rsidR="00496E26" w:rsidRPr="00F177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56F"/>
    <w:multiLevelType w:val="multilevel"/>
    <w:tmpl w:val="FC7CC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1FAF"/>
    <w:multiLevelType w:val="multilevel"/>
    <w:tmpl w:val="60F6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40E0"/>
    <w:multiLevelType w:val="multilevel"/>
    <w:tmpl w:val="16DC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D12B2"/>
    <w:multiLevelType w:val="multilevel"/>
    <w:tmpl w:val="E9CE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34EC9"/>
    <w:multiLevelType w:val="multilevel"/>
    <w:tmpl w:val="9A0A1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D6888"/>
    <w:multiLevelType w:val="multilevel"/>
    <w:tmpl w:val="F888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A4BE1"/>
    <w:multiLevelType w:val="multilevel"/>
    <w:tmpl w:val="7582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26D4E"/>
    <w:multiLevelType w:val="hybridMultilevel"/>
    <w:tmpl w:val="91E21DE6"/>
    <w:lvl w:ilvl="0" w:tplc="4A78557E">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8" w15:restartNumberingAfterBreak="0">
    <w:nsid w:val="1ECD4303"/>
    <w:multiLevelType w:val="multilevel"/>
    <w:tmpl w:val="3B3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A2A5E"/>
    <w:multiLevelType w:val="multilevel"/>
    <w:tmpl w:val="1ECC0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838CE"/>
    <w:multiLevelType w:val="multilevel"/>
    <w:tmpl w:val="D278D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A183A"/>
    <w:multiLevelType w:val="multilevel"/>
    <w:tmpl w:val="1C90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20D85"/>
    <w:multiLevelType w:val="multilevel"/>
    <w:tmpl w:val="C99CE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1240A"/>
    <w:multiLevelType w:val="multilevel"/>
    <w:tmpl w:val="7DF6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779BC"/>
    <w:multiLevelType w:val="multilevel"/>
    <w:tmpl w:val="E8C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EF7FF9"/>
    <w:multiLevelType w:val="multilevel"/>
    <w:tmpl w:val="8BF0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65ABE"/>
    <w:multiLevelType w:val="multilevel"/>
    <w:tmpl w:val="D45C8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033DB"/>
    <w:multiLevelType w:val="multilevel"/>
    <w:tmpl w:val="0704A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AA79C9"/>
    <w:multiLevelType w:val="multilevel"/>
    <w:tmpl w:val="D6005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F0A"/>
    <w:multiLevelType w:val="multilevel"/>
    <w:tmpl w:val="B75A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20B97"/>
    <w:multiLevelType w:val="multilevel"/>
    <w:tmpl w:val="BACA7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F39E7"/>
    <w:multiLevelType w:val="multilevel"/>
    <w:tmpl w:val="0AA2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419E1"/>
    <w:multiLevelType w:val="multilevel"/>
    <w:tmpl w:val="158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34F21"/>
    <w:multiLevelType w:val="multilevel"/>
    <w:tmpl w:val="B33C7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45BA4"/>
    <w:multiLevelType w:val="multilevel"/>
    <w:tmpl w:val="E4D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878766">
    <w:abstractNumId w:val="11"/>
  </w:num>
  <w:num w:numId="2" w16cid:durableId="647325547">
    <w:abstractNumId w:val="15"/>
  </w:num>
  <w:num w:numId="3" w16cid:durableId="151869402">
    <w:abstractNumId w:val="2"/>
  </w:num>
  <w:num w:numId="4" w16cid:durableId="56362174">
    <w:abstractNumId w:val="21"/>
  </w:num>
  <w:num w:numId="5" w16cid:durableId="2055806831">
    <w:abstractNumId w:val="8"/>
  </w:num>
  <w:num w:numId="6" w16cid:durableId="733118354">
    <w:abstractNumId w:val="24"/>
  </w:num>
  <w:num w:numId="7" w16cid:durableId="1800997448">
    <w:abstractNumId w:val="19"/>
  </w:num>
  <w:num w:numId="8" w16cid:durableId="331184849">
    <w:abstractNumId w:val="22"/>
  </w:num>
  <w:num w:numId="9" w16cid:durableId="1312906071">
    <w:abstractNumId w:val="3"/>
  </w:num>
  <w:num w:numId="10" w16cid:durableId="2107069151">
    <w:abstractNumId w:val="1"/>
  </w:num>
  <w:num w:numId="11" w16cid:durableId="980109988">
    <w:abstractNumId w:val="6"/>
  </w:num>
  <w:num w:numId="12" w16cid:durableId="630673327">
    <w:abstractNumId w:val="13"/>
  </w:num>
  <w:num w:numId="13" w16cid:durableId="944537241">
    <w:abstractNumId w:val="14"/>
  </w:num>
  <w:num w:numId="14" w16cid:durableId="1589732678">
    <w:abstractNumId w:val="5"/>
  </w:num>
  <w:num w:numId="15" w16cid:durableId="1760103134">
    <w:abstractNumId w:val="20"/>
  </w:num>
  <w:num w:numId="16" w16cid:durableId="1269968820">
    <w:abstractNumId w:val="16"/>
  </w:num>
  <w:num w:numId="17" w16cid:durableId="1641153661">
    <w:abstractNumId w:val="12"/>
  </w:num>
  <w:num w:numId="18" w16cid:durableId="1386173747">
    <w:abstractNumId w:val="9"/>
  </w:num>
  <w:num w:numId="19" w16cid:durableId="2024748762">
    <w:abstractNumId w:val="4"/>
  </w:num>
  <w:num w:numId="20" w16cid:durableId="647396990">
    <w:abstractNumId w:val="23"/>
  </w:num>
  <w:num w:numId="21" w16cid:durableId="1064335367">
    <w:abstractNumId w:val="10"/>
  </w:num>
  <w:num w:numId="22" w16cid:durableId="610236742">
    <w:abstractNumId w:val="17"/>
  </w:num>
  <w:num w:numId="23" w16cid:durableId="1715275126">
    <w:abstractNumId w:val="0"/>
  </w:num>
  <w:num w:numId="24" w16cid:durableId="1764375672">
    <w:abstractNumId w:val="18"/>
  </w:num>
  <w:num w:numId="25" w16cid:durableId="1919896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2B"/>
    <w:rsid w:val="00056D10"/>
    <w:rsid w:val="00060DDB"/>
    <w:rsid w:val="00092D8E"/>
    <w:rsid w:val="00101701"/>
    <w:rsid w:val="00106D62"/>
    <w:rsid w:val="001304D8"/>
    <w:rsid w:val="0017298E"/>
    <w:rsid w:val="00187C91"/>
    <w:rsid w:val="001A2FD8"/>
    <w:rsid w:val="001A5EB3"/>
    <w:rsid w:val="002046C0"/>
    <w:rsid w:val="00271D8A"/>
    <w:rsid w:val="00343175"/>
    <w:rsid w:val="00347805"/>
    <w:rsid w:val="0037573E"/>
    <w:rsid w:val="003A3591"/>
    <w:rsid w:val="003B2BA4"/>
    <w:rsid w:val="0044657A"/>
    <w:rsid w:val="004633BB"/>
    <w:rsid w:val="004704E0"/>
    <w:rsid w:val="00496E26"/>
    <w:rsid w:val="004A5FCD"/>
    <w:rsid w:val="00513147"/>
    <w:rsid w:val="005360B5"/>
    <w:rsid w:val="005A6324"/>
    <w:rsid w:val="005A7844"/>
    <w:rsid w:val="005B6A80"/>
    <w:rsid w:val="005F1255"/>
    <w:rsid w:val="00610052"/>
    <w:rsid w:val="00666013"/>
    <w:rsid w:val="0068274F"/>
    <w:rsid w:val="006D0B96"/>
    <w:rsid w:val="006D6703"/>
    <w:rsid w:val="0072383B"/>
    <w:rsid w:val="007453A5"/>
    <w:rsid w:val="007D16E9"/>
    <w:rsid w:val="00840657"/>
    <w:rsid w:val="008679C2"/>
    <w:rsid w:val="00894519"/>
    <w:rsid w:val="008E185D"/>
    <w:rsid w:val="009336A1"/>
    <w:rsid w:val="00986E2B"/>
    <w:rsid w:val="00991CFC"/>
    <w:rsid w:val="009D4FE3"/>
    <w:rsid w:val="00A24F56"/>
    <w:rsid w:val="00AF5522"/>
    <w:rsid w:val="00B008FD"/>
    <w:rsid w:val="00B7282F"/>
    <w:rsid w:val="00BA32F8"/>
    <w:rsid w:val="00BD626F"/>
    <w:rsid w:val="00C35681"/>
    <w:rsid w:val="00C47327"/>
    <w:rsid w:val="00C819FD"/>
    <w:rsid w:val="00C867A3"/>
    <w:rsid w:val="00CE4EDA"/>
    <w:rsid w:val="00CF1800"/>
    <w:rsid w:val="00CF3C0B"/>
    <w:rsid w:val="00D54673"/>
    <w:rsid w:val="00D55A6B"/>
    <w:rsid w:val="00D6623F"/>
    <w:rsid w:val="00D77195"/>
    <w:rsid w:val="00E0089B"/>
    <w:rsid w:val="00E408ED"/>
    <w:rsid w:val="00E54F80"/>
    <w:rsid w:val="00EC2112"/>
    <w:rsid w:val="00F17771"/>
    <w:rsid w:val="00F42C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1CD6"/>
  <w15:chartTrackingRefBased/>
  <w15:docId w15:val="{AC8FB514-56B5-4FC3-B5EC-D7484377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008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0089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D771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089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0089B"/>
    <w:rPr>
      <w:rFonts w:ascii="Times New Roman" w:eastAsia="Times New Roman" w:hAnsi="Times New Roman" w:cs="Times New Roman"/>
      <w:b/>
      <w:bCs/>
      <w:sz w:val="36"/>
      <w:szCs w:val="36"/>
      <w:lang w:eastAsia="es-PE"/>
    </w:rPr>
  </w:style>
  <w:style w:type="paragraph" w:customStyle="1" w:styleId="kicker-atom">
    <w:name w:val="kicker-atom"/>
    <w:basedOn w:val="Normal"/>
    <w:rsid w:val="00E0089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E0089B"/>
  </w:style>
  <w:style w:type="character" w:customStyle="1" w:styleId="Puesto1">
    <w:name w:val="Puesto1"/>
    <w:basedOn w:val="Fuentedeprrafopredeter"/>
    <w:rsid w:val="00E0089B"/>
  </w:style>
  <w:style w:type="character" w:styleId="Hipervnculo">
    <w:name w:val="Hyperlink"/>
    <w:basedOn w:val="Fuentedeprrafopredeter"/>
    <w:uiPriority w:val="99"/>
    <w:unhideWhenUsed/>
    <w:rsid w:val="00E0089B"/>
    <w:rPr>
      <w:color w:val="0000FF"/>
      <w:u w:val="single"/>
    </w:rPr>
  </w:style>
  <w:style w:type="character" w:customStyle="1" w:styleId="color-neutral600">
    <w:name w:val="color-neutral600"/>
    <w:basedOn w:val="Fuentedeprrafopredeter"/>
    <w:rsid w:val="00E0089B"/>
  </w:style>
  <w:style w:type="paragraph" w:customStyle="1" w:styleId="paragraph-atom">
    <w:name w:val="paragraph-atom"/>
    <w:basedOn w:val="Normal"/>
    <w:rsid w:val="00E0089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E0089B"/>
    <w:rPr>
      <w:b/>
      <w:bCs/>
    </w:rPr>
  </w:style>
  <w:style w:type="character" w:styleId="nfasis">
    <w:name w:val="Emphasis"/>
    <w:basedOn w:val="Fuentedeprrafopredeter"/>
    <w:uiPriority w:val="20"/>
    <w:qFormat/>
    <w:rsid w:val="00E0089B"/>
    <w:rPr>
      <w:i/>
      <w:iCs/>
    </w:rPr>
  </w:style>
  <w:style w:type="character" w:customStyle="1" w:styleId="separator">
    <w:name w:val="separator"/>
    <w:basedOn w:val="Fuentedeprrafopredeter"/>
    <w:rsid w:val="00E0089B"/>
  </w:style>
  <w:style w:type="character" w:customStyle="1" w:styleId="Firma1">
    <w:name w:val="Firma1"/>
    <w:basedOn w:val="Fuentedeprrafopredeter"/>
    <w:rsid w:val="00E0089B"/>
  </w:style>
  <w:style w:type="character" w:customStyle="1" w:styleId="author-content-name">
    <w:name w:val="author-content-name"/>
    <w:basedOn w:val="Fuentedeprrafopredeter"/>
    <w:rsid w:val="00CE4EDA"/>
  </w:style>
  <w:style w:type="character" w:customStyle="1" w:styleId="Ttulo3Car">
    <w:name w:val="Título 3 Car"/>
    <w:basedOn w:val="Fuentedeprrafopredeter"/>
    <w:link w:val="Ttulo3"/>
    <w:uiPriority w:val="9"/>
    <w:semiHidden/>
    <w:rsid w:val="00D77195"/>
    <w:rPr>
      <w:rFonts w:asciiTheme="majorHAnsi" w:eastAsiaTheme="majorEastAsia" w:hAnsiTheme="majorHAnsi" w:cstheme="majorBidi"/>
      <w:color w:val="1F4D78" w:themeColor="accent1" w:themeShade="7F"/>
      <w:sz w:val="24"/>
      <w:szCs w:val="24"/>
    </w:rPr>
  </w:style>
  <w:style w:type="character" w:customStyle="1" w:styleId="blockquote-text">
    <w:name w:val="blockquote-text"/>
    <w:basedOn w:val="Fuentedeprrafopredeter"/>
    <w:rsid w:val="00496E26"/>
  </w:style>
  <w:style w:type="character" w:customStyle="1" w:styleId="thetime">
    <w:name w:val="thetime"/>
    <w:basedOn w:val="Fuentedeprrafopredeter"/>
    <w:rsid w:val="005F1255"/>
  </w:style>
  <w:style w:type="character" w:customStyle="1" w:styleId="divider1">
    <w:name w:val="divider1"/>
    <w:basedOn w:val="Fuentedeprrafopredeter"/>
    <w:rsid w:val="005F1255"/>
  </w:style>
  <w:style w:type="character" w:customStyle="1" w:styleId="thecomment">
    <w:name w:val="thecomment"/>
    <w:basedOn w:val="Fuentedeprrafopredeter"/>
    <w:rsid w:val="005F1255"/>
  </w:style>
  <w:style w:type="paragraph" w:styleId="NormalWeb">
    <w:name w:val="Normal (Web)"/>
    <w:basedOn w:val="Normal"/>
    <w:uiPriority w:val="99"/>
    <w:unhideWhenUsed/>
    <w:rsid w:val="005F125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hitespace-normal">
    <w:name w:val="whitespace-normal"/>
    <w:basedOn w:val="Fuentedeprrafopredeter"/>
    <w:rsid w:val="005F1255"/>
  </w:style>
  <w:style w:type="paragraph" w:styleId="TtuloTDC">
    <w:name w:val="TOC Heading"/>
    <w:basedOn w:val="Ttulo1"/>
    <w:next w:val="Normal"/>
    <w:uiPriority w:val="39"/>
    <w:unhideWhenUsed/>
    <w:qFormat/>
    <w:rsid w:val="00092D8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092D8E"/>
    <w:pPr>
      <w:spacing w:after="100"/>
    </w:pPr>
  </w:style>
  <w:style w:type="paragraph" w:styleId="TDC2">
    <w:name w:val="toc 2"/>
    <w:basedOn w:val="Normal"/>
    <w:next w:val="Normal"/>
    <w:autoRedefine/>
    <w:uiPriority w:val="39"/>
    <w:unhideWhenUsed/>
    <w:rsid w:val="005B6A80"/>
    <w:pPr>
      <w:numPr>
        <w:numId w:val="25"/>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092D8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85594">
      <w:bodyDiv w:val="1"/>
      <w:marLeft w:val="0"/>
      <w:marRight w:val="0"/>
      <w:marTop w:val="0"/>
      <w:marBottom w:val="0"/>
      <w:divBdr>
        <w:top w:val="none" w:sz="0" w:space="0" w:color="auto"/>
        <w:left w:val="none" w:sz="0" w:space="0" w:color="auto"/>
        <w:bottom w:val="none" w:sz="0" w:space="0" w:color="auto"/>
        <w:right w:val="none" w:sz="0" w:space="0" w:color="auto"/>
      </w:divBdr>
      <w:divsChild>
        <w:div w:id="202062932">
          <w:marLeft w:val="0"/>
          <w:marRight w:val="0"/>
          <w:marTop w:val="0"/>
          <w:marBottom w:val="240"/>
          <w:divBdr>
            <w:top w:val="none" w:sz="0" w:space="0" w:color="auto"/>
            <w:left w:val="none" w:sz="0" w:space="0" w:color="auto"/>
            <w:bottom w:val="none" w:sz="0" w:space="0" w:color="auto"/>
            <w:right w:val="none" w:sz="0" w:space="0" w:color="auto"/>
          </w:divBdr>
          <w:divsChild>
            <w:div w:id="2111242443">
              <w:marLeft w:val="0"/>
              <w:marRight w:val="0"/>
              <w:marTop w:val="300"/>
              <w:marBottom w:val="0"/>
              <w:divBdr>
                <w:top w:val="none" w:sz="0" w:space="0" w:color="auto"/>
                <w:left w:val="none" w:sz="0" w:space="0" w:color="auto"/>
                <w:bottom w:val="none" w:sz="0" w:space="0" w:color="auto"/>
                <w:right w:val="none" w:sz="0" w:space="0" w:color="auto"/>
              </w:divBdr>
            </w:div>
            <w:div w:id="2049522652">
              <w:marLeft w:val="0"/>
              <w:marRight w:val="0"/>
              <w:marTop w:val="300"/>
              <w:marBottom w:val="0"/>
              <w:divBdr>
                <w:top w:val="none" w:sz="0" w:space="0" w:color="auto"/>
                <w:left w:val="none" w:sz="0" w:space="0" w:color="auto"/>
                <w:bottom w:val="none" w:sz="0" w:space="0" w:color="auto"/>
                <w:right w:val="none" w:sz="0" w:space="0" w:color="auto"/>
              </w:divBdr>
            </w:div>
            <w:div w:id="1228345442">
              <w:marLeft w:val="0"/>
              <w:marRight w:val="0"/>
              <w:marTop w:val="150"/>
              <w:marBottom w:val="0"/>
              <w:divBdr>
                <w:top w:val="none" w:sz="0" w:space="0" w:color="auto"/>
                <w:left w:val="none" w:sz="0" w:space="0" w:color="auto"/>
                <w:bottom w:val="none" w:sz="0" w:space="0" w:color="auto"/>
                <w:right w:val="none" w:sz="0" w:space="0" w:color="auto"/>
              </w:divBdr>
            </w:div>
          </w:divsChild>
        </w:div>
        <w:div w:id="1030255518">
          <w:marLeft w:val="0"/>
          <w:marRight w:val="0"/>
          <w:marTop w:val="0"/>
          <w:marBottom w:val="0"/>
          <w:divBdr>
            <w:top w:val="none" w:sz="0" w:space="0" w:color="auto"/>
            <w:left w:val="none" w:sz="0" w:space="0" w:color="auto"/>
            <w:bottom w:val="none" w:sz="0" w:space="0" w:color="auto"/>
            <w:right w:val="none" w:sz="0" w:space="0" w:color="auto"/>
          </w:divBdr>
          <w:divsChild>
            <w:div w:id="736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37522">
      <w:bodyDiv w:val="1"/>
      <w:marLeft w:val="0"/>
      <w:marRight w:val="0"/>
      <w:marTop w:val="0"/>
      <w:marBottom w:val="0"/>
      <w:divBdr>
        <w:top w:val="none" w:sz="0" w:space="0" w:color="auto"/>
        <w:left w:val="none" w:sz="0" w:space="0" w:color="auto"/>
        <w:bottom w:val="none" w:sz="0" w:space="0" w:color="auto"/>
        <w:right w:val="none" w:sz="0" w:space="0" w:color="auto"/>
      </w:divBdr>
      <w:divsChild>
        <w:div w:id="1180193969">
          <w:marLeft w:val="0"/>
          <w:marRight w:val="0"/>
          <w:marTop w:val="0"/>
          <w:marBottom w:val="0"/>
          <w:divBdr>
            <w:top w:val="none" w:sz="0" w:space="0" w:color="auto"/>
            <w:left w:val="none" w:sz="0" w:space="0" w:color="auto"/>
            <w:bottom w:val="none" w:sz="0" w:space="0" w:color="auto"/>
            <w:right w:val="none" w:sz="0" w:space="0" w:color="auto"/>
          </w:divBdr>
        </w:div>
        <w:div w:id="1282691762">
          <w:marLeft w:val="0"/>
          <w:marRight w:val="0"/>
          <w:marTop w:val="0"/>
          <w:marBottom w:val="0"/>
          <w:divBdr>
            <w:top w:val="none" w:sz="0" w:space="0" w:color="auto"/>
            <w:left w:val="none" w:sz="0" w:space="0" w:color="auto"/>
            <w:bottom w:val="none" w:sz="0" w:space="0" w:color="auto"/>
            <w:right w:val="none" w:sz="0" w:space="0" w:color="auto"/>
          </w:divBdr>
          <w:divsChild>
            <w:div w:id="1334064163">
              <w:marLeft w:val="0"/>
              <w:marRight w:val="0"/>
              <w:marTop w:val="0"/>
              <w:marBottom w:val="0"/>
              <w:divBdr>
                <w:top w:val="none" w:sz="0" w:space="0" w:color="auto"/>
                <w:left w:val="none" w:sz="0" w:space="0" w:color="auto"/>
                <w:bottom w:val="none" w:sz="0" w:space="0" w:color="auto"/>
                <w:right w:val="none" w:sz="0" w:space="0" w:color="auto"/>
              </w:divBdr>
              <w:divsChild>
                <w:div w:id="806825836">
                  <w:blockQuote w:val="1"/>
                  <w:marLeft w:val="0"/>
                  <w:marRight w:val="0"/>
                  <w:marTop w:val="375"/>
                  <w:marBottom w:val="375"/>
                  <w:divBdr>
                    <w:top w:val="none" w:sz="0" w:space="0" w:color="auto"/>
                    <w:left w:val="none" w:sz="0" w:space="0" w:color="auto"/>
                    <w:bottom w:val="none" w:sz="0" w:space="0" w:color="auto"/>
                    <w:right w:val="none" w:sz="0" w:space="0" w:color="auto"/>
                  </w:divBdr>
                </w:div>
                <w:div w:id="429474913">
                  <w:marLeft w:val="0"/>
                  <w:marRight w:val="0"/>
                  <w:marTop w:val="0"/>
                  <w:marBottom w:val="0"/>
                  <w:divBdr>
                    <w:top w:val="none" w:sz="0" w:space="0" w:color="auto"/>
                    <w:left w:val="none" w:sz="0" w:space="0" w:color="auto"/>
                    <w:bottom w:val="none" w:sz="0" w:space="0" w:color="auto"/>
                    <w:right w:val="none" w:sz="0" w:space="0" w:color="auto"/>
                  </w:divBdr>
                  <w:divsChild>
                    <w:div w:id="935358446">
                      <w:marLeft w:val="0"/>
                      <w:marRight w:val="0"/>
                      <w:marTop w:val="0"/>
                      <w:marBottom w:val="0"/>
                      <w:divBdr>
                        <w:top w:val="none" w:sz="0" w:space="0" w:color="auto"/>
                        <w:left w:val="none" w:sz="0" w:space="0" w:color="auto"/>
                        <w:bottom w:val="none" w:sz="0" w:space="0" w:color="auto"/>
                        <w:right w:val="none" w:sz="0" w:space="0" w:color="auto"/>
                      </w:divBdr>
                      <w:divsChild>
                        <w:div w:id="1086807838">
                          <w:marLeft w:val="0"/>
                          <w:marRight w:val="0"/>
                          <w:marTop w:val="0"/>
                          <w:marBottom w:val="0"/>
                          <w:divBdr>
                            <w:top w:val="none" w:sz="0" w:space="0" w:color="auto"/>
                            <w:left w:val="none" w:sz="0" w:space="0" w:color="auto"/>
                            <w:bottom w:val="none" w:sz="0" w:space="0" w:color="auto"/>
                            <w:right w:val="none" w:sz="0" w:space="0" w:color="auto"/>
                          </w:divBdr>
                          <w:divsChild>
                            <w:div w:id="1601450436">
                              <w:marLeft w:val="0"/>
                              <w:marRight w:val="0"/>
                              <w:marTop w:val="0"/>
                              <w:marBottom w:val="0"/>
                              <w:divBdr>
                                <w:top w:val="none" w:sz="0" w:space="0" w:color="auto"/>
                                <w:left w:val="none" w:sz="0" w:space="0" w:color="auto"/>
                                <w:bottom w:val="none" w:sz="0" w:space="0" w:color="auto"/>
                                <w:right w:val="none" w:sz="0" w:space="0" w:color="auto"/>
                              </w:divBdr>
                              <w:divsChild>
                                <w:div w:id="2126146660">
                                  <w:marLeft w:val="0"/>
                                  <w:marRight w:val="0"/>
                                  <w:marTop w:val="0"/>
                                  <w:marBottom w:val="0"/>
                                  <w:divBdr>
                                    <w:top w:val="none" w:sz="0" w:space="0" w:color="auto"/>
                                    <w:left w:val="none" w:sz="0" w:space="0" w:color="auto"/>
                                    <w:bottom w:val="none" w:sz="0" w:space="0" w:color="auto"/>
                                    <w:right w:val="none" w:sz="0" w:space="0" w:color="auto"/>
                                  </w:divBdr>
                                  <w:divsChild>
                                    <w:div w:id="1201045146">
                                      <w:marLeft w:val="0"/>
                                      <w:marRight w:val="0"/>
                                      <w:marTop w:val="0"/>
                                      <w:marBottom w:val="0"/>
                                      <w:divBdr>
                                        <w:top w:val="none" w:sz="0" w:space="0" w:color="auto"/>
                                        <w:left w:val="none" w:sz="0" w:space="0" w:color="auto"/>
                                        <w:bottom w:val="none" w:sz="0" w:space="0" w:color="auto"/>
                                        <w:right w:val="none" w:sz="0" w:space="0" w:color="auto"/>
                                      </w:divBdr>
                                      <w:divsChild>
                                        <w:div w:id="17250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312036">
      <w:bodyDiv w:val="1"/>
      <w:marLeft w:val="0"/>
      <w:marRight w:val="0"/>
      <w:marTop w:val="0"/>
      <w:marBottom w:val="0"/>
      <w:divBdr>
        <w:top w:val="none" w:sz="0" w:space="0" w:color="auto"/>
        <w:left w:val="none" w:sz="0" w:space="0" w:color="auto"/>
        <w:bottom w:val="none" w:sz="0" w:space="0" w:color="auto"/>
        <w:right w:val="none" w:sz="0" w:space="0" w:color="auto"/>
      </w:divBdr>
      <w:divsChild>
        <w:div w:id="680817852">
          <w:marLeft w:val="0"/>
          <w:marRight w:val="0"/>
          <w:marTop w:val="0"/>
          <w:marBottom w:val="240"/>
          <w:divBdr>
            <w:top w:val="none" w:sz="0" w:space="0" w:color="auto"/>
            <w:left w:val="none" w:sz="0" w:space="0" w:color="auto"/>
            <w:bottom w:val="none" w:sz="0" w:space="0" w:color="auto"/>
            <w:right w:val="none" w:sz="0" w:space="0" w:color="auto"/>
          </w:divBdr>
          <w:divsChild>
            <w:div w:id="990018622">
              <w:marLeft w:val="0"/>
              <w:marRight w:val="0"/>
              <w:marTop w:val="300"/>
              <w:marBottom w:val="0"/>
              <w:divBdr>
                <w:top w:val="none" w:sz="0" w:space="0" w:color="auto"/>
                <w:left w:val="none" w:sz="0" w:space="0" w:color="auto"/>
                <w:bottom w:val="none" w:sz="0" w:space="0" w:color="auto"/>
                <w:right w:val="none" w:sz="0" w:space="0" w:color="auto"/>
              </w:divBdr>
            </w:div>
            <w:div w:id="364645724">
              <w:marLeft w:val="0"/>
              <w:marRight w:val="0"/>
              <w:marTop w:val="300"/>
              <w:marBottom w:val="0"/>
              <w:divBdr>
                <w:top w:val="none" w:sz="0" w:space="0" w:color="auto"/>
                <w:left w:val="none" w:sz="0" w:space="0" w:color="auto"/>
                <w:bottom w:val="none" w:sz="0" w:space="0" w:color="auto"/>
                <w:right w:val="none" w:sz="0" w:space="0" w:color="auto"/>
              </w:divBdr>
            </w:div>
            <w:div w:id="810630933">
              <w:marLeft w:val="0"/>
              <w:marRight w:val="0"/>
              <w:marTop w:val="150"/>
              <w:marBottom w:val="0"/>
              <w:divBdr>
                <w:top w:val="none" w:sz="0" w:space="0" w:color="auto"/>
                <w:left w:val="none" w:sz="0" w:space="0" w:color="auto"/>
                <w:bottom w:val="none" w:sz="0" w:space="0" w:color="auto"/>
                <w:right w:val="none" w:sz="0" w:space="0" w:color="auto"/>
              </w:divBdr>
            </w:div>
          </w:divsChild>
        </w:div>
        <w:div w:id="173956241">
          <w:marLeft w:val="0"/>
          <w:marRight w:val="0"/>
          <w:marTop w:val="0"/>
          <w:marBottom w:val="0"/>
          <w:divBdr>
            <w:top w:val="none" w:sz="0" w:space="0" w:color="auto"/>
            <w:left w:val="none" w:sz="0" w:space="0" w:color="auto"/>
            <w:bottom w:val="none" w:sz="0" w:space="0" w:color="auto"/>
            <w:right w:val="none" w:sz="0" w:space="0" w:color="auto"/>
          </w:divBdr>
          <w:divsChild>
            <w:div w:id="178403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3910">
      <w:bodyDiv w:val="1"/>
      <w:marLeft w:val="0"/>
      <w:marRight w:val="0"/>
      <w:marTop w:val="0"/>
      <w:marBottom w:val="0"/>
      <w:divBdr>
        <w:top w:val="none" w:sz="0" w:space="0" w:color="auto"/>
        <w:left w:val="none" w:sz="0" w:space="0" w:color="auto"/>
        <w:bottom w:val="none" w:sz="0" w:space="0" w:color="auto"/>
        <w:right w:val="none" w:sz="0" w:space="0" w:color="auto"/>
      </w:divBdr>
      <w:divsChild>
        <w:div w:id="1643341866">
          <w:marLeft w:val="0"/>
          <w:marRight w:val="0"/>
          <w:marTop w:val="0"/>
          <w:marBottom w:val="240"/>
          <w:divBdr>
            <w:top w:val="none" w:sz="0" w:space="0" w:color="auto"/>
            <w:left w:val="none" w:sz="0" w:space="0" w:color="auto"/>
            <w:bottom w:val="none" w:sz="0" w:space="0" w:color="auto"/>
            <w:right w:val="none" w:sz="0" w:space="0" w:color="auto"/>
          </w:divBdr>
          <w:divsChild>
            <w:div w:id="1523324009">
              <w:marLeft w:val="0"/>
              <w:marRight w:val="0"/>
              <w:marTop w:val="240"/>
              <w:marBottom w:val="0"/>
              <w:divBdr>
                <w:top w:val="none" w:sz="0" w:space="0" w:color="auto"/>
                <w:left w:val="none" w:sz="0" w:space="0" w:color="auto"/>
                <w:bottom w:val="none" w:sz="0" w:space="0" w:color="auto"/>
                <w:right w:val="none" w:sz="0" w:space="0" w:color="auto"/>
              </w:divBdr>
            </w:div>
            <w:div w:id="2083869034">
              <w:marLeft w:val="0"/>
              <w:marRight w:val="0"/>
              <w:marTop w:val="300"/>
              <w:marBottom w:val="0"/>
              <w:divBdr>
                <w:top w:val="none" w:sz="0" w:space="0" w:color="auto"/>
                <w:left w:val="none" w:sz="0" w:space="0" w:color="auto"/>
                <w:bottom w:val="none" w:sz="0" w:space="0" w:color="auto"/>
                <w:right w:val="none" w:sz="0" w:space="0" w:color="auto"/>
              </w:divBdr>
            </w:div>
            <w:div w:id="803039114">
              <w:marLeft w:val="0"/>
              <w:marRight w:val="0"/>
              <w:marTop w:val="75"/>
              <w:marBottom w:val="0"/>
              <w:divBdr>
                <w:top w:val="none" w:sz="0" w:space="0" w:color="auto"/>
                <w:left w:val="none" w:sz="0" w:space="0" w:color="auto"/>
                <w:bottom w:val="none" w:sz="0" w:space="0" w:color="auto"/>
                <w:right w:val="none" w:sz="0" w:space="0" w:color="auto"/>
              </w:divBdr>
              <w:divsChild>
                <w:div w:id="111286035">
                  <w:marLeft w:val="0"/>
                  <w:marRight w:val="300"/>
                  <w:marTop w:val="180"/>
                  <w:marBottom w:val="0"/>
                  <w:divBdr>
                    <w:top w:val="none" w:sz="0" w:space="0" w:color="auto"/>
                    <w:left w:val="none" w:sz="0" w:space="0" w:color="auto"/>
                    <w:bottom w:val="none" w:sz="0" w:space="0" w:color="auto"/>
                    <w:right w:val="none" w:sz="0" w:space="0" w:color="auto"/>
                  </w:divBdr>
                  <w:divsChild>
                    <w:div w:id="19417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05573">
              <w:marLeft w:val="0"/>
              <w:marRight w:val="0"/>
              <w:marTop w:val="300"/>
              <w:marBottom w:val="0"/>
              <w:divBdr>
                <w:top w:val="none" w:sz="0" w:space="0" w:color="auto"/>
                <w:left w:val="none" w:sz="0" w:space="0" w:color="auto"/>
                <w:bottom w:val="none" w:sz="0" w:space="0" w:color="auto"/>
                <w:right w:val="none" w:sz="0" w:space="0" w:color="auto"/>
              </w:divBdr>
            </w:div>
            <w:div w:id="467940845">
              <w:marLeft w:val="0"/>
              <w:marRight w:val="0"/>
              <w:marTop w:val="150"/>
              <w:marBottom w:val="0"/>
              <w:divBdr>
                <w:top w:val="none" w:sz="0" w:space="0" w:color="auto"/>
                <w:left w:val="none" w:sz="0" w:space="0" w:color="auto"/>
                <w:bottom w:val="none" w:sz="0" w:space="0" w:color="auto"/>
                <w:right w:val="none" w:sz="0" w:space="0" w:color="auto"/>
              </w:divBdr>
            </w:div>
          </w:divsChild>
        </w:div>
        <w:div w:id="1427725377">
          <w:marLeft w:val="0"/>
          <w:marRight w:val="0"/>
          <w:marTop w:val="0"/>
          <w:marBottom w:val="0"/>
          <w:divBdr>
            <w:top w:val="none" w:sz="0" w:space="0" w:color="auto"/>
            <w:left w:val="none" w:sz="0" w:space="0" w:color="auto"/>
            <w:bottom w:val="none" w:sz="0" w:space="0" w:color="auto"/>
            <w:right w:val="none" w:sz="0" w:space="0" w:color="auto"/>
          </w:divBdr>
          <w:divsChild>
            <w:div w:id="1019620225">
              <w:marLeft w:val="0"/>
              <w:marRight w:val="0"/>
              <w:marTop w:val="450"/>
              <w:marBottom w:val="0"/>
              <w:divBdr>
                <w:top w:val="none" w:sz="0" w:space="0" w:color="auto"/>
                <w:left w:val="none" w:sz="0" w:space="0" w:color="auto"/>
                <w:bottom w:val="none" w:sz="0" w:space="0" w:color="auto"/>
                <w:right w:val="none" w:sz="0" w:space="0" w:color="auto"/>
              </w:divBdr>
              <w:divsChild>
                <w:div w:id="1244535563">
                  <w:marLeft w:val="0"/>
                  <w:marRight w:val="0"/>
                  <w:marTop w:val="0"/>
                  <w:marBottom w:val="0"/>
                  <w:divBdr>
                    <w:top w:val="single" w:sz="36" w:space="4" w:color="BF0C3B"/>
                    <w:left w:val="single" w:sz="36" w:space="0" w:color="BF0C3B"/>
                    <w:bottom w:val="single" w:sz="36" w:space="4" w:color="BF0C3B"/>
                    <w:right w:val="single" w:sz="36" w:space="0" w:color="BF0C3B"/>
                  </w:divBdr>
                </w:div>
                <w:div w:id="1972056366">
                  <w:marLeft w:val="0"/>
                  <w:marRight w:val="0"/>
                  <w:marTop w:val="0"/>
                  <w:marBottom w:val="0"/>
                  <w:divBdr>
                    <w:top w:val="single" w:sz="36" w:space="4" w:color="BF0C3B"/>
                    <w:left w:val="single" w:sz="36" w:space="0" w:color="BF0C3B"/>
                    <w:bottom w:val="single" w:sz="36" w:space="4" w:color="BF0C3B"/>
                    <w:right w:val="single" w:sz="36" w:space="0" w:color="BF0C3B"/>
                  </w:divBdr>
                </w:div>
              </w:divsChild>
            </w:div>
            <w:div w:id="20812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2697">
      <w:bodyDiv w:val="1"/>
      <w:marLeft w:val="0"/>
      <w:marRight w:val="0"/>
      <w:marTop w:val="0"/>
      <w:marBottom w:val="0"/>
      <w:divBdr>
        <w:top w:val="none" w:sz="0" w:space="0" w:color="auto"/>
        <w:left w:val="none" w:sz="0" w:space="0" w:color="auto"/>
        <w:bottom w:val="none" w:sz="0" w:space="0" w:color="auto"/>
        <w:right w:val="none" w:sz="0" w:space="0" w:color="auto"/>
      </w:divBdr>
      <w:divsChild>
        <w:div w:id="854686448">
          <w:marLeft w:val="0"/>
          <w:marRight w:val="0"/>
          <w:marTop w:val="0"/>
          <w:marBottom w:val="240"/>
          <w:divBdr>
            <w:top w:val="none" w:sz="0" w:space="0" w:color="auto"/>
            <w:left w:val="none" w:sz="0" w:space="0" w:color="auto"/>
            <w:bottom w:val="none" w:sz="0" w:space="0" w:color="auto"/>
            <w:right w:val="none" w:sz="0" w:space="0" w:color="auto"/>
          </w:divBdr>
          <w:divsChild>
            <w:div w:id="1370914471">
              <w:marLeft w:val="0"/>
              <w:marRight w:val="0"/>
              <w:marTop w:val="240"/>
              <w:marBottom w:val="0"/>
              <w:divBdr>
                <w:top w:val="none" w:sz="0" w:space="0" w:color="auto"/>
                <w:left w:val="none" w:sz="0" w:space="0" w:color="auto"/>
                <w:bottom w:val="none" w:sz="0" w:space="0" w:color="auto"/>
                <w:right w:val="none" w:sz="0" w:space="0" w:color="auto"/>
              </w:divBdr>
            </w:div>
            <w:div w:id="1785269135">
              <w:marLeft w:val="0"/>
              <w:marRight w:val="0"/>
              <w:marTop w:val="300"/>
              <w:marBottom w:val="0"/>
              <w:divBdr>
                <w:top w:val="none" w:sz="0" w:space="0" w:color="auto"/>
                <w:left w:val="none" w:sz="0" w:space="0" w:color="auto"/>
                <w:bottom w:val="none" w:sz="0" w:space="0" w:color="auto"/>
                <w:right w:val="none" w:sz="0" w:space="0" w:color="auto"/>
              </w:divBdr>
            </w:div>
            <w:div w:id="252204772">
              <w:marLeft w:val="0"/>
              <w:marRight w:val="0"/>
              <w:marTop w:val="75"/>
              <w:marBottom w:val="0"/>
              <w:divBdr>
                <w:top w:val="none" w:sz="0" w:space="0" w:color="auto"/>
                <w:left w:val="none" w:sz="0" w:space="0" w:color="auto"/>
                <w:bottom w:val="none" w:sz="0" w:space="0" w:color="auto"/>
                <w:right w:val="none" w:sz="0" w:space="0" w:color="auto"/>
              </w:divBdr>
              <w:divsChild>
                <w:div w:id="187257722">
                  <w:marLeft w:val="0"/>
                  <w:marRight w:val="300"/>
                  <w:marTop w:val="180"/>
                  <w:marBottom w:val="0"/>
                  <w:divBdr>
                    <w:top w:val="none" w:sz="0" w:space="0" w:color="auto"/>
                    <w:left w:val="none" w:sz="0" w:space="0" w:color="auto"/>
                    <w:bottom w:val="none" w:sz="0" w:space="0" w:color="auto"/>
                    <w:right w:val="none" w:sz="0" w:space="0" w:color="auto"/>
                  </w:divBdr>
                  <w:divsChild>
                    <w:div w:id="17259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2343">
              <w:marLeft w:val="0"/>
              <w:marRight w:val="0"/>
              <w:marTop w:val="300"/>
              <w:marBottom w:val="0"/>
              <w:divBdr>
                <w:top w:val="none" w:sz="0" w:space="0" w:color="auto"/>
                <w:left w:val="none" w:sz="0" w:space="0" w:color="auto"/>
                <w:bottom w:val="none" w:sz="0" w:space="0" w:color="auto"/>
                <w:right w:val="none" w:sz="0" w:space="0" w:color="auto"/>
              </w:divBdr>
            </w:div>
            <w:div w:id="1322008728">
              <w:marLeft w:val="0"/>
              <w:marRight w:val="0"/>
              <w:marTop w:val="150"/>
              <w:marBottom w:val="0"/>
              <w:divBdr>
                <w:top w:val="none" w:sz="0" w:space="0" w:color="auto"/>
                <w:left w:val="none" w:sz="0" w:space="0" w:color="auto"/>
                <w:bottom w:val="none" w:sz="0" w:space="0" w:color="auto"/>
                <w:right w:val="none" w:sz="0" w:space="0" w:color="auto"/>
              </w:divBdr>
            </w:div>
          </w:divsChild>
        </w:div>
        <w:div w:id="1821311368">
          <w:marLeft w:val="0"/>
          <w:marRight w:val="0"/>
          <w:marTop w:val="0"/>
          <w:marBottom w:val="0"/>
          <w:divBdr>
            <w:top w:val="none" w:sz="0" w:space="0" w:color="auto"/>
            <w:left w:val="none" w:sz="0" w:space="0" w:color="auto"/>
            <w:bottom w:val="none" w:sz="0" w:space="0" w:color="auto"/>
            <w:right w:val="none" w:sz="0" w:space="0" w:color="auto"/>
          </w:divBdr>
          <w:divsChild>
            <w:div w:id="1742756477">
              <w:marLeft w:val="0"/>
              <w:marRight w:val="0"/>
              <w:marTop w:val="0"/>
              <w:marBottom w:val="0"/>
              <w:divBdr>
                <w:top w:val="none" w:sz="0" w:space="0" w:color="auto"/>
                <w:left w:val="none" w:sz="0" w:space="0" w:color="auto"/>
                <w:bottom w:val="none" w:sz="0" w:space="0" w:color="auto"/>
                <w:right w:val="none" w:sz="0" w:space="0" w:color="auto"/>
              </w:divBdr>
            </w:div>
            <w:div w:id="508104214">
              <w:marLeft w:val="0"/>
              <w:marRight w:val="0"/>
              <w:marTop w:val="450"/>
              <w:marBottom w:val="0"/>
              <w:divBdr>
                <w:top w:val="none" w:sz="0" w:space="0" w:color="auto"/>
                <w:left w:val="none" w:sz="0" w:space="0" w:color="auto"/>
                <w:bottom w:val="none" w:sz="0" w:space="0" w:color="auto"/>
                <w:right w:val="none" w:sz="0" w:space="0" w:color="auto"/>
              </w:divBdr>
            </w:div>
            <w:div w:id="198135024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315642399">
      <w:bodyDiv w:val="1"/>
      <w:marLeft w:val="0"/>
      <w:marRight w:val="0"/>
      <w:marTop w:val="0"/>
      <w:marBottom w:val="0"/>
      <w:divBdr>
        <w:top w:val="none" w:sz="0" w:space="0" w:color="auto"/>
        <w:left w:val="none" w:sz="0" w:space="0" w:color="auto"/>
        <w:bottom w:val="none" w:sz="0" w:space="0" w:color="auto"/>
        <w:right w:val="none" w:sz="0" w:space="0" w:color="auto"/>
      </w:divBdr>
      <w:divsChild>
        <w:div w:id="396710125">
          <w:marLeft w:val="0"/>
          <w:marRight w:val="0"/>
          <w:marTop w:val="0"/>
          <w:marBottom w:val="240"/>
          <w:divBdr>
            <w:top w:val="none" w:sz="0" w:space="0" w:color="auto"/>
            <w:left w:val="none" w:sz="0" w:space="0" w:color="auto"/>
            <w:bottom w:val="none" w:sz="0" w:space="0" w:color="auto"/>
            <w:right w:val="none" w:sz="0" w:space="0" w:color="auto"/>
          </w:divBdr>
          <w:divsChild>
            <w:div w:id="1786729293">
              <w:marLeft w:val="0"/>
              <w:marRight w:val="0"/>
              <w:marTop w:val="300"/>
              <w:marBottom w:val="0"/>
              <w:divBdr>
                <w:top w:val="none" w:sz="0" w:space="0" w:color="auto"/>
                <w:left w:val="none" w:sz="0" w:space="0" w:color="auto"/>
                <w:bottom w:val="none" w:sz="0" w:space="0" w:color="auto"/>
                <w:right w:val="none" w:sz="0" w:space="0" w:color="auto"/>
              </w:divBdr>
            </w:div>
            <w:div w:id="1476876067">
              <w:marLeft w:val="0"/>
              <w:marRight w:val="0"/>
              <w:marTop w:val="300"/>
              <w:marBottom w:val="0"/>
              <w:divBdr>
                <w:top w:val="none" w:sz="0" w:space="0" w:color="auto"/>
                <w:left w:val="none" w:sz="0" w:space="0" w:color="auto"/>
                <w:bottom w:val="none" w:sz="0" w:space="0" w:color="auto"/>
                <w:right w:val="none" w:sz="0" w:space="0" w:color="auto"/>
              </w:divBdr>
            </w:div>
            <w:div w:id="511842223">
              <w:marLeft w:val="0"/>
              <w:marRight w:val="0"/>
              <w:marTop w:val="150"/>
              <w:marBottom w:val="0"/>
              <w:divBdr>
                <w:top w:val="none" w:sz="0" w:space="0" w:color="auto"/>
                <w:left w:val="none" w:sz="0" w:space="0" w:color="auto"/>
                <w:bottom w:val="none" w:sz="0" w:space="0" w:color="auto"/>
                <w:right w:val="none" w:sz="0" w:space="0" w:color="auto"/>
              </w:divBdr>
            </w:div>
          </w:divsChild>
        </w:div>
        <w:div w:id="627276377">
          <w:marLeft w:val="0"/>
          <w:marRight w:val="0"/>
          <w:marTop w:val="0"/>
          <w:marBottom w:val="0"/>
          <w:divBdr>
            <w:top w:val="none" w:sz="0" w:space="0" w:color="auto"/>
            <w:left w:val="none" w:sz="0" w:space="0" w:color="auto"/>
            <w:bottom w:val="none" w:sz="0" w:space="0" w:color="auto"/>
            <w:right w:val="none" w:sz="0" w:space="0" w:color="auto"/>
          </w:divBdr>
          <w:divsChild>
            <w:div w:id="10428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84648">
      <w:bodyDiv w:val="1"/>
      <w:marLeft w:val="0"/>
      <w:marRight w:val="0"/>
      <w:marTop w:val="0"/>
      <w:marBottom w:val="0"/>
      <w:divBdr>
        <w:top w:val="none" w:sz="0" w:space="0" w:color="auto"/>
        <w:left w:val="none" w:sz="0" w:space="0" w:color="auto"/>
        <w:bottom w:val="none" w:sz="0" w:space="0" w:color="auto"/>
        <w:right w:val="none" w:sz="0" w:space="0" w:color="auto"/>
      </w:divBdr>
      <w:divsChild>
        <w:div w:id="318657929">
          <w:marLeft w:val="0"/>
          <w:marRight w:val="0"/>
          <w:marTop w:val="0"/>
          <w:marBottom w:val="240"/>
          <w:divBdr>
            <w:top w:val="none" w:sz="0" w:space="0" w:color="auto"/>
            <w:left w:val="none" w:sz="0" w:space="0" w:color="auto"/>
            <w:bottom w:val="none" w:sz="0" w:space="0" w:color="auto"/>
            <w:right w:val="none" w:sz="0" w:space="0" w:color="auto"/>
          </w:divBdr>
          <w:divsChild>
            <w:div w:id="2066416125">
              <w:marLeft w:val="0"/>
              <w:marRight w:val="0"/>
              <w:marTop w:val="300"/>
              <w:marBottom w:val="0"/>
              <w:divBdr>
                <w:top w:val="none" w:sz="0" w:space="0" w:color="auto"/>
                <w:left w:val="none" w:sz="0" w:space="0" w:color="auto"/>
                <w:bottom w:val="none" w:sz="0" w:space="0" w:color="auto"/>
                <w:right w:val="none" w:sz="0" w:space="0" w:color="auto"/>
              </w:divBdr>
            </w:div>
            <w:div w:id="494304689">
              <w:marLeft w:val="0"/>
              <w:marRight w:val="0"/>
              <w:marTop w:val="75"/>
              <w:marBottom w:val="0"/>
              <w:divBdr>
                <w:top w:val="none" w:sz="0" w:space="0" w:color="auto"/>
                <w:left w:val="none" w:sz="0" w:space="0" w:color="auto"/>
                <w:bottom w:val="none" w:sz="0" w:space="0" w:color="auto"/>
                <w:right w:val="none" w:sz="0" w:space="0" w:color="auto"/>
              </w:divBdr>
              <w:divsChild>
                <w:div w:id="2100591265">
                  <w:marLeft w:val="0"/>
                  <w:marRight w:val="300"/>
                  <w:marTop w:val="180"/>
                  <w:marBottom w:val="0"/>
                  <w:divBdr>
                    <w:top w:val="none" w:sz="0" w:space="0" w:color="auto"/>
                    <w:left w:val="none" w:sz="0" w:space="0" w:color="auto"/>
                    <w:bottom w:val="none" w:sz="0" w:space="0" w:color="auto"/>
                    <w:right w:val="none" w:sz="0" w:space="0" w:color="auto"/>
                  </w:divBdr>
                  <w:divsChild>
                    <w:div w:id="11502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5288">
              <w:marLeft w:val="0"/>
              <w:marRight w:val="0"/>
              <w:marTop w:val="300"/>
              <w:marBottom w:val="0"/>
              <w:divBdr>
                <w:top w:val="none" w:sz="0" w:space="0" w:color="auto"/>
                <w:left w:val="none" w:sz="0" w:space="0" w:color="auto"/>
                <w:bottom w:val="none" w:sz="0" w:space="0" w:color="auto"/>
                <w:right w:val="none" w:sz="0" w:space="0" w:color="auto"/>
              </w:divBdr>
            </w:div>
            <w:div w:id="107042956">
              <w:marLeft w:val="0"/>
              <w:marRight w:val="0"/>
              <w:marTop w:val="150"/>
              <w:marBottom w:val="0"/>
              <w:divBdr>
                <w:top w:val="none" w:sz="0" w:space="0" w:color="auto"/>
                <w:left w:val="none" w:sz="0" w:space="0" w:color="auto"/>
                <w:bottom w:val="none" w:sz="0" w:space="0" w:color="auto"/>
                <w:right w:val="none" w:sz="0" w:space="0" w:color="auto"/>
              </w:divBdr>
            </w:div>
          </w:divsChild>
        </w:div>
        <w:div w:id="677579228">
          <w:marLeft w:val="0"/>
          <w:marRight w:val="0"/>
          <w:marTop w:val="0"/>
          <w:marBottom w:val="0"/>
          <w:divBdr>
            <w:top w:val="none" w:sz="0" w:space="0" w:color="auto"/>
            <w:left w:val="none" w:sz="0" w:space="0" w:color="auto"/>
            <w:bottom w:val="none" w:sz="0" w:space="0" w:color="auto"/>
            <w:right w:val="none" w:sz="0" w:space="0" w:color="auto"/>
          </w:divBdr>
          <w:divsChild>
            <w:div w:id="20627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craltieri?lang=en" TargetMode="External"/><Relationship Id="rId18" Type="http://schemas.openxmlformats.org/officeDocument/2006/relationships/hyperlink" Target="https://www.washingtonpost.com/business/2025/12/24/ice-immigrants-detention-warehouses-deportation-trump/" TargetMode="External"/><Relationship Id="rId26" Type="http://schemas.openxmlformats.org/officeDocument/2006/relationships/hyperlink" Target="https://www.cato.org/blog/5-ice-detainees-have-violent-convictions-73-no-convictions" TargetMode="External"/><Relationship Id="rId39" Type="http://schemas.openxmlformats.org/officeDocument/2006/relationships/hyperlink" Target="https://www.settimananews.it/informazione-internazionale/resistenza-morale-alla-politica-della-rabbia-trump/" TargetMode="External"/><Relationship Id="rId21" Type="http://schemas.openxmlformats.org/officeDocument/2006/relationships/hyperlink" Target="https://popular.info/p/ice-has-stopped-paying-for-detainee" TargetMode="External"/><Relationship Id="rId34" Type="http://schemas.openxmlformats.org/officeDocument/2006/relationships/hyperlink" Target="https://snyder.substack.com/p/ethnic-cleansing-in-ohio" TargetMode="External"/><Relationship Id="rId42" Type="http://schemas.openxmlformats.org/officeDocument/2006/relationships/hyperlink" Target="https://www.americamagazine.org/politics-society/dispatches/2026/01/19/cardinal-mcelroy-cupich-tobin-trump/" TargetMode="External"/><Relationship Id="rId47" Type="http://schemas.openxmlformats.org/officeDocument/2006/relationships/hyperlink" Target="https://www.religiondigital.org/jose_carlos_enriquez_diaz/" TargetMode="External"/><Relationship Id="rId7" Type="http://schemas.openxmlformats.org/officeDocument/2006/relationships/hyperlink" Target="https://www.religiondigital.org/jose_manuel_vidal/" TargetMode="External"/><Relationship Id="rId2" Type="http://schemas.openxmlformats.org/officeDocument/2006/relationships/numbering" Target="numbering.xml"/><Relationship Id="rId16" Type="http://schemas.openxmlformats.org/officeDocument/2006/relationships/hyperlink" Target="https://www.theguardian.com/us-news/2025/dec/04/alligator-alcatraz-human-right-violations-amnesty-report" TargetMode="External"/><Relationship Id="rId29" Type="http://schemas.openxmlformats.org/officeDocument/2006/relationships/hyperlink" Target="https://www.npr.org/2025/04/16/nx-s1-5366178/trump-deport-jail-u-s-citizens-homegrowns-el-salvador" TargetMode="External"/><Relationship Id="rId11" Type="http://schemas.openxmlformats.org/officeDocument/2006/relationships/hyperlink" Target="https://www.religiondigital.org/jose_manuel_vidal/" TargetMode="External"/><Relationship Id="rId24" Type="http://schemas.openxmlformats.org/officeDocument/2006/relationships/hyperlink" Target="https://www.republicanherald.com/2026/01/20/tremont-twp-warehouse-confirmed-for-ice-processing-facility/" TargetMode="External"/><Relationship Id="rId32" Type="http://schemas.openxmlformats.org/officeDocument/2006/relationships/hyperlink" Target="https://www.bbc.com/news/articles/ckgl8j24ky1o" TargetMode="External"/><Relationship Id="rId37" Type="http://schemas.openxmlformats.org/officeDocument/2006/relationships/hyperlink" Target="https://www.commonwealmagazine.org/users/regina-munch-0" TargetMode="External"/><Relationship Id="rId40" Type="http://schemas.openxmlformats.org/officeDocument/2006/relationships/hyperlink" Target="https://abcnews.go.com/Politics/vance-travels-la-amid-immigration-protests/story?id=123043281" TargetMode="External"/><Relationship Id="rId45" Type="http://schemas.openxmlformats.org/officeDocument/2006/relationships/hyperlink" Target="https://www.americamagazine.org/news/2026/01/20/archbishop-broglio-it-is-morally-acceptable-for-troops-to-disobey-morally-questionable-orders-on-greenland/" TargetMode="External"/><Relationship Id="rId5" Type="http://schemas.openxmlformats.org/officeDocument/2006/relationships/webSettings" Target="webSettings.xml"/><Relationship Id="rId15" Type="http://schemas.openxmlformats.org/officeDocument/2006/relationships/hyperlink" Target="https://www.commonwealmagazine.org/users/regina-munch-0" TargetMode="External"/><Relationship Id="rId23" Type="http://schemas.openxmlformats.org/officeDocument/2006/relationships/hyperlink" Target="https://www.washingtonpost.com/investigations/2026/01/30/ice-warehouse-detention-dhs-immigration/" TargetMode="External"/><Relationship Id="rId28" Type="http://schemas.openxmlformats.org/officeDocument/2006/relationships/hyperlink" Target="https://talkingpointsmemo.com/news/trump-doj-files-9-11-era-charges-against-leftists-across-the-country" TargetMode="External"/><Relationship Id="rId36" Type="http://schemas.openxmlformats.org/officeDocument/2006/relationships/hyperlink" Target="https://newrepublic.com/article/206094/trump-prison-camp-threats-miller" TargetMode="External"/><Relationship Id="rId49" Type="http://schemas.openxmlformats.org/officeDocument/2006/relationships/theme" Target="theme/theme1.xml"/><Relationship Id="rId10" Type="http://schemas.openxmlformats.org/officeDocument/2006/relationships/hyperlink" Target="https://www.vaticannews.va/es/iglesia/news/2026-02/repam-y-ceama-reafirman-trabajo-conjunto-amazonia.html" TargetMode="External"/><Relationship Id="rId19" Type="http://schemas.openxmlformats.org/officeDocument/2006/relationships/hyperlink" Target="https://www.gao.gov/products/gao-26-107425" TargetMode="External"/><Relationship Id="rId31" Type="http://schemas.openxmlformats.org/officeDocument/2006/relationships/hyperlink" Target="https://www.bbc.com/news/articles/ckgl8j24ky1o" TargetMode="External"/><Relationship Id="rId44" Type="http://schemas.openxmlformats.org/officeDocument/2006/relationships/hyperlink" Target="https://www.mprnews.org/story/2026/01/21/ice-detains-5year-old-minnesota-boy-lawyer-says-agents-used-him-as-bait" TargetMode="External"/><Relationship Id="rId4" Type="http://schemas.openxmlformats.org/officeDocument/2006/relationships/settings" Target="settings.xml"/><Relationship Id="rId9" Type="http://schemas.openxmlformats.org/officeDocument/2006/relationships/hyperlink" Target="https://adn.celam.org/a-21-anos-de-su-martirio-la-memoria-de-dorothy-stang-sigue-alentando-la-defensa-de-la-vida-en-la-amazonia/" TargetMode="External"/><Relationship Id="rId14" Type="http://schemas.openxmlformats.org/officeDocument/2006/relationships/hyperlink" Target="https://www.valoresreligiosos.com.ar/Noticias/el-nuevo-arzobispo-de-nueva-york-que-cita-a-bad-bunny-y-revoluciona-a-la-gran-m-30615" TargetMode="External"/><Relationship Id="rId22" Type="http://schemas.openxmlformats.org/officeDocument/2006/relationships/hyperlink" Target="https://www.theguardian.com/us-news/2025/apr/09/ice-todd-lyons-deporation-amazon" TargetMode="External"/><Relationship Id="rId27" Type="http://schemas.openxmlformats.org/officeDocument/2006/relationships/hyperlink" Target="https://www.propublica.org/article/immigration-dhs-american-citizens-arrested-detained-against-will" TargetMode="External"/><Relationship Id="rId30" Type="http://schemas.openxmlformats.org/officeDocument/2006/relationships/hyperlink" Target="https://www.whitehouse.gov/presidential-actions/2025/09/countering-domestic-terrorism-and-organized-political-violence/" TargetMode="External"/><Relationship Id="rId35" Type="http://schemas.openxmlformats.org/officeDocument/2006/relationships/hyperlink" Target="https://www.ms.now/rachel-maddow/watch/trump-hits-a-wall-as-americans-get-wise-to-his-immigration-prison-camp-plans-2484977731947" TargetMode="External"/><Relationship Id="rId43" Type="http://schemas.openxmlformats.org/officeDocument/2006/relationships/hyperlink" Target="https://www.americamagazine.org/editorials/2026/01/27/minneapolis-ice-funding-congress-trump/" TargetMode="External"/><Relationship Id="rId48" Type="http://schemas.openxmlformats.org/officeDocument/2006/relationships/fontTable" Target="fontTable.xml"/><Relationship Id="rId8" Type="http://schemas.openxmlformats.org/officeDocument/2006/relationships/hyperlink" Target="https://adn.celam.org/chiclayo-recibe-al-enviado-del-papa-con-esperanza-y-ternura-en-la-antesala-de-la-jornada-mundial-del-enfermo/" TargetMode="External"/><Relationship Id="rId3" Type="http://schemas.openxmlformats.org/officeDocument/2006/relationships/styles" Target="styles.xml"/><Relationship Id="rId12" Type="http://schemas.openxmlformats.org/officeDocument/2006/relationships/hyperlink" Target="https://cruxnow.com/author/chris-altieri" TargetMode="External"/><Relationship Id="rId17" Type="http://schemas.openxmlformats.org/officeDocument/2006/relationships/hyperlink" Target="https://www.ossoff.senate.gov/wp-content/uploads/2026/01/260114_Report_Patterns_v5.pdf" TargetMode="External"/><Relationship Id="rId25" Type="http://schemas.openxmlformats.org/officeDocument/2006/relationships/hyperlink" Target="https://www.factcheck.org/2026/01/as-ice-arrests-increased-a-higher-portion-had-no-u-s-criminal-record/" TargetMode="External"/><Relationship Id="rId33" Type="http://schemas.openxmlformats.org/officeDocument/2006/relationships/hyperlink" Target="https://abcnews.go.com/Politics/judge-blocks-administration-ending-tps-protections-350000-haitian/story?id=129802198" TargetMode="External"/><Relationship Id="rId38" Type="http://schemas.openxmlformats.org/officeDocument/2006/relationships/hyperlink" Target="https://www.vaticannews.va/es/iglesia/news/2026-02/tierra-santa-pizzaballa-falta-de-confianza-obstaculo-para-la-paz.html" TargetMode="External"/><Relationship Id="rId46" Type="http://schemas.openxmlformats.org/officeDocument/2006/relationships/hyperlink" Target="https://www.americamagazine.org/editorials/2026/02/09/catholic-resistance-trump-ice-abortion/" TargetMode="External"/><Relationship Id="rId20" Type="http://schemas.openxmlformats.org/officeDocument/2006/relationships/hyperlink" Target="https://www.americanimmigrationcouncil.org/blog/ice-expanding-detention-system/" TargetMode="External"/><Relationship Id="rId41" Type="http://schemas.openxmlformats.org/officeDocument/2006/relationships/hyperlink" Target="https://www.americamagazine.org/news/2025/11/12/usccb-special-message-immigration/"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8EC9-F9E6-4793-8DCA-A4E6781C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11686</Words>
  <Characters>64277</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2026-02-18T19:58:00Z</dcterms:created>
  <dcterms:modified xsi:type="dcterms:W3CDTF">2026-02-18T19:58:00Z</dcterms:modified>
</cp:coreProperties>
</file>